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6D5531BF" w:rsidR="005E3A0A" w:rsidRPr="001C2A83" w:rsidRDefault="00DC4840" w:rsidP="005E13F3">
      <w:pPr>
        <w:pStyle w:val="NoSpacing"/>
        <w:rPr>
          <w:rFonts w:ascii="Arial" w:hAnsi="Arial" w:cs="Arial"/>
          <w:b/>
          <w:bCs/>
          <w:lang w:val="en-US"/>
        </w:rPr>
      </w:pPr>
      <w:bookmarkStart w:id="0" w:name="_Hlk47431898"/>
      <w:r>
        <w:rPr>
          <w:rFonts w:ascii="Arial" w:hAnsi="Arial" w:cs="Arial"/>
          <w:b/>
          <w:bCs/>
          <w:lang w:val="en-US"/>
        </w:rPr>
        <w:t>M</w:t>
      </w:r>
      <w:r w:rsidR="005E3A0A" w:rsidRPr="001C2A83">
        <w:rPr>
          <w:rFonts w:ascii="Arial" w:hAnsi="Arial" w:cs="Arial"/>
          <w:b/>
          <w:bCs/>
          <w:lang w:val="en-US"/>
        </w:rPr>
        <w:t xml:space="preserve">INUTES OF </w:t>
      </w:r>
      <w:r w:rsidR="004874EA" w:rsidRPr="001C2A83">
        <w:rPr>
          <w:rFonts w:ascii="Arial" w:hAnsi="Arial" w:cs="Arial"/>
          <w:b/>
          <w:bCs/>
          <w:lang w:val="en-US"/>
        </w:rPr>
        <w:t>THE</w:t>
      </w:r>
      <w:r w:rsidR="004E1F03" w:rsidRPr="001C2A83">
        <w:rPr>
          <w:rFonts w:ascii="Arial" w:hAnsi="Arial" w:cs="Arial"/>
          <w:b/>
          <w:bCs/>
          <w:lang w:val="en-US"/>
        </w:rPr>
        <w:t xml:space="preserve"> </w:t>
      </w:r>
      <w:r w:rsidR="0015053D">
        <w:rPr>
          <w:rFonts w:ascii="Arial" w:hAnsi="Arial" w:cs="Arial"/>
          <w:b/>
          <w:bCs/>
          <w:lang w:val="en-US"/>
        </w:rPr>
        <w:t xml:space="preserve"> </w:t>
      </w:r>
      <w:r w:rsidR="005E3A0A" w:rsidRPr="001C2A83">
        <w:rPr>
          <w:rFonts w:ascii="Arial" w:hAnsi="Arial" w:cs="Arial"/>
          <w:b/>
          <w:bCs/>
          <w:lang w:val="en-US"/>
        </w:rPr>
        <w:t>MEETING OF BAWTRY TOWN C</w:t>
      </w:r>
      <w:r w:rsidR="00A276E5" w:rsidRPr="001C2A83">
        <w:rPr>
          <w:rFonts w:ascii="Arial" w:hAnsi="Arial" w:cs="Arial"/>
          <w:b/>
          <w:bCs/>
          <w:lang w:val="en-US"/>
        </w:rPr>
        <w:t xml:space="preserve">OUNCIL HELD </w:t>
      </w:r>
      <w:r w:rsidR="0015053D">
        <w:rPr>
          <w:rFonts w:ascii="Arial" w:hAnsi="Arial" w:cs="Arial"/>
          <w:b/>
          <w:bCs/>
          <w:lang w:val="en-US"/>
        </w:rPr>
        <w:t>AT THE NEW HALL</w:t>
      </w:r>
      <w:r w:rsidR="00E61000">
        <w:rPr>
          <w:rFonts w:ascii="Arial" w:hAnsi="Arial" w:cs="Arial"/>
          <w:b/>
          <w:bCs/>
          <w:lang w:val="en-US"/>
        </w:rPr>
        <w:t xml:space="preserve">, STATION ROAD </w:t>
      </w:r>
      <w:r w:rsidR="0015053D">
        <w:rPr>
          <w:rFonts w:ascii="Arial" w:hAnsi="Arial" w:cs="Arial"/>
          <w:b/>
          <w:bCs/>
          <w:lang w:val="en-US"/>
        </w:rPr>
        <w:t xml:space="preserve">BAWTRY </w:t>
      </w:r>
      <w:r w:rsidR="008D3B6D" w:rsidRPr="001C2A83">
        <w:rPr>
          <w:rFonts w:ascii="Arial" w:hAnsi="Arial" w:cs="Arial"/>
          <w:b/>
          <w:bCs/>
          <w:lang w:val="en-US"/>
        </w:rPr>
        <w:t>ON</w:t>
      </w:r>
      <w:r w:rsidR="00A276E5" w:rsidRPr="001C2A83">
        <w:rPr>
          <w:rFonts w:ascii="Arial" w:hAnsi="Arial" w:cs="Arial"/>
          <w:b/>
          <w:bCs/>
          <w:lang w:val="en-US"/>
        </w:rPr>
        <w:t xml:space="preserve"> </w:t>
      </w:r>
      <w:r w:rsidR="0007104C" w:rsidRPr="001C2A83">
        <w:rPr>
          <w:rFonts w:ascii="Arial" w:hAnsi="Arial" w:cs="Arial"/>
          <w:b/>
          <w:bCs/>
          <w:lang w:val="en-US"/>
        </w:rPr>
        <w:t>MON</w:t>
      </w:r>
      <w:r w:rsidR="00AF4D91" w:rsidRPr="001C2A83">
        <w:rPr>
          <w:rFonts w:ascii="Arial" w:hAnsi="Arial" w:cs="Arial"/>
          <w:b/>
          <w:bCs/>
          <w:lang w:val="en-US"/>
        </w:rPr>
        <w:t xml:space="preserve">DAY </w:t>
      </w:r>
      <w:r w:rsidR="00F60342">
        <w:rPr>
          <w:rFonts w:ascii="Arial" w:hAnsi="Arial" w:cs="Arial"/>
          <w:b/>
          <w:bCs/>
          <w:lang w:val="en-US"/>
        </w:rPr>
        <w:t>1</w:t>
      </w:r>
      <w:r w:rsidR="001D5604">
        <w:rPr>
          <w:rFonts w:ascii="Arial" w:hAnsi="Arial" w:cs="Arial"/>
          <w:b/>
          <w:bCs/>
          <w:lang w:val="en-US"/>
        </w:rPr>
        <w:t>6</w:t>
      </w:r>
      <w:r w:rsidR="00F60342" w:rsidRPr="00F60342">
        <w:rPr>
          <w:rFonts w:ascii="Arial" w:hAnsi="Arial" w:cs="Arial"/>
          <w:b/>
          <w:bCs/>
          <w:vertAlign w:val="superscript"/>
          <w:lang w:val="en-US"/>
        </w:rPr>
        <w:t>th</w:t>
      </w:r>
      <w:r w:rsidR="00F60342">
        <w:rPr>
          <w:rFonts w:ascii="Arial" w:hAnsi="Arial" w:cs="Arial"/>
          <w:b/>
          <w:bCs/>
          <w:lang w:val="en-US"/>
        </w:rPr>
        <w:t xml:space="preserve"> </w:t>
      </w:r>
      <w:r w:rsidR="001D5604">
        <w:rPr>
          <w:rFonts w:ascii="Arial" w:hAnsi="Arial" w:cs="Arial"/>
          <w:b/>
          <w:bCs/>
          <w:lang w:val="en-US"/>
        </w:rPr>
        <w:t xml:space="preserve">JANUARY </w:t>
      </w:r>
      <w:r w:rsidR="005E3A0A" w:rsidRPr="001C2A83">
        <w:rPr>
          <w:rFonts w:ascii="Arial" w:hAnsi="Arial" w:cs="Arial"/>
          <w:b/>
          <w:bCs/>
          <w:lang w:val="en-US"/>
        </w:rPr>
        <w:t>20</w:t>
      </w:r>
      <w:r w:rsidR="0007104C" w:rsidRPr="001C2A83">
        <w:rPr>
          <w:rFonts w:ascii="Arial" w:hAnsi="Arial" w:cs="Arial"/>
          <w:b/>
          <w:bCs/>
          <w:lang w:val="en-US"/>
        </w:rPr>
        <w:t>2</w:t>
      </w:r>
      <w:r w:rsidR="001D5604">
        <w:rPr>
          <w:rFonts w:ascii="Arial" w:hAnsi="Arial" w:cs="Arial"/>
          <w:b/>
          <w:bCs/>
          <w:lang w:val="en-US"/>
        </w:rPr>
        <w:t>3</w:t>
      </w:r>
      <w:r w:rsidR="005E3A0A" w:rsidRPr="001C2A83">
        <w:rPr>
          <w:rFonts w:ascii="Arial" w:hAnsi="Arial" w:cs="Arial"/>
          <w:b/>
          <w:bCs/>
          <w:color w:val="FF0000"/>
          <w:lang w:val="en-US"/>
        </w:rPr>
        <w:t xml:space="preserve"> </w:t>
      </w:r>
      <w:r w:rsidR="008D3B6D" w:rsidRPr="001C2A83">
        <w:rPr>
          <w:rFonts w:ascii="Arial" w:hAnsi="Arial" w:cs="Arial"/>
          <w:b/>
          <w:bCs/>
          <w:lang w:val="en-US"/>
        </w:rPr>
        <w:t>at</w:t>
      </w:r>
      <w:r w:rsidR="005E3A0A" w:rsidRPr="001C2A83">
        <w:rPr>
          <w:rFonts w:ascii="Arial" w:hAnsi="Arial" w:cs="Arial"/>
          <w:b/>
          <w:bCs/>
          <w:lang w:val="en-US"/>
        </w:rPr>
        <w:t xml:space="preserve"> 7</w:t>
      </w:r>
      <w:r w:rsidR="00E30B4A" w:rsidRPr="001C2A83">
        <w:rPr>
          <w:rFonts w:ascii="Arial" w:hAnsi="Arial" w:cs="Arial"/>
          <w:b/>
          <w:bCs/>
          <w:lang w:val="en-US"/>
        </w:rPr>
        <w:t>.</w:t>
      </w:r>
      <w:r w:rsidR="007D439B">
        <w:rPr>
          <w:rFonts w:ascii="Arial" w:hAnsi="Arial" w:cs="Arial"/>
          <w:b/>
          <w:bCs/>
          <w:lang w:val="en-US"/>
        </w:rPr>
        <w:t>00</w:t>
      </w:r>
      <w:r w:rsidR="005E3A0A" w:rsidRPr="001C2A83">
        <w:rPr>
          <w:rFonts w:ascii="Arial" w:hAnsi="Arial" w:cs="Arial"/>
          <w:b/>
          <w:bCs/>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F308F53" w14:textId="4703A3F0" w:rsidR="00D57DF2" w:rsidRDefault="00FC21B5" w:rsidP="00BB45BD">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E064AE">
        <w:rPr>
          <w:rFonts w:ascii="Arial" w:hAnsi="Arial" w:cs="Arial"/>
          <w:sz w:val="22"/>
          <w:szCs w:val="22"/>
        </w:rPr>
        <w:t>D.</w:t>
      </w:r>
      <w:r w:rsidR="00107E92" w:rsidRPr="00843CBF">
        <w:rPr>
          <w:rFonts w:ascii="Arial" w:hAnsi="Arial" w:cs="Arial"/>
          <w:bCs/>
          <w:sz w:val="22"/>
          <w:szCs w:val="22"/>
        </w:rPr>
        <w:t xml:space="preserve"> Cartwright</w:t>
      </w:r>
      <w:r w:rsidR="00E064AE">
        <w:rPr>
          <w:rFonts w:ascii="Arial" w:hAnsi="Arial" w:cs="Arial"/>
          <w:bCs/>
          <w:sz w:val="22"/>
          <w:szCs w:val="22"/>
        </w:rPr>
        <w:t>,</w:t>
      </w:r>
      <w:r w:rsidR="00E064AE" w:rsidRPr="00E064AE">
        <w:rPr>
          <w:rFonts w:ascii="Arial" w:hAnsi="Arial" w:cs="Arial"/>
          <w:bCs/>
        </w:rPr>
        <w:t xml:space="preserve"> </w:t>
      </w:r>
      <w:r w:rsidR="009561CD">
        <w:rPr>
          <w:rFonts w:ascii="Arial" w:hAnsi="Arial" w:cs="Arial"/>
          <w:bCs/>
          <w:sz w:val="22"/>
          <w:szCs w:val="22"/>
        </w:rPr>
        <w:t>J. Linsley</w:t>
      </w:r>
      <w:r w:rsidR="00A2683B">
        <w:rPr>
          <w:rFonts w:ascii="Arial" w:hAnsi="Arial" w:cs="Arial"/>
          <w:bCs/>
          <w:sz w:val="22"/>
          <w:szCs w:val="22"/>
        </w:rPr>
        <w:t xml:space="preserve">, </w:t>
      </w:r>
      <w:r w:rsidR="00413FAE">
        <w:rPr>
          <w:rFonts w:ascii="Arial" w:hAnsi="Arial" w:cs="Arial"/>
          <w:bCs/>
          <w:sz w:val="22"/>
          <w:szCs w:val="22"/>
        </w:rPr>
        <w:t>D. Kirkham, D. Kirby</w:t>
      </w:r>
      <w:r w:rsidR="00BF03CF" w:rsidRPr="00BF03CF">
        <w:t xml:space="preserve"> </w:t>
      </w:r>
      <w:r w:rsidR="00BF03CF" w:rsidRPr="00BF03CF">
        <w:rPr>
          <w:rFonts w:ascii="Arial" w:hAnsi="Arial" w:cs="Arial"/>
          <w:bCs/>
          <w:sz w:val="22"/>
          <w:szCs w:val="22"/>
        </w:rPr>
        <w:t>J. Brindley A. Cropley</w:t>
      </w:r>
      <w:r w:rsidR="00F60677">
        <w:rPr>
          <w:rFonts w:ascii="Arial" w:hAnsi="Arial" w:cs="Arial"/>
          <w:bCs/>
          <w:sz w:val="22"/>
          <w:szCs w:val="22"/>
        </w:rPr>
        <w:t xml:space="preserve">, I Greer, </w:t>
      </w:r>
      <w:bookmarkStart w:id="1" w:name="_GoBack"/>
      <w:bookmarkEnd w:id="1"/>
      <w:r w:rsidR="001D5604">
        <w:rPr>
          <w:rFonts w:ascii="Arial" w:hAnsi="Arial" w:cs="Arial"/>
          <w:bCs/>
          <w:sz w:val="22"/>
          <w:szCs w:val="22"/>
        </w:rPr>
        <w:t>P. Holland</w:t>
      </w:r>
      <w:r w:rsidR="00757E9C">
        <w:rPr>
          <w:rFonts w:ascii="Arial" w:hAnsi="Arial" w:cs="Arial"/>
          <w:bCs/>
          <w:sz w:val="22"/>
          <w:szCs w:val="22"/>
        </w:rPr>
        <w:t>.</w:t>
      </w:r>
    </w:p>
    <w:p w14:paraId="6F925DDC" w14:textId="12743561" w:rsidR="00780EEB" w:rsidRDefault="00C22C64" w:rsidP="00D57DF2">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40EECCC2" w:rsidR="00430334"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B30144">
        <w:rPr>
          <w:rFonts w:ascii="Arial" w:hAnsi="Arial" w:cs="Arial"/>
          <w:b/>
          <w:bCs/>
          <w:kern w:val="28"/>
          <w:sz w:val="22"/>
          <w:szCs w:val="22"/>
          <w:lang w:val="en-US"/>
        </w:rPr>
        <w:t>:</w:t>
      </w:r>
      <w:r w:rsidR="008A6863">
        <w:rPr>
          <w:rFonts w:ascii="Arial" w:hAnsi="Arial" w:cs="Arial"/>
          <w:bCs/>
          <w:color w:val="FF0000"/>
          <w:kern w:val="28"/>
          <w:sz w:val="22"/>
          <w:szCs w:val="22"/>
          <w:lang w:val="en-US"/>
        </w:rPr>
        <w:t xml:space="preserve"> </w:t>
      </w:r>
      <w:r w:rsidR="00F60342" w:rsidRPr="00F60342">
        <w:rPr>
          <w:rFonts w:ascii="Arial" w:hAnsi="Arial" w:cs="Arial"/>
          <w:bCs/>
          <w:kern w:val="28"/>
          <w:sz w:val="22"/>
          <w:szCs w:val="22"/>
          <w:lang w:val="en-US"/>
        </w:rPr>
        <w:t xml:space="preserve">Ward Councillor </w:t>
      </w:r>
      <w:r w:rsidR="001D5604">
        <w:rPr>
          <w:rFonts w:ascii="Arial" w:hAnsi="Arial" w:cs="Arial"/>
          <w:bCs/>
          <w:kern w:val="28"/>
          <w:sz w:val="22"/>
          <w:szCs w:val="22"/>
          <w:lang w:val="en-US"/>
        </w:rPr>
        <w:t>B</w:t>
      </w:r>
      <w:r w:rsidR="00757E9C">
        <w:rPr>
          <w:rFonts w:ascii="Arial" w:hAnsi="Arial" w:cs="Arial"/>
          <w:bCs/>
          <w:kern w:val="28"/>
          <w:sz w:val="22"/>
          <w:szCs w:val="22"/>
          <w:lang w:val="en-US"/>
        </w:rPr>
        <w:t>.</w:t>
      </w:r>
      <w:r w:rsidR="001D5604">
        <w:rPr>
          <w:rFonts w:ascii="Arial" w:hAnsi="Arial" w:cs="Arial"/>
          <w:bCs/>
          <w:kern w:val="28"/>
          <w:sz w:val="22"/>
          <w:szCs w:val="22"/>
          <w:lang w:val="en-US"/>
        </w:rPr>
        <w:t xml:space="preserve"> Johnson</w:t>
      </w:r>
      <w:r w:rsidR="00C80134">
        <w:rPr>
          <w:rFonts w:ascii="Arial" w:hAnsi="Arial" w:cs="Arial"/>
          <w:bCs/>
          <w:kern w:val="28"/>
          <w:sz w:val="22"/>
          <w:szCs w:val="22"/>
          <w:lang w:val="en-US"/>
        </w:rPr>
        <w:t>, 6 members of the public</w:t>
      </w:r>
    </w:p>
    <w:p w14:paraId="3558F5E0" w14:textId="41D0047C" w:rsidR="0015053D" w:rsidRDefault="0015053D" w:rsidP="002D2E0A">
      <w:pPr>
        <w:widowControl w:val="0"/>
        <w:overflowPunct w:val="0"/>
        <w:autoSpaceDE w:val="0"/>
        <w:autoSpaceDN w:val="0"/>
        <w:adjustRightInd w:val="0"/>
        <w:jc w:val="both"/>
        <w:rPr>
          <w:rFonts w:ascii="Arial" w:hAnsi="Arial" w:cs="Arial"/>
          <w:b/>
          <w:bCs/>
          <w:kern w:val="28"/>
          <w:lang w:val="en-US"/>
        </w:rPr>
      </w:pPr>
      <w:r>
        <w:rPr>
          <w:rFonts w:ascii="Arial" w:hAnsi="Arial" w:cs="Arial"/>
          <w:kern w:val="28"/>
          <w:u w:val="single"/>
          <w:lang w:val="en-US"/>
        </w:rPr>
        <w:t xml:space="preserve">  </w:t>
      </w:r>
      <w:r w:rsidRPr="0015053D">
        <w:rPr>
          <w:rFonts w:ascii="Arial" w:hAnsi="Arial" w:cs="Arial"/>
          <w:kern w:val="28"/>
          <w:u w:val="single"/>
          <w:lang w:val="en-US"/>
        </w:rPr>
        <w:t xml:space="preserve"> </w:t>
      </w:r>
    </w:p>
    <w:p w14:paraId="4C49C94F" w14:textId="326191FD" w:rsidR="0057562F" w:rsidRDefault="00304E69" w:rsidP="002D2E0A">
      <w:pPr>
        <w:widowControl w:val="0"/>
        <w:overflowPunct w:val="0"/>
        <w:autoSpaceDE w:val="0"/>
        <w:autoSpaceDN w:val="0"/>
        <w:adjustRightInd w:val="0"/>
        <w:jc w:val="both"/>
        <w:rPr>
          <w:rFonts w:ascii="Arial" w:hAnsi="Arial" w:cs="Arial"/>
          <w:bCs/>
          <w:kern w:val="28"/>
          <w:lang w:val="en-US"/>
        </w:rPr>
      </w:pPr>
      <w:r>
        <w:rPr>
          <w:rFonts w:ascii="Arial" w:hAnsi="Arial" w:cs="Arial"/>
          <w:b/>
          <w:bCs/>
          <w:kern w:val="28"/>
          <w:lang w:val="en-US"/>
        </w:rPr>
        <w:t>22/23</w:t>
      </w:r>
      <w:r w:rsidR="002B21D6" w:rsidRPr="002B21D6">
        <w:rPr>
          <w:rFonts w:ascii="Arial" w:hAnsi="Arial" w:cs="Arial"/>
          <w:b/>
          <w:bCs/>
          <w:kern w:val="28"/>
          <w:lang w:val="en-US"/>
        </w:rPr>
        <w:t>/</w:t>
      </w:r>
      <w:r w:rsidR="00F60342">
        <w:rPr>
          <w:rFonts w:ascii="Arial" w:hAnsi="Arial" w:cs="Arial"/>
          <w:b/>
          <w:bCs/>
          <w:kern w:val="28"/>
          <w:lang w:val="en-US"/>
        </w:rPr>
        <w:t>1</w:t>
      </w:r>
      <w:r w:rsidR="001D5604">
        <w:rPr>
          <w:rFonts w:ascii="Arial" w:hAnsi="Arial" w:cs="Arial"/>
          <w:b/>
          <w:bCs/>
          <w:kern w:val="28"/>
          <w:lang w:val="en-US"/>
        </w:rPr>
        <w:t>51</w:t>
      </w:r>
      <w:r w:rsidR="003B11D9">
        <w:rPr>
          <w:rFonts w:ascii="Arial" w:hAnsi="Arial" w:cs="Arial"/>
          <w:b/>
          <w:bCs/>
          <w:kern w:val="28"/>
          <w:lang w:val="en-US"/>
        </w:rPr>
        <w:tab/>
      </w:r>
      <w:r w:rsidR="006316D4" w:rsidRPr="006316D4">
        <w:rPr>
          <w:rFonts w:ascii="Arial" w:hAnsi="Arial" w:cs="Arial"/>
          <w:bCs/>
          <w:kern w:val="28"/>
          <w:u w:val="single"/>
          <w:lang w:val="en-US"/>
        </w:rPr>
        <w:t>Receive Apologies and Approve Reaso</w:t>
      </w:r>
      <w:r w:rsidR="00892139">
        <w:rPr>
          <w:rFonts w:ascii="Arial" w:hAnsi="Arial" w:cs="Arial"/>
          <w:bCs/>
          <w:kern w:val="28"/>
          <w:u w:val="single"/>
          <w:lang w:val="en-US"/>
        </w:rPr>
        <w:t>n</w:t>
      </w:r>
      <w:r w:rsidR="006316D4" w:rsidRPr="006316D4">
        <w:rPr>
          <w:rFonts w:ascii="Arial" w:hAnsi="Arial" w:cs="Arial"/>
          <w:bCs/>
          <w:kern w:val="28"/>
          <w:u w:val="single"/>
          <w:lang w:val="en-US"/>
        </w:rPr>
        <w:t>s for Absence</w:t>
      </w:r>
    </w:p>
    <w:p w14:paraId="1EF0A76E" w14:textId="597D93C9" w:rsidR="00F60342" w:rsidRDefault="00BB45BD"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r w:rsidR="00C80134">
        <w:rPr>
          <w:rFonts w:ascii="Arial" w:hAnsi="Arial" w:cs="Arial"/>
          <w:bCs/>
          <w:kern w:val="28"/>
          <w:lang w:val="en-US"/>
        </w:rPr>
        <w:t>C. Minnis &amp; S Young (reasons provided)</w:t>
      </w:r>
    </w:p>
    <w:p w14:paraId="3669C1AA" w14:textId="64F1714C" w:rsidR="00304E69" w:rsidRDefault="00F60342" w:rsidP="00F60342">
      <w:pPr>
        <w:widowControl w:val="0"/>
        <w:overflowPunct w:val="0"/>
        <w:autoSpaceDE w:val="0"/>
        <w:autoSpaceDN w:val="0"/>
        <w:adjustRightInd w:val="0"/>
        <w:ind w:left="720" w:firstLine="720"/>
        <w:jc w:val="both"/>
        <w:rPr>
          <w:rFonts w:ascii="Arial" w:hAnsi="Arial" w:cs="Arial"/>
          <w:bCs/>
          <w:kern w:val="28"/>
          <w:lang w:val="en-US"/>
        </w:rPr>
      </w:pPr>
      <w:r w:rsidRPr="00F60342">
        <w:rPr>
          <w:rFonts w:ascii="Arial" w:hAnsi="Arial" w:cs="Arial"/>
          <w:b/>
          <w:bCs/>
          <w:kern w:val="28"/>
          <w:lang w:val="en-US"/>
        </w:rPr>
        <w:t>Resolved</w:t>
      </w:r>
      <w:r w:rsidR="00920A0F">
        <w:rPr>
          <w:rFonts w:ascii="Arial" w:hAnsi="Arial" w:cs="Arial"/>
          <w:b/>
          <w:bCs/>
          <w:kern w:val="28"/>
          <w:lang w:val="en-US"/>
        </w:rPr>
        <w:t>:</w:t>
      </w:r>
      <w:r>
        <w:rPr>
          <w:rFonts w:ascii="Arial" w:hAnsi="Arial" w:cs="Arial"/>
          <w:bCs/>
          <w:kern w:val="28"/>
          <w:lang w:val="en-US"/>
        </w:rPr>
        <w:t xml:space="preserve"> That the reason</w:t>
      </w:r>
      <w:r w:rsidR="00920A0F">
        <w:rPr>
          <w:rFonts w:ascii="Arial" w:hAnsi="Arial" w:cs="Arial"/>
          <w:bCs/>
          <w:kern w:val="28"/>
          <w:lang w:val="en-US"/>
        </w:rPr>
        <w:t>s</w:t>
      </w:r>
      <w:r>
        <w:rPr>
          <w:rFonts w:ascii="Arial" w:hAnsi="Arial" w:cs="Arial"/>
          <w:bCs/>
          <w:kern w:val="28"/>
          <w:lang w:val="en-US"/>
        </w:rPr>
        <w:t xml:space="preserve"> for absence be approved</w:t>
      </w:r>
      <w:r w:rsidR="00C1376D">
        <w:rPr>
          <w:rFonts w:ascii="Arial" w:hAnsi="Arial" w:cs="Arial"/>
          <w:bCs/>
          <w:kern w:val="28"/>
          <w:lang w:val="en-US"/>
        </w:rPr>
        <w:t>.</w:t>
      </w:r>
      <w:r w:rsidR="00465FFB">
        <w:rPr>
          <w:rFonts w:ascii="Arial" w:hAnsi="Arial" w:cs="Arial"/>
          <w:bCs/>
          <w:kern w:val="28"/>
          <w:lang w:val="en-US"/>
        </w:rPr>
        <w:t xml:space="preserve"> </w:t>
      </w:r>
    </w:p>
    <w:p w14:paraId="4812AA1C" w14:textId="0DC3E1A1" w:rsidR="00E35467" w:rsidRDefault="00E61000" w:rsidP="00E61000">
      <w:pPr>
        <w:widowControl w:val="0"/>
        <w:overflowPunct w:val="0"/>
        <w:autoSpaceDE w:val="0"/>
        <w:autoSpaceDN w:val="0"/>
        <w:adjustRightInd w:val="0"/>
        <w:jc w:val="both"/>
        <w:rPr>
          <w:rFonts w:ascii="Arial" w:hAnsi="Arial" w:cs="Arial"/>
          <w:bCs/>
          <w:kern w:val="28"/>
          <w:lang w:val="en-US"/>
        </w:rPr>
      </w:pPr>
      <w:r>
        <w:rPr>
          <w:rFonts w:ascii="Arial" w:hAnsi="Arial" w:cs="Arial"/>
          <w:bCs/>
          <w:kern w:val="28"/>
          <w:lang w:val="en-US"/>
        </w:rPr>
        <w:tab/>
      </w:r>
      <w:r>
        <w:rPr>
          <w:rFonts w:ascii="Arial" w:hAnsi="Arial" w:cs="Arial"/>
          <w:bCs/>
          <w:kern w:val="28"/>
          <w:lang w:val="en-US"/>
        </w:rPr>
        <w:tab/>
      </w:r>
    </w:p>
    <w:p w14:paraId="365BC859" w14:textId="77777777" w:rsidR="00C80134" w:rsidRDefault="00304E69"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6316D4">
        <w:rPr>
          <w:rFonts w:ascii="Arial" w:hAnsi="Arial" w:cs="Arial"/>
          <w:b/>
          <w:bCs/>
          <w:kern w:val="28"/>
          <w:lang w:val="en-US"/>
        </w:rPr>
        <w:t>/</w:t>
      </w:r>
      <w:r w:rsidR="00F60342">
        <w:rPr>
          <w:rFonts w:ascii="Arial" w:hAnsi="Arial" w:cs="Arial"/>
          <w:b/>
          <w:bCs/>
          <w:kern w:val="28"/>
          <w:lang w:val="en-US"/>
        </w:rPr>
        <w:t>1</w:t>
      </w:r>
      <w:r w:rsidR="001D5604">
        <w:rPr>
          <w:rFonts w:ascii="Arial" w:hAnsi="Arial" w:cs="Arial"/>
          <w:b/>
          <w:bCs/>
          <w:kern w:val="28"/>
          <w:lang w:val="en-US"/>
        </w:rPr>
        <w:t>52</w:t>
      </w:r>
      <w:r w:rsidR="00413FAE">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p>
    <w:p w14:paraId="59B0BF1C" w14:textId="10129DD7" w:rsidR="00C80134" w:rsidRPr="00C80134" w:rsidRDefault="00C80134" w:rsidP="002D2E0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ab/>
      </w:r>
      <w:r w:rsidRPr="00C80134">
        <w:rPr>
          <w:rFonts w:ascii="Arial" w:hAnsi="Arial" w:cs="Arial"/>
          <w:bCs/>
          <w:kern w:val="28"/>
          <w:lang w:val="en-US"/>
        </w:rPr>
        <w:t>Cllr Linsley,</w:t>
      </w:r>
      <w:r>
        <w:rPr>
          <w:rFonts w:ascii="Arial" w:hAnsi="Arial" w:cs="Arial"/>
          <w:bCs/>
          <w:kern w:val="28"/>
          <w:lang w:val="en-US"/>
        </w:rPr>
        <w:t xml:space="preserve"> Holland and Kirkham</w:t>
      </w:r>
      <w:r w:rsidRPr="00C80134">
        <w:rPr>
          <w:rFonts w:ascii="Arial" w:hAnsi="Arial" w:cs="Arial"/>
          <w:bCs/>
          <w:kern w:val="28"/>
          <w:lang w:val="en-US"/>
        </w:rPr>
        <w:t xml:space="preserve"> Item 17 </w:t>
      </w:r>
      <w:r w:rsidR="00757E9C">
        <w:rPr>
          <w:rFonts w:ascii="Arial" w:hAnsi="Arial" w:cs="Arial"/>
          <w:bCs/>
          <w:kern w:val="28"/>
          <w:lang w:val="en-US"/>
        </w:rPr>
        <w:t xml:space="preserve">Heritage Grant - </w:t>
      </w:r>
      <w:r w:rsidRPr="00C80134">
        <w:rPr>
          <w:rFonts w:ascii="Arial" w:hAnsi="Arial" w:cs="Arial"/>
          <w:bCs/>
          <w:kern w:val="28"/>
          <w:lang w:val="en-US"/>
        </w:rPr>
        <w:t>Non pecuniary as member</w:t>
      </w:r>
      <w:r>
        <w:rPr>
          <w:rFonts w:ascii="Arial" w:hAnsi="Arial" w:cs="Arial"/>
          <w:bCs/>
          <w:kern w:val="28"/>
          <w:lang w:val="en-US"/>
        </w:rPr>
        <w:t>s</w:t>
      </w:r>
      <w:r w:rsidRPr="00C80134">
        <w:rPr>
          <w:rFonts w:ascii="Arial" w:hAnsi="Arial" w:cs="Arial"/>
          <w:bCs/>
          <w:kern w:val="28"/>
          <w:lang w:val="en-US"/>
        </w:rPr>
        <w:t xml:space="preserve"> of the </w:t>
      </w:r>
      <w:r>
        <w:rPr>
          <w:rFonts w:ascii="Arial" w:hAnsi="Arial" w:cs="Arial"/>
          <w:bCs/>
          <w:kern w:val="28"/>
          <w:lang w:val="en-US"/>
        </w:rPr>
        <w:t>H</w:t>
      </w:r>
      <w:r w:rsidRPr="00C80134">
        <w:rPr>
          <w:rFonts w:ascii="Arial" w:hAnsi="Arial" w:cs="Arial"/>
          <w:bCs/>
          <w:kern w:val="28"/>
          <w:lang w:val="en-US"/>
        </w:rPr>
        <w:t xml:space="preserve">eritage </w:t>
      </w:r>
      <w:r>
        <w:rPr>
          <w:rFonts w:ascii="Arial" w:hAnsi="Arial" w:cs="Arial"/>
          <w:bCs/>
          <w:kern w:val="28"/>
          <w:lang w:val="en-US"/>
        </w:rPr>
        <w:t>G</w:t>
      </w:r>
      <w:r w:rsidRPr="00C80134">
        <w:rPr>
          <w:rFonts w:ascii="Arial" w:hAnsi="Arial" w:cs="Arial"/>
          <w:bCs/>
          <w:kern w:val="28"/>
          <w:lang w:val="en-US"/>
        </w:rPr>
        <w:t>roup</w:t>
      </w:r>
    </w:p>
    <w:p w14:paraId="57C44EA4" w14:textId="2656BD9F" w:rsidR="00015591" w:rsidRPr="00C80134" w:rsidRDefault="00C80134" w:rsidP="002D2E0A">
      <w:pPr>
        <w:widowControl w:val="0"/>
        <w:overflowPunct w:val="0"/>
        <w:autoSpaceDE w:val="0"/>
        <w:autoSpaceDN w:val="0"/>
        <w:adjustRightInd w:val="0"/>
        <w:ind w:left="1440" w:hanging="1440"/>
        <w:jc w:val="both"/>
        <w:rPr>
          <w:rFonts w:ascii="Arial" w:hAnsi="Arial" w:cs="Arial"/>
          <w:bCs/>
          <w:kern w:val="28"/>
          <w:lang w:val="en-US"/>
        </w:rPr>
      </w:pPr>
      <w:r w:rsidRPr="00C80134">
        <w:rPr>
          <w:rFonts w:ascii="Arial" w:hAnsi="Arial" w:cs="Arial"/>
          <w:bCs/>
          <w:kern w:val="28"/>
          <w:lang w:val="en-US"/>
        </w:rPr>
        <w:tab/>
        <w:t xml:space="preserve">Cllr Brindley Item 12b </w:t>
      </w:r>
      <w:r w:rsidR="00252B0D">
        <w:rPr>
          <w:rFonts w:ascii="Arial" w:hAnsi="Arial" w:cs="Arial"/>
          <w:bCs/>
          <w:kern w:val="28"/>
          <w:lang w:val="en-US"/>
        </w:rPr>
        <w:t xml:space="preserve">Grass </w:t>
      </w:r>
      <w:r w:rsidR="00757E9C">
        <w:rPr>
          <w:rFonts w:ascii="Arial" w:hAnsi="Arial" w:cs="Arial"/>
          <w:bCs/>
          <w:kern w:val="28"/>
          <w:lang w:val="en-US"/>
        </w:rPr>
        <w:t>c</w:t>
      </w:r>
      <w:r w:rsidR="00252B0D">
        <w:rPr>
          <w:rFonts w:ascii="Arial" w:hAnsi="Arial" w:cs="Arial"/>
          <w:bCs/>
          <w:kern w:val="28"/>
          <w:lang w:val="en-US"/>
        </w:rPr>
        <w:t>utting c</w:t>
      </w:r>
      <w:r w:rsidRPr="00C80134">
        <w:rPr>
          <w:rFonts w:ascii="Arial" w:hAnsi="Arial" w:cs="Arial"/>
          <w:bCs/>
          <w:kern w:val="28"/>
          <w:lang w:val="en-US"/>
        </w:rPr>
        <w:t xml:space="preserve">ontract </w:t>
      </w:r>
      <w:r w:rsidR="00252B0D">
        <w:rPr>
          <w:rFonts w:ascii="Arial" w:hAnsi="Arial" w:cs="Arial"/>
          <w:bCs/>
          <w:kern w:val="28"/>
          <w:lang w:val="en-US"/>
        </w:rPr>
        <w:t>renewal</w:t>
      </w:r>
      <w:r w:rsidR="00757E9C">
        <w:rPr>
          <w:rFonts w:ascii="Arial" w:hAnsi="Arial" w:cs="Arial"/>
          <w:bCs/>
          <w:kern w:val="28"/>
          <w:lang w:val="en-US"/>
        </w:rPr>
        <w:t xml:space="preserve">. Non pecuniary </w:t>
      </w:r>
      <w:r w:rsidRPr="00C80134">
        <w:rPr>
          <w:rFonts w:ascii="Arial" w:hAnsi="Arial" w:cs="Arial"/>
          <w:bCs/>
          <w:kern w:val="28"/>
          <w:lang w:val="en-US"/>
        </w:rPr>
        <w:t xml:space="preserve">as known </w:t>
      </w:r>
      <w:r>
        <w:rPr>
          <w:rFonts w:ascii="Arial" w:hAnsi="Arial" w:cs="Arial"/>
          <w:bCs/>
          <w:kern w:val="28"/>
          <w:lang w:val="en-US"/>
        </w:rPr>
        <w:t>to one of th</w:t>
      </w:r>
      <w:r w:rsidR="00252B0D">
        <w:rPr>
          <w:rFonts w:ascii="Arial" w:hAnsi="Arial" w:cs="Arial"/>
          <w:bCs/>
          <w:kern w:val="28"/>
          <w:lang w:val="en-US"/>
        </w:rPr>
        <w:t>e</w:t>
      </w:r>
      <w:r>
        <w:rPr>
          <w:rFonts w:ascii="Arial" w:hAnsi="Arial" w:cs="Arial"/>
          <w:bCs/>
          <w:kern w:val="28"/>
          <w:lang w:val="en-US"/>
        </w:rPr>
        <w:t xml:space="preserve"> contractor</w:t>
      </w:r>
      <w:r w:rsidR="00757E9C">
        <w:rPr>
          <w:rFonts w:ascii="Arial" w:hAnsi="Arial" w:cs="Arial"/>
          <w:bCs/>
          <w:kern w:val="28"/>
          <w:lang w:val="en-US"/>
        </w:rPr>
        <w:t>s</w:t>
      </w:r>
      <w:r w:rsidR="00252B0D">
        <w:rPr>
          <w:rFonts w:ascii="Arial" w:hAnsi="Arial" w:cs="Arial"/>
          <w:bCs/>
          <w:kern w:val="28"/>
          <w:lang w:val="en-US"/>
        </w:rPr>
        <w:t>.</w:t>
      </w:r>
    </w:p>
    <w:p w14:paraId="390B8852" w14:textId="04FD7790" w:rsidR="00DC4840" w:rsidRPr="00E35467" w:rsidRDefault="00DC4840" w:rsidP="00F6034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p>
    <w:p w14:paraId="24DE6A0A" w14:textId="323F19D2" w:rsidR="00892139" w:rsidRDefault="00304E69" w:rsidP="00073412">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22/23</w:t>
      </w:r>
      <w:r w:rsidR="00E30B4A">
        <w:rPr>
          <w:rFonts w:ascii="Arial" w:hAnsi="Arial" w:cs="Arial"/>
          <w:b/>
          <w:bCs/>
          <w:kern w:val="28"/>
          <w:lang w:val="en-US"/>
        </w:rPr>
        <w:t>/</w:t>
      </w:r>
      <w:r w:rsidR="00F60342">
        <w:rPr>
          <w:rFonts w:ascii="Arial" w:hAnsi="Arial" w:cs="Arial"/>
          <w:b/>
          <w:bCs/>
          <w:kern w:val="28"/>
          <w:lang w:val="en-US"/>
        </w:rPr>
        <w:t>1</w:t>
      </w:r>
      <w:r w:rsidR="001D5604">
        <w:rPr>
          <w:rFonts w:ascii="Arial" w:hAnsi="Arial" w:cs="Arial"/>
          <w:b/>
          <w:bCs/>
          <w:kern w:val="28"/>
          <w:lang w:val="en-US"/>
        </w:rPr>
        <w:t>53</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9459EA" w:rsidRPr="00F5496B">
        <w:rPr>
          <w:rFonts w:ascii="Arial" w:hAnsi="Arial" w:cs="Arial"/>
          <w:bCs/>
          <w:kern w:val="28"/>
          <w:lang w:val="en-US"/>
        </w:rPr>
        <w:t xml:space="preserve"> </w:t>
      </w:r>
      <w:r w:rsidR="00C80134">
        <w:rPr>
          <w:rFonts w:ascii="Arial" w:hAnsi="Arial" w:cs="Arial"/>
          <w:bCs/>
          <w:kern w:val="28"/>
          <w:lang w:val="en-US"/>
        </w:rPr>
        <w:t xml:space="preserve">– </w:t>
      </w:r>
      <w:r w:rsidR="00252B0D">
        <w:rPr>
          <w:rFonts w:ascii="Arial" w:hAnsi="Arial" w:cs="Arial"/>
          <w:bCs/>
          <w:kern w:val="28"/>
          <w:lang w:val="en-US"/>
        </w:rPr>
        <w:t>Item 23 - One</w:t>
      </w:r>
      <w:r w:rsidR="00C80134">
        <w:rPr>
          <w:rFonts w:ascii="Arial" w:hAnsi="Arial" w:cs="Arial"/>
          <w:bCs/>
          <w:kern w:val="28"/>
          <w:lang w:val="en-US"/>
        </w:rPr>
        <w:t xml:space="preserve"> item of correspondence</w:t>
      </w:r>
      <w:r w:rsidR="00757E9C">
        <w:rPr>
          <w:rFonts w:ascii="Arial" w:hAnsi="Arial" w:cs="Arial"/>
          <w:bCs/>
          <w:kern w:val="28"/>
          <w:lang w:val="en-US"/>
        </w:rPr>
        <w:t xml:space="preserve"> from a third party</w:t>
      </w:r>
      <w:r w:rsidR="00C80134">
        <w:rPr>
          <w:rFonts w:ascii="Arial" w:hAnsi="Arial" w:cs="Arial"/>
          <w:bCs/>
          <w:kern w:val="28"/>
          <w:lang w:val="en-US"/>
        </w:rPr>
        <w:t xml:space="preserve">  </w:t>
      </w:r>
    </w:p>
    <w:p w14:paraId="3352FE4C" w14:textId="57E6F03A" w:rsidR="00DA35FD" w:rsidRPr="00C21102" w:rsidRDefault="00DA35FD" w:rsidP="002D2E0A">
      <w:pPr>
        <w:widowControl w:val="0"/>
        <w:overflowPunct w:val="0"/>
        <w:autoSpaceDE w:val="0"/>
        <w:autoSpaceDN w:val="0"/>
        <w:adjustRightInd w:val="0"/>
        <w:ind w:left="1440" w:hanging="22"/>
        <w:jc w:val="both"/>
        <w:rPr>
          <w:rFonts w:ascii="Arial" w:hAnsi="Arial" w:cs="Arial"/>
          <w:bCs/>
          <w:kern w:val="28"/>
          <w:lang w:val="en-US"/>
        </w:rPr>
      </w:pPr>
    </w:p>
    <w:bookmarkEnd w:id="0"/>
    <w:p w14:paraId="2A71F0E0" w14:textId="3CACF971" w:rsidR="00413FAE" w:rsidRDefault="00304E69"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22/23</w:t>
      </w:r>
      <w:r w:rsidR="00267297" w:rsidRPr="00267297">
        <w:rPr>
          <w:rFonts w:ascii="Arial" w:hAnsi="Arial" w:cs="Arial"/>
          <w:b/>
          <w:bCs/>
          <w:kern w:val="28"/>
          <w:lang w:val="en-US"/>
        </w:rPr>
        <w:t>/</w:t>
      </w:r>
      <w:bookmarkStart w:id="2" w:name="_Hlk30786230"/>
      <w:r w:rsidR="00F60342">
        <w:rPr>
          <w:rFonts w:ascii="Arial" w:hAnsi="Arial" w:cs="Arial"/>
          <w:b/>
          <w:bCs/>
          <w:kern w:val="28"/>
          <w:lang w:val="en-US"/>
        </w:rPr>
        <w:t>1</w:t>
      </w:r>
      <w:r w:rsidR="00617C1B">
        <w:rPr>
          <w:rFonts w:ascii="Arial" w:hAnsi="Arial" w:cs="Arial"/>
          <w:b/>
          <w:bCs/>
          <w:kern w:val="28"/>
          <w:lang w:val="en-US"/>
        </w:rPr>
        <w:t>54</w:t>
      </w:r>
      <w:r w:rsidR="0015053D">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5711EA">
        <w:rPr>
          <w:rFonts w:ascii="Arial" w:hAnsi="Arial" w:cs="Arial"/>
          <w:bCs/>
          <w:kern w:val="28"/>
          <w:u w:val="single"/>
          <w:lang w:val="en-US"/>
        </w:rPr>
        <w:t>Town Council</w:t>
      </w:r>
      <w:r w:rsidR="00267297" w:rsidRPr="00267297">
        <w:rPr>
          <w:rFonts w:ascii="Arial" w:hAnsi="Arial" w:cs="Arial"/>
          <w:bCs/>
          <w:kern w:val="28"/>
          <w:u w:val="single"/>
          <w:lang w:val="en-US"/>
        </w:rPr>
        <w:t xml:space="preserve"> Meeting</w:t>
      </w:r>
      <w:r w:rsidR="008724B6">
        <w:rPr>
          <w:rFonts w:ascii="Arial" w:hAnsi="Arial" w:cs="Arial"/>
          <w:bCs/>
          <w:kern w:val="28"/>
          <w:u w:val="single"/>
          <w:lang w:val="en-US"/>
        </w:rPr>
        <w:t xml:space="preserve"> </w:t>
      </w:r>
      <w:r w:rsidR="00F60677">
        <w:rPr>
          <w:rFonts w:ascii="Arial" w:hAnsi="Arial" w:cs="Arial"/>
          <w:bCs/>
          <w:kern w:val="28"/>
          <w:u w:val="single"/>
          <w:lang w:val="en-US"/>
        </w:rPr>
        <w:t>–</w:t>
      </w:r>
      <w:r w:rsidR="00F60342">
        <w:rPr>
          <w:rFonts w:ascii="Arial" w:hAnsi="Arial" w:cs="Arial"/>
          <w:bCs/>
          <w:kern w:val="28"/>
          <w:u w:val="single"/>
          <w:lang w:val="en-US"/>
        </w:rPr>
        <w:t>1</w:t>
      </w:r>
      <w:r w:rsidR="001D5604">
        <w:rPr>
          <w:rFonts w:ascii="Arial" w:hAnsi="Arial" w:cs="Arial"/>
          <w:bCs/>
          <w:kern w:val="28"/>
          <w:u w:val="single"/>
          <w:lang w:val="en-US"/>
        </w:rPr>
        <w:t>2</w:t>
      </w:r>
      <w:r w:rsidR="00F60342" w:rsidRPr="00F60342">
        <w:rPr>
          <w:rFonts w:ascii="Arial" w:hAnsi="Arial" w:cs="Arial"/>
          <w:bCs/>
          <w:kern w:val="28"/>
          <w:u w:val="single"/>
          <w:vertAlign w:val="superscript"/>
          <w:lang w:val="en-US"/>
        </w:rPr>
        <w:t>th</w:t>
      </w:r>
      <w:r w:rsidR="00F60342">
        <w:rPr>
          <w:rFonts w:ascii="Arial" w:hAnsi="Arial" w:cs="Arial"/>
          <w:bCs/>
          <w:kern w:val="28"/>
          <w:u w:val="single"/>
          <w:lang w:val="en-US"/>
        </w:rPr>
        <w:t xml:space="preserve"> </w:t>
      </w:r>
      <w:r w:rsidR="001D5604">
        <w:rPr>
          <w:rFonts w:ascii="Arial" w:hAnsi="Arial" w:cs="Arial"/>
          <w:bCs/>
          <w:kern w:val="28"/>
          <w:u w:val="single"/>
          <w:lang w:val="en-US"/>
        </w:rPr>
        <w:t>December</w:t>
      </w:r>
      <w:r w:rsidR="00F60677">
        <w:rPr>
          <w:rFonts w:ascii="Arial" w:hAnsi="Arial" w:cs="Arial"/>
          <w:bCs/>
          <w:kern w:val="28"/>
          <w:u w:val="single"/>
          <w:lang w:val="en-US"/>
        </w:rPr>
        <w:t xml:space="preserve"> </w:t>
      </w:r>
      <w:r w:rsidR="008724B6">
        <w:rPr>
          <w:rFonts w:ascii="Arial" w:hAnsi="Arial" w:cs="Arial"/>
          <w:bCs/>
          <w:kern w:val="28"/>
          <w:u w:val="single"/>
          <w:lang w:val="en-US"/>
        </w:rPr>
        <w:t>20</w:t>
      </w:r>
      <w:r w:rsidR="00470EA5">
        <w:rPr>
          <w:rFonts w:ascii="Arial" w:hAnsi="Arial" w:cs="Arial"/>
          <w:bCs/>
          <w:kern w:val="28"/>
          <w:u w:val="single"/>
          <w:lang w:val="en-US"/>
        </w:rPr>
        <w:t>2</w:t>
      </w:r>
      <w:r>
        <w:rPr>
          <w:rFonts w:ascii="Arial" w:hAnsi="Arial" w:cs="Arial"/>
          <w:bCs/>
          <w:kern w:val="28"/>
          <w:u w:val="single"/>
          <w:lang w:val="en-US"/>
        </w:rPr>
        <w:t>2</w:t>
      </w:r>
      <w:r w:rsidR="008724B6">
        <w:rPr>
          <w:rFonts w:ascii="Arial" w:hAnsi="Arial" w:cs="Arial"/>
          <w:bCs/>
          <w:kern w:val="28"/>
          <w:u w:val="single"/>
          <w:lang w:val="en-US"/>
        </w:rPr>
        <w:t xml:space="preserve"> </w:t>
      </w:r>
    </w:p>
    <w:p w14:paraId="5EC0A2A5" w14:textId="558B8FF7" w:rsidR="00267297" w:rsidRDefault="00413FAE" w:rsidP="002D2E0A">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ab/>
        <w:t xml:space="preserve">Resolved: </w:t>
      </w:r>
      <w:r w:rsidRPr="00413FAE">
        <w:rPr>
          <w:rFonts w:ascii="Arial" w:hAnsi="Arial" w:cs="Arial"/>
          <w:bCs/>
          <w:kern w:val="28"/>
          <w:lang w:val="en-US"/>
        </w:rPr>
        <w:t>Th</w:t>
      </w:r>
      <w:r w:rsidR="00D56191">
        <w:rPr>
          <w:rFonts w:ascii="Arial" w:hAnsi="Arial" w:cs="Arial"/>
          <w:bCs/>
          <w:kern w:val="28"/>
          <w:lang w:val="en-US"/>
        </w:rPr>
        <w:t>a</w:t>
      </w:r>
      <w:r w:rsidRPr="00413FAE">
        <w:rPr>
          <w:rFonts w:ascii="Arial" w:hAnsi="Arial" w:cs="Arial"/>
          <w:bCs/>
          <w:kern w:val="28"/>
          <w:lang w:val="en-US"/>
        </w:rPr>
        <w:t>t the minutes be approved as a true and accurate record.</w:t>
      </w:r>
      <w:r w:rsidR="00352D93">
        <w:rPr>
          <w:rFonts w:ascii="Arial" w:hAnsi="Arial" w:cs="Arial"/>
          <w:bCs/>
          <w:kern w:val="28"/>
          <w:u w:val="single"/>
          <w:lang w:val="en-US"/>
        </w:rPr>
        <w:t xml:space="preserve"> </w:t>
      </w:r>
    </w:p>
    <w:p w14:paraId="59E89D44" w14:textId="519AD6B5" w:rsidR="00267297" w:rsidRDefault="009459EA" w:rsidP="00E3546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bookmarkEnd w:id="2"/>
      <w:r w:rsidR="00015591">
        <w:rPr>
          <w:rFonts w:ascii="Arial" w:hAnsi="Arial" w:cs="Arial"/>
          <w:bCs/>
          <w:kern w:val="28"/>
          <w:lang w:val="en-US"/>
        </w:rPr>
        <w:t xml:space="preserve"> </w:t>
      </w:r>
    </w:p>
    <w:p w14:paraId="682228A3" w14:textId="148A4A63" w:rsidR="00F8793E" w:rsidRDefault="00304E69"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22/23</w:t>
      </w:r>
      <w:r w:rsidR="000638D3" w:rsidRPr="000638D3">
        <w:rPr>
          <w:rFonts w:ascii="Arial" w:hAnsi="Arial" w:cs="Arial"/>
          <w:b/>
          <w:kern w:val="28"/>
          <w:lang w:val="en-US"/>
        </w:rPr>
        <w:t>/</w:t>
      </w:r>
      <w:r w:rsidR="00F60677">
        <w:rPr>
          <w:rFonts w:ascii="Arial" w:hAnsi="Arial" w:cs="Arial"/>
          <w:b/>
          <w:kern w:val="28"/>
          <w:lang w:val="en-US"/>
        </w:rPr>
        <w:t>1</w:t>
      </w:r>
      <w:r w:rsidR="00617C1B">
        <w:rPr>
          <w:rFonts w:ascii="Arial" w:hAnsi="Arial" w:cs="Arial"/>
          <w:b/>
          <w:kern w:val="28"/>
          <w:lang w:val="en-US"/>
        </w:rPr>
        <w:t>55</w:t>
      </w:r>
      <w:r w:rsidR="009561CD">
        <w:rPr>
          <w:rFonts w:ascii="Arial" w:hAnsi="Arial" w:cs="Arial"/>
          <w:b/>
          <w:kern w:val="28"/>
          <w:lang w:val="en-US"/>
        </w:rPr>
        <w:tab/>
      </w:r>
      <w:r w:rsidR="00F8793E" w:rsidRPr="00F8793E">
        <w:rPr>
          <w:rFonts w:ascii="Arial" w:hAnsi="Arial" w:cs="Arial"/>
          <w:bCs/>
          <w:kern w:val="28"/>
          <w:u w:val="single"/>
          <w:lang w:val="en-US"/>
        </w:rPr>
        <w:t>Matters Arising from the Minutes</w:t>
      </w:r>
    </w:p>
    <w:p w14:paraId="181C71C5" w14:textId="39CE573E" w:rsidR="00C1376D" w:rsidRDefault="001F0F82" w:rsidP="00617C1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ab/>
      </w:r>
      <w:r w:rsidR="00C80134">
        <w:rPr>
          <w:rFonts w:ascii="Arial" w:hAnsi="Arial" w:cs="Arial"/>
          <w:b/>
          <w:kern w:val="28"/>
          <w:lang w:val="en-US"/>
        </w:rPr>
        <w:t xml:space="preserve">22/23/133 </w:t>
      </w:r>
      <w:r w:rsidR="00C80134" w:rsidRPr="00C80134">
        <w:rPr>
          <w:rFonts w:ascii="Arial" w:hAnsi="Arial" w:cs="Arial"/>
          <w:kern w:val="28"/>
          <w:lang w:val="en-US"/>
        </w:rPr>
        <w:t>Market Hill</w:t>
      </w:r>
      <w:r w:rsidR="00C80134">
        <w:rPr>
          <w:rFonts w:ascii="Arial" w:hAnsi="Arial" w:cs="Arial"/>
          <w:kern w:val="28"/>
          <w:lang w:val="en-US"/>
        </w:rPr>
        <w:t xml:space="preserve"> –</w:t>
      </w:r>
      <w:r w:rsidR="00C80134" w:rsidRPr="00C80134">
        <w:rPr>
          <w:rFonts w:ascii="Arial" w:hAnsi="Arial" w:cs="Arial"/>
          <w:kern w:val="28"/>
          <w:lang w:val="en-US"/>
        </w:rPr>
        <w:t xml:space="preserve"> </w:t>
      </w:r>
      <w:r w:rsidR="00C80134">
        <w:rPr>
          <w:rFonts w:ascii="Arial" w:hAnsi="Arial" w:cs="Arial"/>
          <w:kern w:val="28"/>
          <w:lang w:val="en-US"/>
        </w:rPr>
        <w:t xml:space="preserve">Update provided regarding </w:t>
      </w:r>
      <w:r w:rsidR="00252B0D">
        <w:rPr>
          <w:rFonts w:ascii="Arial" w:hAnsi="Arial" w:cs="Arial"/>
          <w:kern w:val="28"/>
          <w:lang w:val="en-US"/>
        </w:rPr>
        <w:t>updating the signage</w:t>
      </w:r>
      <w:r w:rsidR="00757E9C">
        <w:rPr>
          <w:rFonts w:ascii="Arial" w:hAnsi="Arial" w:cs="Arial"/>
          <w:kern w:val="28"/>
          <w:lang w:val="en-US"/>
        </w:rPr>
        <w:t>.</w:t>
      </w:r>
    </w:p>
    <w:p w14:paraId="238B7ACA" w14:textId="6A8FF4C3" w:rsidR="00252B0D" w:rsidRPr="00252B0D" w:rsidRDefault="00252B0D" w:rsidP="00252B0D">
      <w:pPr>
        <w:widowControl w:val="0"/>
        <w:overflowPunct w:val="0"/>
        <w:autoSpaceDE w:val="0"/>
        <w:autoSpaceDN w:val="0"/>
        <w:adjustRightInd w:val="0"/>
        <w:ind w:left="1418"/>
        <w:jc w:val="both"/>
        <w:rPr>
          <w:rFonts w:ascii="Arial" w:hAnsi="Arial" w:cs="Arial"/>
          <w:bCs/>
          <w:kern w:val="28"/>
          <w:lang w:val="en-US"/>
        </w:rPr>
      </w:pPr>
      <w:r>
        <w:rPr>
          <w:rFonts w:ascii="Arial" w:hAnsi="Arial" w:cs="Arial"/>
          <w:b/>
          <w:kern w:val="28"/>
          <w:lang w:val="en-US"/>
        </w:rPr>
        <w:t xml:space="preserve">22/23/150 </w:t>
      </w:r>
      <w:r w:rsidRPr="00252B0D">
        <w:rPr>
          <w:rFonts w:ascii="Arial" w:hAnsi="Arial" w:cs="Arial"/>
          <w:kern w:val="28"/>
          <w:lang w:val="en-US"/>
        </w:rPr>
        <w:t>BARS Grant</w:t>
      </w:r>
      <w:r>
        <w:rPr>
          <w:rFonts w:ascii="Arial" w:hAnsi="Arial" w:cs="Arial"/>
          <w:b/>
          <w:kern w:val="28"/>
          <w:lang w:val="en-US"/>
        </w:rPr>
        <w:t xml:space="preserve"> </w:t>
      </w:r>
      <w:r w:rsidRPr="00252B0D">
        <w:rPr>
          <w:rFonts w:ascii="Arial" w:hAnsi="Arial" w:cs="Arial"/>
          <w:kern w:val="28"/>
          <w:lang w:val="en-US"/>
        </w:rPr>
        <w:t xml:space="preserve">– Noted </w:t>
      </w:r>
      <w:r>
        <w:rPr>
          <w:rFonts w:ascii="Arial" w:hAnsi="Arial" w:cs="Arial"/>
          <w:kern w:val="28"/>
          <w:lang w:val="en-US"/>
        </w:rPr>
        <w:t xml:space="preserve">the content of the email </w:t>
      </w:r>
      <w:r w:rsidRPr="00252B0D">
        <w:rPr>
          <w:rFonts w:ascii="Arial" w:hAnsi="Arial" w:cs="Arial"/>
          <w:kern w:val="28"/>
          <w:lang w:val="en-US"/>
        </w:rPr>
        <w:t>correspondence</w:t>
      </w:r>
      <w:r>
        <w:rPr>
          <w:rFonts w:ascii="Arial" w:hAnsi="Arial" w:cs="Arial"/>
          <w:kern w:val="28"/>
          <w:lang w:val="en-US"/>
        </w:rPr>
        <w:t xml:space="preserve"> received from BARS.</w:t>
      </w:r>
      <w:r w:rsidRPr="00252B0D">
        <w:rPr>
          <w:rFonts w:ascii="Arial" w:hAnsi="Arial" w:cs="Arial"/>
          <w:kern w:val="28"/>
          <w:lang w:val="en-US"/>
        </w:rPr>
        <w:t xml:space="preserve"> </w:t>
      </w:r>
    </w:p>
    <w:p w14:paraId="6DDF1D66" w14:textId="77777777" w:rsidR="00C1376D" w:rsidRPr="00D56191" w:rsidRDefault="00C1376D" w:rsidP="00162B2B">
      <w:pPr>
        <w:widowControl w:val="0"/>
        <w:overflowPunct w:val="0"/>
        <w:autoSpaceDE w:val="0"/>
        <w:autoSpaceDN w:val="0"/>
        <w:adjustRightInd w:val="0"/>
        <w:ind w:left="1418" w:hanging="1418"/>
        <w:jc w:val="both"/>
        <w:rPr>
          <w:rFonts w:ascii="Arial" w:hAnsi="Arial" w:cs="Arial"/>
          <w:bCs/>
          <w:kern w:val="28"/>
          <w:lang w:val="en-US"/>
        </w:rPr>
      </w:pPr>
    </w:p>
    <w:p w14:paraId="21A072A9" w14:textId="031840A8" w:rsidR="003E0032" w:rsidRDefault="00304E69" w:rsidP="00F6067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22/23</w:t>
      </w:r>
      <w:r w:rsidR="00DB172C">
        <w:rPr>
          <w:rFonts w:ascii="Arial" w:hAnsi="Arial" w:cs="Arial"/>
          <w:b/>
          <w:bCs/>
          <w:kern w:val="28"/>
          <w:lang w:val="en-US"/>
        </w:rPr>
        <w:t>/</w:t>
      </w:r>
      <w:r w:rsidR="00F60677">
        <w:rPr>
          <w:rFonts w:ascii="Arial" w:hAnsi="Arial" w:cs="Arial"/>
          <w:b/>
          <w:bCs/>
          <w:kern w:val="28"/>
          <w:lang w:val="en-US"/>
        </w:rPr>
        <w:t>1</w:t>
      </w:r>
      <w:r w:rsidR="00617C1B">
        <w:rPr>
          <w:rFonts w:ascii="Arial" w:hAnsi="Arial" w:cs="Arial"/>
          <w:b/>
          <w:bCs/>
          <w:kern w:val="28"/>
          <w:lang w:val="en-US"/>
        </w:rPr>
        <w:t>56</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3C080C" w:rsidRPr="00E61000">
        <w:rPr>
          <w:rFonts w:ascii="Arial" w:hAnsi="Arial" w:cs="Arial"/>
          <w:kern w:val="28"/>
          <w:lang w:val="en-US"/>
        </w:rPr>
        <w:t xml:space="preserve"> </w:t>
      </w:r>
      <w:r w:rsidR="001F0F82">
        <w:rPr>
          <w:rFonts w:ascii="Arial" w:hAnsi="Arial" w:cs="Arial"/>
          <w:b/>
          <w:bCs/>
          <w:kern w:val="28"/>
          <w:lang w:val="en-US"/>
        </w:rPr>
        <w:tab/>
      </w:r>
      <w:r w:rsidR="003E0032">
        <w:rPr>
          <w:rFonts w:ascii="Arial" w:hAnsi="Arial" w:cs="Arial"/>
          <w:bCs/>
          <w:kern w:val="28"/>
          <w:lang w:val="en-US"/>
        </w:rPr>
        <w:t xml:space="preserve"> </w:t>
      </w:r>
    </w:p>
    <w:p w14:paraId="41FDBE01" w14:textId="77777777" w:rsidR="00757E9C" w:rsidRDefault="00D56191"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00757E9C">
        <w:rPr>
          <w:rFonts w:ascii="Arial" w:hAnsi="Arial" w:cs="Arial"/>
          <w:kern w:val="28"/>
          <w:lang w:val="en-US"/>
        </w:rPr>
        <w:t>Matters raised by the public:</w:t>
      </w:r>
    </w:p>
    <w:p w14:paraId="3BF5CA14" w14:textId="54EC5F5C" w:rsidR="00757E9C" w:rsidRPr="00757E9C" w:rsidRDefault="00252B0D" w:rsidP="00757E9C">
      <w:pPr>
        <w:pStyle w:val="ListParagraph"/>
        <w:widowControl w:val="0"/>
        <w:numPr>
          <w:ilvl w:val="0"/>
          <w:numId w:val="34"/>
        </w:numPr>
        <w:overflowPunct w:val="0"/>
        <w:autoSpaceDE w:val="0"/>
        <w:autoSpaceDN w:val="0"/>
        <w:adjustRightInd w:val="0"/>
        <w:jc w:val="both"/>
        <w:rPr>
          <w:rFonts w:ascii="Arial" w:hAnsi="Arial" w:cs="Arial"/>
          <w:kern w:val="28"/>
          <w:lang w:val="en-US"/>
        </w:rPr>
      </w:pPr>
      <w:r w:rsidRPr="00757E9C">
        <w:rPr>
          <w:rFonts w:ascii="Arial" w:hAnsi="Arial" w:cs="Arial"/>
          <w:kern w:val="28"/>
          <w:lang w:val="en-US"/>
        </w:rPr>
        <w:t>South Avenue</w:t>
      </w:r>
      <w:r w:rsidR="00757E9C">
        <w:rPr>
          <w:rFonts w:ascii="Arial" w:hAnsi="Arial" w:cs="Arial"/>
          <w:kern w:val="28"/>
          <w:lang w:val="en-US"/>
        </w:rPr>
        <w:t>. I</w:t>
      </w:r>
      <w:r w:rsidRPr="00757E9C">
        <w:rPr>
          <w:rFonts w:ascii="Arial" w:hAnsi="Arial" w:cs="Arial"/>
          <w:kern w:val="28"/>
          <w:lang w:val="en-US"/>
        </w:rPr>
        <w:t xml:space="preserve">ssues with safety due to the narrow access &amp; repairs required. </w:t>
      </w:r>
    </w:p>
    <w:p w14:paraId="0915C79A" w14:textId="78F4A6E8" w:rsidR="00252B0D" w:rsidRPr="00757E9C" w:rsidRDefault="00757E9C" w:rsidP="00757E9C">
      <w:pPr>
        <w:pStyle w:val="ListParagraph"/>
        <w:widowControl w:val="0"/>
        <w:numPr>
          <w:ilvl w:val="0"/>
          <w:numId w:val="34"/>
        </w:numPr>
        <w:overflowPunct w:val="0"/>
        <w:autoSpaceDE w:val="0"/>
        <w:autoSpaceDN w:val="0"/>
        <w:adjustRightInd w:val="0"/>
        <w:jc w:val="both"/>
        <w:rPr>
          <w:rFonts w:ascii="Arial" w:hAnsi="Arial" w:cs="Arial"/>
          <w:kern w:val="28"/>
          <w:lang w:val="en-US"/>
        </w:rPr>
      </w:pPr>
      <w:r w:rsidRPr="00757E9C">
        <w:rPr>
          <w:rFonts w:ascii="Arial" w:hAnsi="Arial" w:cs="Arial"/>
          <w:kern w:val="28"/>
          <w:lang w:val="en-US"/>
        </w:rPr>
        <w:t>U</w:t>
      </w:r>
      <w:r w:rsidR="00252B0D" w:rsidRPr="00757E9C">
        <w:rPr>
          <w:rFonts w:ascii="Arial" w:hAnsi="Arial" w:cs="Arial"/>
          <w:kern w:val="28"/>
          <w:lang w:val="en-US"/>
        </w:rPr>
        <w:t>tility drain cover outside the library required replacement.</w:t>
      </w:r>
    </w:p>
    <w:p w14:paraId="0AC74316" w14:textId="17DD494F" w:rsidR="00252B0D" w:rsidRPr="00757E9C" w:rsidRDefault="00252B0D" w:rsidP="00757E9C">
      <w:pPr>
        <w:pStyle w:val="ListParagraph"/>
        <w:widowControl w:val="0"/>
        <w:numPr>
          <w:ilvl w:val="0"/>
          <w:numId w:val="34"/>
        </w:numPr>
        <w:overflowPunct w:val="0"/>
        <w:autoSpaceDE w:val="0"/>
        <w:autoSpaceDN w:val="0"/>
        <w:adjustRightInd w:val="0"/>
        <w:jc w:val="both"/>
        <w:rPr>
          <w:rFonts w:ascii="Arial" w:hAnsi="Arial" w:cs="Arial"/>
          <w:kern w:val="28"/>
          <w:lang w:val="en-US"/>
        </w:rPr>
      </w:pPr>
      <w:r w:rsidRPr="00757E9C">
        <w:rPr>
          <w:rFonts w:ascii="Arial" w:hAnsi="Arial" w:cs="Arial"/>
          <w:kern w:val="28"/>
          <w:lang w:val="en-US"/>
        </w:rPr>
        <w:t xml:space="preserve">Road sweep throughout Bawtry requested. </w:t>
      </w:r>
    </w:p>
    <w:p w14:paraId="26DA4EE5" w14:textId="7EBE88E6" w:rsidR="00D56191" w:rsidRDefault="00252B0D" w:rsidP="00252B0D">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The above items referred to the Ward Councillor </w:t>
      </w:r>
      <w:r w:rsidR="00757E9C">
        <w:rPr>
          <w:rFonts w:ascii="Arial" w:hAnsi="Arial" w:cs="Arial"/>
          <w:kern w:val="28"/>
          <w:lang w:val="en-US"/>
        </w:rPr>
        <w:t xml:space="preserve">for action who was </w:t>
      </w:r>
      <w:r>
        <w:rPr>
          <w:rFonts w:ascii="Arial" w:hAnsi="Arial" w:cs="Arial"/>
          <w:kern w:val="28"/>
          <w:lang w:val="en-US"/>
        </w:rPr>
        <w:t>in attendance</w:t>
      </w:r>
      <w:r w:rsidR="00757E9C">
        <w:rPr>
          <w:rFonts w:ascii="Arial" w:hAnsi="Arial" w:cs="Arial"/>
          <w:kern w:val="28"/>
          <w:lang w:val="en-US"/>
        </w:rPr>
        <w:t>.</w:t>
      </w:r>
      <w:r>
        <w:rPr>
          <w:rFonts w:ascii="Arial" w:hAnsi="Arial" w:cs="Arial"/>
          <w:kern w:val="28"/>
          <w:lang w:val="en-US"/>
        </w:rPr>
        <w:t xml:space="preserve"> </w:t>
      </w:r>
    </w:p>
    <w:p w14:paraId="2ABFE1EC" w14:textId="77777777" w:rsidR="00757E9C" w:rsidRDefault="00D56191"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 xml:space="preserve"> </w:t>
      </w:r>
      <w:r w:rsidR="00252B0D">
        <w:rPr>
          <w:rFonts w:ascii="Arial" w:hAnsi="Arial" w:cs="Arial"/>
          <w:kern w:val="28"/>
          <w:lang w:val="en-US"/>
        </w:rPr>
        <w:tab/>
        <w:t>Thanks provide from BRA for the Council’s sponsorship of the Christmas event</w:t>
      </w:r>
      <w:r w:rsidR="00BF19B9">
        <w:rPr>
          <w:rFonts w:ascii="Arial" w:hAnsi="Arial" w:cs="Arial"/>
          <w:kern w:val="28"/>
          <w:lang w:val="en-US"/>
        </w:rPr>
        <w:t xml:space="preserve"> &amp; from the organisers of the Grove &amp; Rufford Hunt</w:t>
      </w:r>
      <w:r w:rsidR="00252B0D">
        <w:rPr>
          <w:rFonts w:ascii="Arial" w:hAnsi="Arial" w:cs="Arial"/>
          <w:kern w:val="28"/>
          <w:lang w:val="en-US"/>
        </w:rPr>
        <w:t xml:space="preserve">. </w:t>
      </w:r>
    </w:p>
    <w:p w14:paraId="43C5464D" w14:textId="2D7FBC31" w:rsidR="003E0032" w:rsidRDefault="00BF19B9" w:rsidP="00757E9C">
      <w:pPr>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 xml:space="preserve">Potential </w:t>
      </w:r>
      <w:r w:rsidR="00252B0D">
        <w:rPr>
          <w:rFonts w:ascii="Arial" w:hAnsi="Arial" w:cs="Arial"/>
          <w:kern w:val="28"/>
          <w:lang w:val="en-US"/>
        </w:rPr>
        <w:t>Christma</w:t>
      </w:r>
      <w:r>
        <w:rPr>
          <w:rFonts w:ascii="Arial" w:hAnsi="Arial" w:cs="Arial"/>
          <w:kern w:val="28"/>
          <w:lang w:val="en-US"/>
        </w:rPr>
        <w:t>s</w:t>
      </w:r>
      <w:r w:rsidR="00252B0D">
        <w:rPr>
          <w:rFonts w:ascii="Arial" w:hAnsi="Arial" w:cs="Arial"/>
          <w:kern w:val="28"/>
          <w:lang w:val="en-US"/>
        </w:rPr>
        <w:t xml:space="preserve"> tree sponsor also noted</w:t>
      </w:r>
      <w:r>
        <w:rPr>
          <w:rFonts w:ascii="Arial" w:hAnsi="Arial" w:cs="Arial"/>
          <w:kern w:val="28"/>
          <w:lang w:val="en-US"/>
        </w:rPr>
        <w:t xml:space="preserve"> </w:t>
      </w:r>
      <w:r w:rsidR="00757E9C">
        <w:rPr>
          <w:rFonts w:ascii="Arial" w:hAnsi="Arial" w:cs="Arial"/>
          <w:kern w:val="28"/>
          <w:lang w:val="en-US"/>
        </w:rPr>
        <w:t>for</w:t>
      </w:r>
      <w:r>
        <w:rPr>
          <w:rFonts w:ascii="Arial" w:hAnsi="Arial" w:cs="Arial"/>
          <w:kern w:val="28"/>
          <w:lang w:val="en-US"/>
        </w:rPr>
        <w:t xml:space="preserve"> 2023.</w:t>
      </w:r>
    </w:p>
    <w:p w14:paraId="2F5B99CA" w14:textId="0516D626" w:rsidR="00BF19B9" w:rsidRDefault="00BF19B9"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Tickh</w:t>
      </w:r>
      <w:r w:rsidR="00A23AE4">
        <w:rPr>
          <w:rFonts w:ascii="Arial" w:hAnsi="Arial" w:cs="Arial"/>
          <w:kern w:val="28"/>
          <w:lang w:val="en-US"/>
        </w:rPr>
        <w:t>ill</w:t>
      </w:r>
      <w:r>
        <w:rPr>
          <w:rFonts w:ascii="Arial" w:hAnsi="Arial" w:cs="Arial"/>
          <w:kern w:val="28"/>
          <w:lang w:val="en-US"/>
        </w:rPr>
        <w:t xml:space="preserve"> </w:t>
      </w:r>
      <w:r w:rsidR="00A23AE4">
        <w:rPr>
          <w:rFonts w:ascii="Arial" w:hAnsi="Arial" w:cs="Arial"/>
          <w:kern w:val="28"/>
          <w:lang w:val="en-US"/>
        </w:rPr>
        <w:t>R</w:t>
      </w:r>
      <w:r>
        <w:rPr>
          <w:rFonts w:ascii="Arial" w:hAnsi="Arial" w:cs="Arial"/>
          <w:kern w:val="28"/>
          <w:lang w:val="en-US"/>
        </w:rPr>
        <w:t>oad junction</w:t>
      </w:r>
      <w:r w:rsidR="00A23AE4">
        <w:rPr>
          <w:rFonts w:ascii="Arial" w:hAnsi="Arial" w:cs="Arial"/>
          <w:kern w:val="28"/>
          <w:lang w:val="en-US"/>
        </w:rPr>
        <w:t xml:space="preserve">, </w:t>
      </w:r>
      <w:r w:rsidR="00757E9C">
        <w:rPr>
          <w:rFonts w:ascii="Arial" w:hAnsi="Arial" w:cs="Arial"/>
          <w:kern w:val="28"/>
          <w:lang w:val="en-US"/>
        </w:rPr>
        <w:t xml:space="preserve">the </w:t>
      </w:r>
      <w:r>
        <w:rPr>
          <w:rFonts w:ascii="Arial" w:hAnsi="Arial" w:cs="Arial"/>
          <w:kern w:val="28"/>
          <w:lang w:val="en-US"/>
        </w:rPr>
        <w:t xml:space="preserve">lack </w:t>
      </w:r>
      <w:r w:rsidR="00A23AE4">
        <w:rPr>
          <w:rFonts w:ascii="Arial" w:hAnsi="Arial" w:cs="Arial"/>
          <w:kern w:val="28"/>
          <w:lang w:val="en-US"/>
        </w:rPr>
        <w:t>o</w:t>
      </w:r>
      <w:r>
        <w:rPr>
          <w:rFonts w:ascii="Arial" w:hAnsi="Arial" w:cs="Arial"/>
          <w:kern w:val="28"/>
          <w:lang w:val="en-US"/>
        </w:rPr>
        <w:t>f a pedestrian crossing on Doncaster</w:t>
      </w:r>
      <w:r w:rsidR="00A23AE4">
        <w:rPr>
          <w:rFonts w:ascii="Arial" w:hAnsi="Arial" w:cs="Arial"/>
          <w:kern w:val="28"/>
          <w:lang w:val="en-US"/>
        </w:rPr>
        <w:t xml:space="preserve"> Road and the condition of derelict properties and parking on Top Street also raised.</w:t>
      </w:r>
    </w:p>
    <w:p w14:paraId="6B77D854" w14:textId="6FB30AD2" w:rsidR="00252B0D" w:rsidRDefault="00252B0D"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p>
    <w:p w14:paraId="58429B48" w14:textId="58221D6F" w:rsidR="00142AA9" w:rsidRPr="007148F5" w:rsidRDefault="00F60677"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w:t>
      </w:r>
      <w:r w:rsidR="00304E69">
        <w:rPr>
          <w:rFonts w:ascii="Arial" w:hAnsi="Arial" w:cs="Arial"/>
          <w:b/>
          <w:bCs/>
          <w:kern w:val="28"/>
          <w:lang w:val="en-US"/>
        </w:rPr>
        <w:t>2/23</w:t>
      </w:r>
      <w:r w:rsidR="00142AA9">
        <w:rPr>
          <w:rFonts w:ascii="Arial" w:hAnsi="Arial" w:cs="Arial"/>
          <w:b/>
          <w:bCs/>
          <w:kern w:val="28"/>
          <w:lang w:val="en-US"/>
        </w:rPr>
        <w:t>/</w:t>
      </w:r>
      <w:r>
        <w:rPr>
          <w:rFonts w:ascii="Arial" w:hAnsi="Arial" w:cs="Arial"/>
          <w:b/>
          <w:bCs/>
          <w:kern w:val="28"/>
          <w:lang w:val="en-US"/>
        </w:rPr>
        <w:t>1</w:t>
      </w:r>
      <w:r w:rsidR="00617C1B">
        <w:rPr>
          <w:rFonts w:ascii="Arial" w:hAnsi="Arial" w:cs="Arial"/>
          <w:b/>
          <w:bCs/>
          <w:kern w:val="28"/>
          <w:lang w:val="en-US"/>
        </w:rPr>
        <w:t>57</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568F2D43" w:rsidR="00142AA9" w:rsidRPr="003E625F" w:rsidRDefault="00142AA9" w:rsidP="0094721F">
      <w:pPr>
        <w:pStyle w:val="ListParagraph"/>
        <w:widowControl w:val="0"/>
        <w:numPr>
          <w:ilvl w:val="0"/>
          <w:numId w:val="1"/>
        </w:numPr>
        <w:overflowPunct w:val="0"/>
        <w:autoSpaceDE w:val="0"/>
        <w:autoSpaceDN w:val="0"/>
        <w:adjustRightInd w:val="0"/>
        <w:jc w:val="both"/>
        <w:rPr>
          <w:rFonts w:ascii="Arial" w:hAnsi="Arial" w:cs="Arial"/>
          <w:bCs/>
          <w:kern w:val="28"/>
          <w:u w:val="single"/>
          <w:lang w:val="en-US"/>
        </w:rPr>
      </w:pPr>
      <w:r w:rsidRPr="003E625F">
        <w:rPr>
          <w:rFonts w:ascii="Arial" w:hAnsi="Arial" w:cs="Arial"/>
          <w:bCs/>
          <w:kern w:val="28"/>
          <w:u w:val="single"/>
          <w:lang w:val="en-US"/>
        </w:rPr>
        <w:t>Approve Monthly Accounts</w:t>
      </w:r>
    </w:p>
    <w:p w14:paraId="6C808849" w14:textId="77661097" w:rsidR="009B1EEC" w:rsidRDefault="00073412"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073412">
        <w:rPr>
          <w:rFonts w:ascii="Arial" w:hAnsi="Arial" w:cs="Arial"/>
          <w:b/>
          <w:bCs/>
          <w:kern w:val="28"/>
          <w:lang w:val="en-US"/>
        </w:rPr>
        <w:t>Resolved:</w:t>
      </w:r>
      <w:r>
        <w:rPr>
          <w:rFonts w:ascii="Arial" w:hAnsi="Arial" w:cs="Arial"/>
          <w:bCs/>
          <w:kern w:val="28"/>
          <w:lang w:val="en-US"/>
        </w:rPr>
        <w:t xml:space="preserve"> </w:t>
      </w:r>
      <w:r w:rsidR="00142AA9" w:rsidRPr="00F44831">
        <w:rPr>
          <w:rFonts w:ascii="Arial" w:hAnsi="Arial" w:cs="Arial"/>
          <w:bCs/>
          <w:kern w:val="28"/>
          <w:lang w:val="en-US"/>
        </w:rPr>
        <w:t xml:space="preserve">That the monthly accounts </w:t>
      </w:r>
      <w:r w:rsidR="00142AA9">
        <w:rPr>
          <w:rFonts w:ascii="Arial" w:hAnsi="Arial" w:cs="Arial"/>
          <w:bCs/>
          <w:kern w:val="28"/>
          <w:lang w:val="en-US"/>
        </w:rPr>
        <w:t xml:space="preserve">be </w:t>
      </w:r>
      <w:r>
        <w:rPr>
          <w:rFonts w:ascii="Arial" w:hAnsi="Arial" w:cs="Arial"/>
          <w:bCs/>
          <w:kern w:val="28"/>
          <w:lang w:val="en-US"/>
        </w:rPr>
        <w:t xml:space="preserve">approved </w:t>
      </w:r>
      <w:r w:rsidR="00E065CB">
        <w:rPr>
          <w:rFonts w:ascii="Arial" w:hAnsi="Arial" w:cs="Arial"/>
          <w:bCs/>
          <w:kern w:val="28"/>
          <w:lang w:val="en-US"/>
        </w:rPr>
        <w:t>to</w:t>
      </w:r>
      <w:r w:rsidR="003B11D9">
        <w:rPr>
          <w:rFonts w:ascii="Arial" w:hAnsi="Arial" w:cs="Arial"/>
          <w:bCs/>
          <w:kern w:val="28"/>
          <w:lang w:val="en-US"/>
        </w:rPr>
        <w:t xml:space="preserve"> </w:t>
      </w:r>
      <w:r w:rsidR="00617C1B">
        <w:rPr>
          <w:rFonts w:ascii="Arial" w:hAnsi="Arial" w:cs="Arial"/>
          <w:bCs/>
          <w:kern w:val="28"/>
          <w:lang w:val="en-US"/>
        </w:rPr>
        <w:t>January</w:t>
      </w:r>
      <w:r w:rsidR="00A23AE4">
        <w:rPr>
          <w:rFonts w:ascii="Arial" w:hAnsi="Arial" w:cs="Arial"/>
          <w:bCs/>
          <w:kern w:val="28"/>
          <w:lang w:val="en-US"/>
        </w:rPr>
        <w:t>.</w:t>
      </w:r>
    </w:p>
    <w:p w14:paraId="7FC13300" w14:textId="217F6E70" w:rsidR="00142AA9" w:rsidRPr="006330C2" w:rsidRDefault="009561CD"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Bank Reconciliation</w:t>
      </w:r>
      <w:r w:rsidR="00527863">
        <w:rPr>
          <w:rFonts w:ascii="Arial" w:hAnsi="Arial" w:cs="Arial"/>
          <w:u w:val="single"/>
          <w:lang w:val="en-US"/>
        </w:rPr>
        <w:t>s</w:t>
      </w:r>
      <w:r w:rsidR="00972817">
        <w:rPr>
          <w:rFonts w:ascii="Arial" w:hAnsi="Arial" w:cs="Arial"/>
          <w:u w:val="single"/>
          <w:lang w:val="en-US"/>
        </w:rPr>
        <w:t xml:space="preserve"> </w:t>
      </w:r>
      <w:r w:rsidR="007148F5">
        <w:rPr>
          <w:rFonts w:ascii="Arial" w:hAnsi="Arial" w:cs="Arial"/>
          <w:u w:val="single"/>
          <w:lang w:val="en-US"/>
        </w:rPr>
        <w:t>–</w:t>
      </w:r>
      <w:r w:rsidR="00F60342">
        <w:rPr>
          <w:rFonts w:ascii="Arial" w:hAnsi="Arial" w:cs="Arial"/>
          <w:u w:val="single"/>
          <w:lang w:val="en-US"/>
        </w:rPr>
        <w:t>3</w:t>
      </w:r>
      <w:r w:rsidR="00617C1B">
        <w:rPr>
          <w:rFonts w:ascii="Arial" w:hAnsi="Arial" w:cs="Arial"/>
          <w:u w:val="single"/>
          <w:lang w:val="en-US"/>
        </w:rPr>
        <w:t>0</w:t>
      </w:r>
      <w:r w:rsidR="00617C1B" w:rsidRPr="00617C1B">
        <w:rPr>
          <w:rFonts w:ascii="Arial" w:hAnsi="Arial" w:cs="Arial"/>
          <w:u w:val="single"/>
          <w:vertAlign w:val="superscript"/>
          <w:lang w:val="en-US"/>
        </w:rPr>
        <w:t>th</w:t>
      </w:r>
      <w:r w:rsidR="00617C1B">
        <w:rPr>
          <w:rFonts w:ascii="Arial" w:hAnsi="Arial" w:cs="Arial"/>
          <w:u w:val="single"/>
          <w:lang w:val="en-US"/>
        </w:rPr>
        <w:t xml:space="preserve"> November </w:t>
      </w:r>
      <w:r w:rsidR="00413FAE">
        <w:rPr>
          <w:rFonts w:ascii="Arial" w:hAnsi="Arial" w:cs="Arial"/>
          <w:u w:val="single"/>
          <w:lang w:val="en-US"/>
        </w:rPr>
        <w:t>2</w:t>
      </w:r>
      <w:r w:rsidR="00073412">
        <w:rPr>
          <w:rFonts w:ascii="Arial" w:hAnsi="Arial" w:cs="Arial"/>
          <w:u w:val="single"/>
          <w:lang w:val="en-US"/>
        </w:rPr>
        <w:t>022</w:t>
      </w:r>
    </w:p>
    <w:p w14:paraId="0D835E45" w14:textId="77777777" w:rsidR="001C0BAD" w:rsidRDefault="00142AA9" w:rsidP="009572BA">
      <w:pPr>
        <w:widowControl w:val="0"/>
        <w:overflowPunct w:val="0"/>
        <w:autoSpaceDE w:val="0"/>
        <w:autoSpaceDN w:val="0"/>
        <w:adjustRightInd w:val="0"/>
        <w:ind w:left="1770" w:right="-164"/>
        <w:rPr>
          <w:rFonts w:ascii="Arial" w:hAnsi="Arial" w:cs="Arial"/>
          <w:bCs/>
          <w:kern w:val="28"/>
          <w:lang w:val="en-US"/>
        </w:rPr>
      </w:pPr>
      <w:r w:rsidRPr="00BA4C32">
        <w:rPr>
          <w:rFonts w:ascii="Arial" w:hAnsi="Arial" w:cs="Arial"/>
          <w:bCs/>
          <w:kern w:val="28"/>
          <w:lang w:val="en-US"/>
        </w:rPr>
        <w:t>That the bank reconciliation</w:t>
      </w:r>
      <w:r w:rsidR="00AF4D91" w:rsidRPr="00BA4C32">
        <w:rPr>
          <w:rFonts w:ascii="Arial" w:hAnsi="Arial" w:cs="Arial"/>
          <w:bCs/>
          <w:kern w:val="28"/>
          <w:lang w:val="en-US"/>
        </w:rPr>
        <w:t>s</w:t>
      </w:r>
      <w:r w:rsidRPr="00BA4C32">
        <w:rPr>
          <w:rFonts w:ascii="Arial" w:hAnsi="Arial" w:cs="Arial"/>
          <w:bCs/>
          <w:kern w:val="28"/>
          <w:lang w:val="en-US"/>
        </w:rPr>
        <w:t xml:space="preserve"> be </w:t>
      </w:r>
      <w:r w:rsidR="00E17E36">
        <w:rPr>
          <w:rFonts w:ascii="Arial" w:hAnsi="Arial" w:cs="Arial"/>
          <w:bCs/>
          <w:kern w:val="28"/>
          <w:lang w:val="en-US"/>
        </w:rPr>
        <w:t>received</w:t>
      </w:r>
      <w:r w:rsidRPr="00BA4C32">
        <w:rPr>
          <w:rFonts w:ascii="Arial" w:hAnsi="Arial" w:cs="Arial"/>
          <w:bCs/>
          <w:kern w:val="28"/>
          <w:lang w:val="en-US"/>
        </w:rPr>
        <w:t xml:space="preserve">. </w:t>
      </w:r>
    </w:p>
    <w:p w14:paraId="5BE35F1A" w14:textId="72BE3807" w:rsidR="00142AA9" w:rsidRPr="008C0FB6" w:rsidRDefault="009561CD"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w:t>
      </w:r>
      <w:r w:rsidR="00DB5693">
        <w:rPr>
          <w:rFonts w:ascii="Arial" w:hAnsi="Arial" w:cs="Arial"/>
          <w:bCs/>
          <w:kern w:val="28"/>
          <w:u w:val="single"/>
          <w:lang w:val="en-US"/>
        </w:rPr>
        <w:t>M</w:t>
      </w:r>
      <w:r w:rsidR="00142AA9" w:rsidRPr="008C0FB6">
        <w:rPr>
          <w:rFonts w:ascii="Arial" w:hAnsi="Arial" w:cs="Arial"/>
          <w:bCs/>
          <w:kern w:val="28"/>
          <w:u w:val="single"/>
          <w:lang w:val="en-US"/>
        </w:rPr>
        <w:t xml:space="preserve">onitoring </w:t>
      </w:r>
      <w:r w:rsidR="007148F5">
        <w:rPr>
          <w:rFonts w:ascii="Arial" w:hAnsi="Arial" w:cs="Arial"/>
          <w:bCs/>
          <w:kern w:val="28"/>
          <w:u w:val="single"/>
          <w:lang w:val="en-US"/>
        </w:rPr>
        <w:t>–</w:t>
      </w:r>
      <w:r w:rsidR="00F60342">
        <w:rPr>
          <w:rFonts w:ascii="Arial" w:hAnsi="Arial" w:cs="Arial"/>
          <w:bCs/>
          <w:kern w:val="28"/>
          <w:u w:val="single"/>
          <w:lang w:val="en-US"/>
        </w:rPr>
        <w:t>3</w:t>
      </w:r>
      <w:r w:rsidR="00617C1B">
        <w:rPr>
          <w:rFonts w:ascii="Arial" w:hAnsi="Arial" w:cs="Arial"/>
          <w:bCs/>
          <w:kern w:val="28"/>
          <w:u w:val="single"/>
          <w:lang w:val="en-US"/>
        </w:rPr>
        <w:t>0</w:t>
      </w:r>
      <w:r w:rsidR="00617C1B" w:rsidRPr="00617C1B">
        <w:rPr>
          <w:rFonts w:ascii="Arial" w:hAnsi="Arial" w:cs="Arial"/>
          <w:bCs/>
          <w:kern w:val="28"/>
          <w:u w:val="single"/>
          <w:vertAlign w:val="superscript"/>
          <w:lang w:val="en-US"/>
        </w:rPr>
        <w:t>th</w:t>
      </w:r>
      <w:r w:rsidR="00617C1B">
        <w:rPr>
          <w:rFonts w:ascii="Arial" w:hAnsi="Arial" w:cs="Arial"/>
          <w:bCs/>
          <w:kern w:val="28"/>
          <w:u w:val="single"/>
          <w:lang w:val="en-US"/>
        </w:rPr>
        <w:t xml:space="preserve"> November </w:t>
      </w:r>
      <w:r w:rsidR="00073412">
        <w:rPr>
          <w:rFonts w:ascii="Arial" w:hAnsi="Arial" w:cs="Arial"/>
          <w:bCs/>
          <w:kern w:val="28"/>
          <w:u w:val="single"/>
          <w:lang w:val="en-US"/>
        </w:rPr>
        <w:t>2022</w:t>
      </w:r>
    </w:p>
    <w:p w14:paraId="3CC4455B" w14:textId="2633BFDF"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Pr>
          <w:rFonts w:ascii="Arial" w:hAnsi="Arial" w:cs="Arial"/>
          <w:bCs/>
          <w:kern w:val="28"/>
          <w:lang w:val="en-US"/>
        </w:rPr>
        <w:t>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 xml:space="preserve">be </w:t>
      </w:r>
      <w:r w:rsidR="00D675C8">
        <w:rPr>
          <w:rFonts w:ascii="Arial" w:hAnsi="Arial" w:cs="Arial"/>
          <w:bCs/>
          <w:kern w:val="28"/>
          <w:lang w:val="en-US"/>
        </w:rPr>
        <w:t>received</w:t>
      </w:r>
      <w:r w:rsidR="00E73AC0">
        <w:rPr>
          <w:rFonts w:ascii="Arial" w:hAnsi="Arial" w:cs="Arial"/>
          <w:bCs/>
          <w:kern w:val="28"/>
          <w:lang w:val="en-US"/>
        </w:rPr>
        <w:t>.</w:t>
      </w:r>
    </w:p>
    <w:p w14:paraId="3DA8DB15" w14:textId="77777777" w:rsidR="00617C1B" w:rsidRDefault="00617C1B"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p>
    <w:p w14:paraId="31C10C19" w14:textId="176AD925" w:rsidR="00617C1B" w:rsidRDefault="00617C1B" w:rsidP="00617C1B">
      <w:pPr>
        <w:widowControl w:val="0"/>
        <w:tabs>
          <w:tab w:val="left" w:pos="1276"/>
        </w:tabs>
        <w:ind w:left="1275" w:right="-23" w:hanging="1275"/>
        <w:rPr>
          <w:rFonts w:ascii="Arial" w:hAnsi="Arial" w:cs="Arial"/>
          <w:bCs/>
          <w:kern w:val="28"/>
          <w:u w:val="single"/>
          <w:lang w:val="en-US"/>
        </w:rPr>
      </w:pPr>
      <w:r>
        <w:rPr>
          <w:rFonts w:ascii="Arial" w:hAnsi="Arial" w:cs="Arial"/>
          <w:b/>
          <w:bCs/>
          <w:kern w:val="28"/>
          <w:lang w:val="en-US"/>
        </w:rPr>
        <w:t>22/23/158</w:t>
      </w:r>
      <w:r>
        <w:rPr>
          <w:rFonts w:ascii="Arial" w:hAnsi="Arial" w:cs="Arial"/>
          <w:b/>
          <w:bCs/>
          <w:kern w:val="28"/>
          <w:lang w:val="en-US"/>
        </w:rPr>
        <w:tab/>
      </w:r>
      <w:r w:rsidRPr="00617C1B">
        <w:rPr>
          <w:rFonts w:ascii="Arial" w:hAnsi="Arial" w:cs="Arial"/>
          <w:bCs/>
          <w:kern w:val="28"/>
          <w:u w:val="single"/>
          <w:lang w:val="en-US"/>
        </w:rPr>
        <w:t>Internal Audit Review - Review the system of internal control and the system of internal audit.</w:t>
      </w:r>
    </w:p>
    <w:p w14:paraId="7D387F6D" w14:textId="26798FF9" w:rsidR="00757E9C" w:rsidRDefault="00757E9C" w:rsidP="00757E9C">
      <w:pPr>
        <w:overflowPunct w:val="0"/>
        <w:autoSpaceDE w:val="0"/>
        <w:autoSpaceDN w:val="0"/>
        <w:adjustRightInd w:val="0"/>
        <w:ind w:left="1276"/>
        <w:jc w:val="both"/>
        <w:textAlignment w:val="baseline"/>
        <w:rPr>
          <w:rFonts w:ascii="Arial" w:hAnsi="Arial" w:cs="Arial"/>
          <w:bCs/>
          <w:color w:val="000000"/>
        </w:rPr>
      </w:pPr>
      <w:r>
        <w:rPr>
          <w:rFonts w:ascii="Arial" w:hAnsi="Arial" w:cs="Arial"/>
          <w:bCs/>
          <w:color w:val="000000"/>
        </w:rPr>
        <w:t>Consideration was given to the following Audit Regulations:</w:t>
      </w:r>
    </w:p>
    <w:p w14:paraId="7B7D8216" w14:textId="77777777" w:rsidR="00757E9C" w:rsidRDefault="00757E9C" w:rsidP="00757E9C">
      <w:pPr>
        <w:overflowPunct w:val="0"/>
        <w:autoSpaceDE w:val="0"/>
        <w:autoSpaceDN w:val="0"/>
        <w:adjustRightInd w:val="0"/>
        <w:ind w:left="1440"/>
        <w:jc w:val="both"/>
        <w:textAlignment w:val="baseline"/>
        <w:rPr>
          <w:rFonts w:ascii="Arial" w:hAnsi="Arial" w:cs="Arial"/>
          <w:bCs/>
          <w:color w:val="000000"/>
        </w:rPr>
      </w:pPr>
      <w:r>
        <w:rPr>
          <w:rFonts w:ascii="Arial" w:hAnsi="Arial" w:cs="Arial"/>
          <w:bCs/>
          <w:color w:val="000000"/>
          <w:u w:val="single"/>
        </w:rPr>
        <w:lastRenderedPageBreak/>
        <w:t>Regulation 4</w:t>
      </w:r>
      <w:r>
        <w:rPr>
          <w:rFonts w:ascii="Arial" w:hAnsi="Arial" w:cs="Arial"/>
          <w:bCs/>
          <w:color w:val="000000"/>
        </w:rPr>
        <w:t>: Requires the findings of the review of the system of internal control to be considered by a committee of the relevant body, or by members of the body meeting as a whole.</w:t>
      </w:r>
    </w:p>
    <w:p w14:paraId="18F49230" w14:textId="264D033A" w:rsidR="00757E9C" w:rsidRDefault="00757E9C" w:rsidP="00757E9C">
      <w:pPr>
        <w:overflowPunct w:val="0"/>
        <w:autoSpaceDE w:val="0"/>
        <w:autoSpaceDN w:val="0"/>
        <w:adjustRightInd w:val="0"/>
        <w:ind w:left="1440"/>
        <w:jc w:val="both"/>
        <w:textAlignment w:val="baseline"/>
        <w:rPr>
          <w:rFonts w:ascii="Arial" w:hAnsi="Arial" w:cs="Arial"/>
          <w:bCs/>
          <w:color w:val="000000"/>
        </w:rPr>
      </w:pPr>
      <w:r>
        <w:rPr>
          <w:rFonts w:ascii="Arial" w:hAnsi="Arial" w:cs="Arial"/>
          <w:b/>
          <w:color w:val="000000"/>
        </w:rPr>
        <w:t>Resolved</w:t>
      </w:r>
      <w:r>
        <w:rPr>
          <w:rFonts w:ascii="Arial" w:hAnsi="Arial" w:cs="Arial"/>
          <w:bCs/>
          <w:color w:val="000000"/>
        </w:rPr>
        <w:t xml:space="preserve">: That the internal controls were satisfactory with a Councillor to be nominated </w:t>
      </w:r>
      <w:r w:rsidR="00E44625">
        <w:rPr>
          <w:rFonts w:ascii="Arial" w:hAnsi="Arial" w:cs="Arial"/>
          <w:bCs/>
          <w:color w:val="000000"/>
        </w:rPr>
        <w:t xml:space="preserve">at the annual meeting </w:t>
      </w:r>
      <w:r>
        <w:rPr>
          <w:rFonts w:ascii="Arial" w:hAnsi="Arial" w:cs="Arial"/>
          <w:bCs/>
          <w:color w:val="000000"/>
        </w:rPr>
        <w:t>to undertake an interim audit check in September</w:t>
      </w:r>
      <w:r w:rsidR="00E44625">
        <w:rPr>
          <w:rFonts w:ascii="Arial" w:hAnsi="Arial" w:cs="Arial"/>
          <w:bCs/>
          <w:color w:val="000000"/>
        </w:rPr>
        <w:t>.</w:t>
      </w:r>
      <w:r>
        <w:rPr>
          <w:rFonts w:ascii="Arial" w:hAnsi="Arial" w:cs="Arial"/>
          <w:bCs/>
          <w:color w:val="000000"/>
        </w:rPr>
        <w:t xml:space="preserve"> </w:t>
      </w:r>
    </w:p>
    <w:p w14:paraId="7998E937" w14:textId="77777777" w:rsidR="00757E9C" w:rsidRDefault="00757E9C" w:rsidP="00757E9C">
      <w:pPr>
        <w:overflowPunct w:val="0"/>
        <w:autoSpaceDE w:val="0"/>
        <w:autoSpaceDN w:val="0"/>
        <w:adjustRightInd w:val="0"/>
        <w:ind w:left="1440"/>
        <w:jc w:val="both"/>
        <w:textAlignment w:val="baseline"/>
        <w:rPr>
          <w:rFonts w:ascii="Arial" w:hAnsi="Arial" w:cs="Arial"/>
          <w:bCs/>
          <w:color w:val="000000"/>
        </w:rPr>
      </w:pPr>
      <w:r>
        <w:rPr>
          <w:rFonts w:ascii="Arial" w:hAnsi="Arial" w:cs="Arial"/>
          <w:bCs/>
          <w:color w:val="000000"/>
          <w:u w:val="single"/>
        </w:rPr>
        <w:t>Regulation 6</w:t>
      </w:r>
      <w:r>
        <w:rPr>
          <w:rFonts w:ascii="Arial" w:hAnsi="Arial" w:cs="Arial"/>
          <w:bCs/>
          <w:color w:val="000000"/>
        </w:rPr>
        <w:t>: Requires bodies to review the effectiveness of the system of internal audit once a year, and for the findings of the review to be considered by a committee of the body, or by the body as a whole, as part of the consideration of the system of internal control referred to in Regulation 4.</w:t>
      </w:r>
    </w:p>
    <w:p w14:paraId="7A37E281" w14:textId="77777777" w:rsidR="00757E9C" w:rsidRDefault="00757E9C" w:rsidP="00757E9C">
      <w:pPr>
        <w:overflowPunct w:val="0"/>
        <w:autoSpaceDE w:val="0"/>
        <w:autoSpaceDN w:val="0"/>
        <w:adjustRightInd w:val="0"/>
        <w:ind w:left="1440"/>
        <w:jc w:val="both"/>
        <w:textAlignment w:val="baseline"/>
        <w:rPr>
          <w:rFonts w:ascii="Arial" w:hAnsi="Arial" w:cs="Arial"/>
          <w:bCs/>
          <w:color w:val="000000"/>
        </w:rPr>
      </w:pPr>
      <w:r>
        <w:rPr>
          <w:rFonts w:ascii="Arial" w:hAnsi="Arial" w:cs="Arial"/>
          <w:b/>
          <w:bCs/>
          <w:color w:val="000000"/>
        </w:rPr>
        <w:t>Resolved</w:t>
      </w:r>
      <w:r>
        <w:rPr>
          <w:rFonts w:ascii="Arial" w:hAnsi="Arial" w:cs="Arial"/>
          <w:bCs/>
          <w:color w:val="000000"/>
        </w:rPr>
        <w:t xml:space="preserve">: Noted AS Audit Services been appointed auditor for 2022-23 </w:t>
      </w:r>
    </w:p>
    <w:p w14:paraId="4CF9750F" w14:textId="3E0CBD98" w:rsidR="00757E9C" w:rsidRDefault="00757E9C" w:rsidP="00757E9C">
      <w:pPr>
        <w:overflowPunct w:val="0"/>
        <w:autoSpaceDE w:val="0"/>
        <w:autoSpaceDN w:val="0"/>
        <w:adjustRightInd w:val="0"/>
        <w:ind w:left="1440"/>
        <w:jc w:val="both"/>
        <w:textAlignment w:val="baseline"/>
        <w:rPr>
          <w:rFonts w:ascii="Arial" w:hAnsi="Arial" w:cs="Arial"/>
          <w:bCs/>
          <w:color w:val="000000"/>
        </w:rPr>
      </w:pPr>
      <w:r>
        <w:rPr>
          <w:rFonts w:ascii="Arial" w:hAnsi="Arial" w:cs="Arial"/>
          <w:b/>
          <w:color w:val="000000"/>
        </w:rPr>
        <w:t>Resolved</w:t>
      </w:r>
      <w:r>
        <w:rPr>
          <w:rFonts w:ascii="Arial" w:hAnsi="Arial" w:cs="Arial"/>
          <w:bCs/>
          <w:color w:val="000000"/>
        </w:rPr>
        <w:t xml:space="preserve">: That following consideration of the review of the system of internal control it was agreed that there were no </w:t>
      </w:r>
      <w:r w:rsidR="00E44625">
        <w:rPr>
          <w:rFonts w:ascii="Arial" w:hAnsi="Arial" w:cs="Arial"/>
          <w:bCs/>
          <w:color w:val="000000"/>
        </w:rPr>
        <w:t xml:space="preserve">further </w:t>
      </w:r>
      <w:r>
        <w:rPr>
          <w:rFonts w:ascii="Arial" w:hAnsi="Arial" w:cs="Arial"/>
          <w:bCs/>
          <w:color w:val="000000"/>
        </w:rPr>
        <w:t>matters that required attention.</w:t>
      </w:r>
    </w:p>
    <w:p w14:paraId="28EA3AF1" w14:textId="2D785233" w:rsidR="008E6C9A" w:rsidRDefault="008E6C9A" w:rsidP="00617C1B">
      <w:pPr>
        <w:widowControl w:val="0"/>
        <w:tabs>
          <w:tab w:val="left" w:pos="1276"/>
        </w:tabs>
        <w:ind w:left="1275" w:right="-23" w:hanging="1275"/>
        <w:rPr>
          <w:rFonts w:ascii="Arial" w:hAnsi="Arial" w:cs="Arial"/>
          <w:b/>
          <w:bCs/>
          <w:color w:val="FF0000"/>
          <w:kern w:val="28"/>
          <w:lang w:val="en-US"/>
        </w:rPr>
      </w:pPr>
    </w:p>
    <w:p w14:paraId="6EEB6DC9" w14:textId="43F86631" w:rsidR="00617C1B" w:rsidRDefault="00617C1B" w:rsidP="00617C1B">
      <w:pPr>
        <w:widowControl w:val="0"/>
        <w:tabs>
          <w:tab w:val="left" w:pos="1276"/>
        </w:tabs>
        <w:ind w:right="-23"/>
        <w:rPr>
          <w:rFonts w:ascii="Arial" w:hAnsi="Arial" w:cs="Arial"/>
          <w:bCs/>
          <w:kern w:val="28"/>
          <w:u w:val="single"/>
          <w:lang w:val="en-US"/>
        </w:rPr>
      </w:pPr>
      <w:r>
        <w:rPr>
          <w:rFonts w:ascii="Arial" w:hAnsi="Arial" w:cs="Arial"/>
          <w:b/>
          <w:bCs/>
          <w:kern w:val="28"/>
          <w:lang w:val="en-US"/>
        </w:rPr>
        <w:t>22/23/159</w:t>
      </w:r>
      <w:r>
        <w:rPr>
          <w:rFonts w:ascii="Arial" w:hAnsi="Arial" w:cs="Arial"/>
          <w:b/>
          <w:bCs/>
          <w:kern w:val="28"/>
          <w:lang w:val="en-US"/>
        </w:rPr>
        <w:tab/>
      </w:r>
      <w:r w:rsidRPr="00617C1B">
        <w:rPr>
          <w:rFonts w:ascii="Arial" w:hAnsi="Arial" w:cs="Arial"/>
          <w:bCs/>
          <w:kern w:val="28"/>
          <w:u w:val="single"/>
          <w:lang w:val="en-US"/>
        </w:rPr>
        <w:t>Review Financial Risk Assessment</w:t>
      </w:r>
    </w:p>
    <w:p w14:paraId="7A7F1244" w14:textId="471C999E" w:rsidR="00617C1B" w:rsidRDefault="00617C1B" w:rsidP="00E44625">
      <w:pPr>
        <w:widowControl w:val="0"/>
        <w:tabs>
          <w:tab w:val="left" w:pos="1276"/>
        </w:tabs>
        <w:ind w:right="-306"/>
        <w:rPr>
          <w:rFonts w:ascii="Arial" w:hAnsi="Arial" w:cs="Arial"/>
          <w:bCs/>
          <w:kern w:val="28"/>
          <w:lang w:val="en-US"/>
        </w:rPr>
      </w:pPr>
      <w:r w:rsidRPr="00617C1B">
        <w:rPr>
          <w:rFonts w:ascii="Arial" w:hAnsi="Arial" w:cs="Arial"/>
          <w:bCs/>
          <w:kern w:val="28"/>
          <w:lang w:val="en-US"/>
        </w:rPr>
        <w:tab/>
      </w:r>
      <w:r w:rsidRPr="00617C1B">
        <w:rPr>
          <w:rFonts w:ascii="Arial" w:hAnsi="Arial" w:cs="Arial"/>
          <w:b/>
          <w:bCs/>
          <w:kern w:val="28"/>
          <w:lang w:val="en-US"/>
        </w:rPr>
        <w:t>Resolved</w:t>
      </w:r>
      <w:r w:rsidRPr="00617C1B">
        <w:rPr>
          <w:rFonts w:ascii="Arial" w:hAnsi="Arial" w:cs="Arial"/>
          <w:bCs/>
          <w:kern w:val="28"/>
          <w:lang w:val="en-US"/>
        </w:rPr>
        <w:t xml:space="preserve">: That the </w:t>
      </w:r>
      <w:r w:rsidR="00E44625">
        <w:rPr>
          <w:rFonts w:ascii="Arial" w:hAnsi="Arial" w:cs="Arial"/>
          <w:bCs/>
          <w:kern w:val="28"/>
          <w:lang w:val="en-US"/>
        </w:rPr>
        <w:t xml:space="preserve">Financial </w:t>
      </w:r>
      <w:r w:rsidRPr="00617C1B">
        <w:rPr>
          <w:rFonts w:ascii="Arial" w:hAnsi="Arial" w:cs="Arial"/>
          <w:bCs/>
          <w:kern w:val="28"/>
          <w:lang w:val="en-US"/>
        </w:rPr>
        <w:t>Risk Assessment be approved with m</w:t>
      </w:r>
      <w:r>
        <w:rPr>
          <w:rFonts w:ascii="Arial" w:hAnsi="Arial" w:cs="Arial"/>
          <w:bCs/>
          <w:kern w:val="28"/>
          <w:lang w:val="en-US"/>
        </w:rPr>
        <w:t>inor</w:t>
      </w:r>
      <w:r w:rsidRPr="00617C1B">
        <w:rPr>
          <w:rFonts w:ascii="Arial" w:hAnsi="Arial" w:cs="Arial"/>
          <w:bCs/>
          <w:kern w:val="28"/>
          <w:lang w:val="en-US"/>
        </w:rPr>
        <w:t xml:space="preserve"> </w:t>
      </w:r>
      <w:r>
        <w:rPr>
          <w:rFonts w:ascii="Arial" w:hAnsi="Arial" w:cs="Arial"/>
          <w:bCs/>
          <w:kern w:val="28"/>
          <w:lang w:val="en-US"/>
        </w:rPr>
        <w:t>updates</w:t>
      </w:r>
      <w:r w:rsidR="008E6C9A">
        <w:rPr>
          <w:rFonts w:ascii="Arial" w:hAnsi="Arial" w:cs="Arial"/>
          <w:bCs/>
          <w:kern w:val="28"/>
          <w:lang w:val="en-US"/>
        </w:rPr>
        <w:t xml:space="preserve">. </w:t>
      </w:r>
    </w:p>
    <w:p w14:paraId="4868349A" w14:textId="571FC01E" w:rsidR="008E6C9A" w:rsidRDefault="008E6C9A" w:rsidP="00617C1B">
      <w:pPr>
        <w:widowControl w:val="0"/>
        <w:tabs>
          <w:tab w:val="left" w:pos="1276"/>
        </w:tabs>
        <w:ind w:right="-23"/>
        <w:rPr>
          <w:rFonts w:ascii="Arial" w:hAnsi="Arial" w:cs="Arial"/>
          <w:bCs/>
          <w:kern w:val="28"/>
          <w:lang w:val="en-US"/>
        </w:rPr>
      </w:pPr>
      <w:r>
        <w:rPr>
          <w:rFonts w:ascii="Arial" w:hAnsi="Arial" w:cs="Arial"/>
          <w:bCs/>
          <w:kern w:val="28"/>
          <w:lang w:val="en-US"/>
        </w:rPr>
        <w:tab/>
        <w:t xml:space="preserve">Cllr Cartwright to review </w:t>
      </w:r>
      <w:r w:rsidR="00E44625">
        <w:rPr>
          <w:rFonts w:ascii="Arial" w:hAnsi="Arial" w:cs="Arial"/>
          <w:bCs/>
          <w:kern w:val="28"/>
          <w:lang w:val="en-US"/>
        </w:rPr>
        <w:t>whether to add a risk matrix to the assessment.</w:t>
      </w:r>
    </w:p>
    <w:p w14:paraId="58DFB479" w14:textId="781A2F36" w:rsidR="00617C1B" w:rsidRPr="00617C1B" w:rsidRDefault="008E6C9A" w:rsidP="00E44625">
      <w:pPr>
        <w:widowControl w:val="0"/>
        <w:tabs>
          <w:tab w:val="left" w:pos="1276"/>
        </w:tabs>
        <w:ind w:right="-23"/>
        <w:rPr>
          <w:rFonts w:ascii="Arial" w:hAnsi="Arial" w:cs="Arial"/>
          <w:b/>
          <w:bCs/>
          <w:kern w:val="28"/>
          <w:lang w:val="en-US"/>
        </w:rPr>
      </w:pPr>
      <w:r>
        <w:rPr>
          <w:rFonts w:ascii="Arial" w:hAnsi="Arial" w:cs="Arial"/>
          <w:bCs/>
          <w:kern w:val="28"/>
          <w:lang w:val="en-US"/>
        </w:rPr>
        <w:tab/>
      </w:r>
    </w:p>
    <w:p w14:paraId="6CA164A9" w14:textId="6023959F" w:rsidR="00617C1B" w:rsidRDefault="00617C1B" w:rsidP="00617C1B">
      <w:pPr>
        <w:widowControl w:val="0"/>
        <w:tabs>
          <w:tab w:val="left" w:pos="1276"/>
        </w:tabs>
        <w:ind w:left="1275" w:right="-23" w:hanging="1275"/>
        <w:rPr>
          <w:rFonts w:ascii="Arial" w:hAnsi="Arial" w:cs="Arial"/>
          <w:b/>
          <w:kern w:val="28"/>
          <w:lang w:val="en-US"/>
        </w:rPr>
      </w:pPr>
      <w:r>
        <w:rPr>
          <w:rFonts w:ascii="Arial" w:hAnsi="Arial" w:cs="Arial"/>
          <w:b/>
          <w:bCs/>
          <w:kern w:val="28"/>
          <w:lang w:val="en-US"/>
        </w:rPr>
        <w:t>22/23/160</w:t>
      </w:r>
      <w:r>
        <w:rPr>
          <w:rFonts w:ascii="Arial" w:hAnsi="Arial" w:cs="Arial"/>
          <w:b/>
          <w:bCs/>
          <w:kern w:val="28"/>
          <w:lang w:val="en-US"/>
        </w:rPr>
        <w:tab/>
      </w:r>
      <w:r w:rsidRPr="00617C1B">
        <w:rPr>
          <w:rFonts w:ascii="Arial" w:hAnsi="Arial" w:cs="Arial"/>
          <w:bCs/>
          <w:kern w:val="28"/>
          <w:u w:val="single"/>
          <w:lang w:val="en-US"/>
        </w:rPr>
        <w:t>Consider the Clerks Report and 2023/24 Revenue Budget &amp; set the Precept</w:t>
      </w:r>
      <w:r>
        <w:rPr>
          <w:rFonts w:ascii="Arial" w:hAnsi="Arial" w:cs="Arial"/>
          <w:b/>
          <w:bCs/>
          <w:kern w:val="28"/>
          <w:lang w:val="en-US"/>
        </w:rPr>
        <w:t xml:space="preserve"> </w:t>
      </w:r>
    </w:p>
    <w:p w14:paraId="069F93BF" w14:textId="4099CC5E" w:rsidR="00617C1B" w:rsidRPr="000F38ED" w:rsidRDefault="00617C1B" w:rsidP="00617C1B">
      <w:pPr>
        <w:widowControl w:val="0"/>
        <w:overflowPunct w:val="0"/>
        <w:autoSpaceDE w:val="0"/>
        <w:autoSpaceDN w:val="0"/>
        <w:adjustRightInd w:val="0"/>
        <w:ind w:left="1276" w:hanging="1440"/>
        <w:jc w:val="both"/>
        <w:rPr>
          <w:rFonts w:ascii="Arial" w:hAnsi="Arial" w:cs="Arial"/>
          <w:kern w:val="28"/>
          <w:lang w:val="en-US"/>
        </w:rPr>
      </w:pPr>
      <w:r>
        <w:rPr>
          <w:rFonts w:ascii="Arial" w:hAnsi="Arial" w:cs="Arial"/>
          <w:b/>
          <w:kern w:val="28"/>
          <w:lang w:val="en-US"/>
        </w:rPr>
        <w:tab/>
      </w:r>
      <w:r w:rsidR="000F38ED" w:rsidRPr="000F38ED">
        <w:rPr>
          <w:rFonts w:ascii="Arial" w:hAnsi="Arial" w:cs="Arial"/>
          <w:kern w:val="28"/>
          <w:lang w:val="en-US"/>
        </w:rPr>
        <w:t xml:space="preserve">Members </w:t>
      </w:r>
      <w:r w:rsidR="000F38ED">
        <w:rPr>
          <w:rFonts w:ascii="Arial" w:hAnsi="Arial" w:cs="Arial"/>
          <w:kern w:val="28"/>
          <w:lang w:val="en-US"/>
        </w:rPr>
        <w:t>received the Clerks Report and financial estimates. Members c</w:t>
      </w:r>
      <w:r w:rsidR="00807604" w:rsidRPr="000F38ED">
        <w:rPr>
          <w:rFonts w:ascii="Arial" w:hAnsi="Arial" w:cs="Arial"/>
          <w:kern w:val="28"/>
          <w:lang w:val="en-US"/>
        </w:rPr>
        <w:t>onsidered projects</w:t>
      </w:r>
      <w:r w:rsidR="000F38ED">
        <w:rPr>
          <w:rFonts w:ascii="Arial" w:hAnsi="Arial" w:cs="Arial"/>
          <w:kern w:val="28"/>
          <w:lang w:val="en-US"/>
        </w:rPr>
        <w:t xml:space="preserve"> for 2023-24</w:t>
      </w:r>
      <w:r w:rsidR="00807604" w:rsidRPr="000F38ED">
        <w:rPr>
          <w:rFonts w:ascii="Arial" w:hAnsi="Arial" w:cs="Arial"/>
          <w:kern w:val="28"/>
          <w:lang w:val="en-US"/>
        </w:rPr>
        <w:t xml:space="preserve"> </w:t>
      </w:r>
      <w:r w:rsidR="000F38ED">
        <w:rPr>
          <w:rFonts w:ascii="Arial" w:hAnsi="Arial" w:cs="Arial"/>
          <w:kern w:val="28"/>
          <w:lang w:val="en-US"/>
        </w:rPr>
        <w:t xml:space="preserve">(particularly the car park </w:t>
      </w:r>
      <w:r w:rsidR="00E44625">
        <w:rPr>
          <w:rFonts w:ascii="Arial" w:hAnsi="Arial" w:cs="Arial"/>
          <w:kern w:val="28"/>
          <w:lang w:val="en-US"/>
        </w:rPr>
        <w:t xml:space="preserve">remodeling </w:t>
      </w:r>
      <w:r w:rsidR="00807604" w:rsidRPr="000F38ED">
        <w:rPr>
          <w:rFonts w:ascii="Arial" w:hAnsi="Arial" w:cs="Arial"/>
          <w:kern w:val="28"/>
          <w:lang w:val="en-US"/>
        </w:rPr>
        <w:t xml:space="preserve">and </w:t>
      </w:r>
      <w:r w:rsidR="000F38ED">
        <w:rPr>
          <w:rFonts w:ascii="Arial" w:hAnsi="Arial" w:cs="Arial"/>
          <w:kern w:val="28"/>
          <w:lang w:val="en-US"/>
        </w:rPr>
        <w:t>the current level of reserves to fund projects</w:t>
      </w:r>
      <w:r w:rsidR="00E44625">
        <w:rPr>
          <w:rFonts w:ascii="Arial" w:hAnsi="Arial" w:cs="Arial"/>
          <w:kern w:val="28"/>
          <w:lang w:val="en-US"/>
        </w:rPr>
        <w:t>)</w:t>
      </w:r>
      <w:r w:rsidR="000F38ED">
        <w:rPr>
          <w:rFonts w:ascii="Arial" w:hAnsi="Arial" w:cs="Arial"/>
          <w:kern w:val="28"/>
          <w:lang w:val="en-US"/>
        </w:rPr>
        <w:t xml:space="preserve">. </w:t>
      </w:r>
    </w:p>
    <w:p w14:paraId="535CF600" w14:textId="75CA7ED2" w:rsidR="00807604" w:rsidRDefault="00807604" w:rsidP="00617C1B">
      <w:pPr>
        <w:widowControl w:val="0"/>
        <w:overflowPunct w:val="0"/>
        <w:autoSpaceDE w:val="0"/>
        <w:autoSpaceDN w:val="0"/>
        <w:adjustRightInd w:val="0"/>
        <w:ind w:left="1276" w:hanging="1440"/>
        <w:jc w:val="both"/>
        <w:rPr>
          <w:rFonts w:ascii="Arial" w:hAnsi="Arial" w:cs="Arial"/>
          <w:kern w:val="28"/>
          <w:lang w:val="en-US"/>
        </w:rPr>
      </w:pPr>
      <w:r w:rsidRPr="00807604">
        <w:rPr>
          <w:rFonts w:ascii="Arial" w:hAnsi="Arial" w:cs="Arial"/>
          <w:kern w:val="28"/>
          <w:lang w:val="en-US"/>
        </w:rPr>
        <w:tab/>
        <w:t xml:space="preserve">No other </w:t>
      </w:r>
      <w:r w:rsidR="00E44625">
        <w:rPr>
          <w:rFonts w:ascii="Arial" w:hAnsi="Arial" w:cs="Arial"/>
          <w:kern w:val="28"/>
          <w:lang w:val="en-US"/>
        </w:rPr>
        <w:t xml:space="preserve">town </w:t>
      </w:r>
      <w:r w:rsidRPr="00807604">
        <w:rPr>
          <w:rFonts w:ascii="Arial" w:hAnsi="Arial" w:cs="Arial"/>
          <w:kern w:val="28"/>
          <w:lang w:val="en-US"/>
        </w:rPr>
        <w:t>enhanc</w:t>
      </w:r>
      <w:r>
        <w:rPr>
          <w:rFonts w:ascii="Arial" w:hAnsi="Arial" w:cs="Arial"/>
          <w:kern w:val="28"/>
          <w:lang w:val="en-US"/>
        </w:rPr>
        <w:t>e</w:t>
      </w:r>
      <w:r w:rsidRPr="00807604">
        <w:rPr>
          <w:rFonts w:ascii="Arial" w:hAnsi="Arial" w:cs="Arial"/>
          <w:kern w:val="28"/>
          <w:lang w:val="en-US"/>
        </w:rPr>
        <w:t>ments pr</w:t>
      </w:r>
      <w:r>
        <w:rPr>
          <w:rFonts w:ascii="Arial" w:hAnsi="Arial" w:cs="Arial"/>
          <w:kern w:val="28"/>
          <w:lang w:val="en-US"/>
        </w:rPr>
        <w:t>o</w:t>
      </w:r>
      <w:r w:rsidRPr="00807604">
        <w:rPr>
          <w:rFonts w:ascii="Arial" w:hAnsi="Arial" w:cs="Arial"/>
          <w:kern w:val="28"/>
          <w:lang w:val="en-US"/>
        </w:rPr>
        <w:t xml:space="preserve">posed </w:t>
      </w:r>
      <w:r w:rsidR="00E44625">
        <w:rPr>
          <w:rFonts w:ascii="Arial" w:hAnsi="Arial" w:cs="Arial"/>
          <w:kern w:val="28"/>
          <w:lang w:val="en-US"/>
        </w:rPr>
        <w:t>in light of the likely cost of the other projects envisaged for the year. Slight increase to the Senior Citizen event budget agreed.</w:t>
      </w:r>
    </w:p>
    <w:p w14:paraId="13470E21" w14:textId="6FA2F986" w:rsidR="006147F0" w:rsidRDefault="006147F0" w:rsidP="00617C1B">
      <w:pPr>
        <w:widowControl w:val="0"/>
        <w:overflowPunct w:val="0"/>
        <w:autoSpaceDE w:val="0"/>
        <w:autoSpaceDN w:val="0"/>
        <w:adjustRightInd w:val="0"/>
        <w:ind w:left="1276" w:hanging="1440"/>
        <w:jc w:val="both"/>
        <w:rPr>
          <w:rFonts w:ascii="Arial" w:hAnsi="Arial" w:cs="Arial"/>
          <w:kern w:val="28"/>
          <w:lang w:val="en-US"/>
        </w:rPr>
      </w:pPr>
      <w:r>
        <w:rPr>
          <w:rFonts w:ascii="Arial" w:hAnsi="Arial" w:cs="Arial"/>
          <w:kern w:val="28"/>
          <w:lang w:val="en-US"/>
        </w:rPr>
        <w:tab/>
      </w:r>
      <w:r w:rsidRPr="000F38ED">
        <w:rPr>
          <w:rFonts w:ascii="Arial" w:hAnsi="Arial" w:cs="Arial"/>
          <w:b/>
          <w:kern w:val="28"/>
          <w:lang w:val="en-US"/>
        </w:rPr>
        <w:t>Resolved:</w:t>
      </w:r>
      <w:r>
        <w:rPr>
          <w:rFonts w:ascii="Arial" w:hAnsi="Arial" w:cs="Arial"/>
          <w:kern w:val="28"/>
          <w:lang w:val="en-US"/>
        </w:rPr>
        <w:t xml:space="preserve">  </w:t>
      </w:r>
      <w:r w:rsidR="000F38ED">
        <w:rPr>
          <w:rFonts w:ascii="Arial" w:hAnsi="Arial" w:cs="Arial"/>
          <w:kern w:val="28"/>
          <w:lang w:val="en-US"/>
        </w:rPr>
        <w:t>T</w:t>
      </w:r>
      <w:r>
        <w:rPr>
          <w:rFonts w:ascii="Arial" w:hAnsi="Arial" w:cs="Arial"/>
          <w:kern w:val="28"/>
          <w:lang w:val="en-US"/>
        </w:rPr>
        <w:t xml:space="preserve">hat the precept for 2023/24 </w:t>
      </w:r>
      <w:r w:rsidR="00672582">
        <w:rPr>
          <w:rFonts w:ascii="Arial" w:hAnsi="Arial" w:cs="Arial"/>
          <w:kern w:val="28"/>
          <w:lang w:val="en-US"/>
        </w:rPr>
        <w:t>be set at £7</w:t>
      </w:r>
      <w:r w:rsidR="000F38ED">
        <w:rPr>
          <w:rFonts w:ascii="Arial" w:hAnsi="Arial" w:cs="Arial"/>
          <w:kern w:val="28"/>
          <w:lang w:val="en-US"/>
        </w:rPr>
        <w:t>3,723</w:t>
      </w:r>
    </w:p>
    <w:p w14:paraId="578DDC70" w14:textId="77777777" w:rsidR="000F38ED" w:rsidRPr="00807604" w:rsidRDefault="000F38ED" w:rsidP="00617C1B">
      <w:pPr>
        <w:widowControl w:val="0"/>
        <w:overflowPunct w:val="0"/>
        <w:autoSpaceDE w:val="0"/>
        <w:autoSpaceDN w:val="0"/>
        <w:adjustRightInd w:val="0"/>
        <w:ind w:left="1276" w:hanging="1440"/>
        <w:jc w:val="both"/>
        <w:rPr>
          <w:rFonts w:ascii="Arial" w:hAnsi="Arial" w:cs="Arial"/>
          <w:kern w:val="28"/>
          <w:lang w:val="en-US"/>
        </w:rPr>
      </w:pPr>
    </w:p>
    <w:p w14:paraId="493B8516" w14:textId="0B77BA1B" w:rsidR="009B1EEC" w:rsidRDefault="00807604" w:rsidP="009F6D34">
      <w:pPr>
        <w:widowControl w:val="0"/>
        <w:overflowPunct w:val="0"/>
        <w:autoSpaceDE w:val="0"/>
        <w:autoSpaceDN w:val="0"/>
        <w:adjustRightInd w:val="0"/>
        <w:ind w:left="1276" w:hanging="1440"/>
        <w:jc w:val="both"/>
        <w:rPr>
          <w:rFonts w:ascii="Arial" w:hAnsi="Arial" w:cs="Arial"/>
          <w:kern w:val="28"/>
          <w:u w:val="single"/>
          <w:lang w:val="en-US"/>
        </w:rPr>
      </w:pPr>
      <w:r>
        <w:rPr>
          <w:rFonts w:ascii="Arial" w:hAnsi="Arial" w:cs="Arial"/>
          <w:b/>
          <w:kern w:val="28"/>
          <w:lang w:val="en-US"/>
        </w:rPr>
        <w:t xml:space="preserve"> </w:t>
      </w:r>
      <w:r w:rsidR="00B62CE0" w:rsidRPr="00B62CE0">
        <w:rPr>
          <w:rFonts w:ascii="Arial" w:hAnsi="Arial" w:cs="Arial"/>
          <w:b/>
          <w:kern w:val="28"/>
          <w:lang w:val="en-US"/>
        </w:rPr>
        <w:t>22/23/1</w:t>
      </w:r>
      <w:r w:rsidR="00617C1B">
        <w:rPr>
          <w:rFonts w:ascii="Arial" w:hAnsi="Arial" w:cs="Arial"/>
          <w:b/>
          <w:kern w:val="28"/>
          <w:lang w:val="en-US"/>
        </w:rPr>
        <w:t>61</w:t>
      </w:r>
      <w:r w:rsidR="00B62CE0" w:rsidRPr="00B62CE0">
        <w:rPr>
          <w:rFonts w:ascii="Arial" w:hAnsi="Arial" w:cs="Arial"/>
          <w:b/>
          <w:kern w:val="28"/>
          <w:lang w:val="en-US"/>
        </w:rPr>
        <w:tab/>
      </w:r>
      <w:r w:rsidR="00E065CB" w:rsidRPr="004A6489">
        <w:rPr>
          <w:rFonts w:ascii="Arial" w:hAnsi="Arial" w:cs="Arial"/>
          <w:kern w:val="28"/>
          <w:u w:val="single"/>
          <w:lang w:val="en-US"/>
        </w:rPr>
        <w:t>Market Hill</w:t>
      </w:r>
      <w:r w:rsidR="00651700">
        <w:rPr>
          <w:rFonts w:ascii="Arial" w:hAnsi="Arial" w:cs="Arial"/>
          <w:kern w:val="28"/>
          <w:u w:val="single"/>
          <w:lang w:val="en-US"/>
        </w:rPr>
        <w:t xml:space="preserve"> </w:t>
      </w:r>
    </w:p>
    <w:p w14:paraId="7988E3AB" w14:textId="2A4A8B0B" w:rsidR="00807604" w:rsidRPr="00807604" w:rsidRDefault="00807604" w:rsidP="00617C1B">
      <w:pPr>
        <w:widowControl w:val="0"/>
        <w:overflowPunct w:val="0"/>
        <w:autoSpaceDE w:val="0"/>
        <w:autoSpaceDN w:val="0"/>
        <w:adjustRightInd w:val="0"/>
        <w:ind w:left="1276" w:hanging="1276"/>
        <w:jc w:val="both"/>
        <w:rPr>
          <w:rFonts w:ascii="Arial" w:hAnsi="Arial" w:cs="Arial"/>
          <w:bCs/>
          <w:kern w:val="28"/>
          <w:lang w:val="en-US"/>
        </w:rPr>
      </w:pPr>
      <w:r>
        <w:rPr>
          <w:rFonts w:ascii="Arial" w:hAnsi="Arial" w:cs="Arial"/>
          <w:b/>
          <w:kern w:val="28"/>
          <w:lang w:val="en-US"/>
        </w:rPr>
        <w:tab/>
      </w:r>
      <w:r w:rsidRPr="00807604">
        <w:rPr>
          <w:rFonts w:ascii="Arial" w:hAnsi="Arial" w:cs="Arial"/>
          <w:kern w:val="28"/>
          <w:lang w:val="en-US"/>
        </w:rPr>
        <w:t>Draft drawings expected shortly</w:t>
      </w:r>
      <w:r w:rsidR="006147F0">
        <w:rPr>
          <w:rFonts w:ascii="Arial" w:hAnsi="Arial" w:cs="Arial"/>
          <w:kern w:val="28"/>
          <w:lang w:val="en-US"/>
        </w:rPr>
        <w:t xml:space="preserve"> for resurfacing/</w:t>
      </w:r>
      <w:r w:rsidR="00782A18">
        <w:rPr>
          <w:rFonts w:ascii="Arial" w:hAnsi="Arial" w:cs="Arial"/>
          <w:kern w:val="28"/>
          <w:lang w:val="en-US"/>
        </w:rPr>
        <w:t>remodeling</w:t>
      </w:r>
      <w:r w:rsidR="006147F0">
        <w:rPr>
          <w:rFonts w:ascii="Arial" w:hAnsi="Arial" w:cs="Arial"/>
          <w:kern w:val="28"/>
          <w:lang w:val="en-US"/>
        </w:rPr>
        <w:t xml:space="preserve"> the car park.</w:t>
      </w:r>
    </w:p>
    <w:p w14:paraId="6BABCD9C" w14:textId="0993E024" w:rsidR="00F60342" w:rsidRPr="00EE0586" w:rsidRDefault="00F60342" w:rsidP="00617C1B">
      <w:pPr>
        <w:tabs>
          <w:tab w:val="left" w:pos="1418"/>
        </w:tabs>
        <w:ind w:left="1276" w:hanging="1276"/>
        <w:rPr>
          <w:rFonts w:ascii="Arial" w:hAnsi="Arial" w:cs="Arial"/>
          <w:bCs/>
          <w:kern w:val="28"/>
          <w:lang w:val="en-US"/>
        </w:rPr>
      </w:pPr>
    </w:p>
    <w:p w14:paraId="1C20B15D" w14:textId="0406869F" w:rsidR="00413FAE" w:rsidRPr="005D23C3" w:rsidRDefault="00304E69" w:rsidP="00617C1B">
      <w:pPr>
        <w:tabs>
          <w:tab w:val="left" w:pos="1418"/>
        </w:tabs>
        <w:ind w:left="1276" w:hanging="1276"/>
        <w:rPr>
          <w:rFonts w:ascii="Arial" w:hAnsi="Arial" w:cs="Arial"/>
          <w:bCs/>
          <w:kern w:val="28"/>
          <w:lang w:val="en-US"/>
        </w:rPr>
      </w:pPr>
      <w:r>
        <w:rPr>
          <w:rFonts w:ascii="Arial" w:hAnsi="Arial" w:cs="Arial"/>
          <w:b/>
          <w:bCs/>
          <w:kern w:val="28"/>
          <w:lang w:val="en-US"/>
        </w:rPr>
        <w:t>22/23</w:t>
      </w:r>
      <w:r w:rsidR="00E065CB" w:rsidRPr="000B6C86">
        <w:rPr>
          <w:rFonts w:ascii="Arial" w:hAnsi="Arial" w:cs="Arial"/>
          <w:b/>
          <w:bCs/>
          <w:kern w:val="28"/>
          <w:lang w:val="en-US"/>
        </w:rPr>
        <w:t>/</w:t>
      </w:r>
      <w:r w:rsidR="00F60677">
        <w:rPr>
          <w:rFonts w:ascii="Arial" w:hAnsi="Arial" w:cs="Arial"/>
          <w:b/>
          <w:bCs/>
          <w:kern w:val="28"/>
          <w:lang w:val="en-US"/>
        </w:rPr>
        <w:t>1</w:t>
      </w:r>
      <w:r w:rsidR="00617C1B">
        <w:rPr>
          <w:rFonts w:ascii="Arial" w:hAnsi="Arial" w:cs="Arial"/>
          <w:b/>
          <w:bCs/>
          <w:kern w:val="28"/>
          <w:lang w:val="en-US"/>
        </w:rPr>
        <w:t>62</w:t>
      </w:r>
      <w:r w:rsidR="003B11D9" w:rsidRPr="000B6C86">
        <w:rPr>
          <w:rFonts w:ascii="Arial" w:hAnsi="Arial" w:cs="Arial"/>
          <w:b/>
          <w:bCs/>
          <w:kern w:val="28"/>
          <w:lang w:val="en-US"/>
        </w:rPr>
        <w:tab/>
      </w:r>
      <w:r w:rsidR="00E065CB" w:rsidRPr="000B6C86">
        <w:rPr>
          <w:rFonts w:ascii="Arial" w:hAnsi="Arial" w:cs="Arial"/>
          <w:bCs/>
          <w:kern w:val="28"/>
          <w:u w:val="single"/>
          <w:lang w:val="en-US"/>
        </w:rPr>
        <w:t>Recreation lssues</w:t>
      </w:r>
    </w:p>
    <w:p w14:paraId="4A232089" w14:textId="06346EBB" w:rsidR="00617C1B" w:rsidRPr="00617C1B" w:rsidRDefault="00617C1B" w:rsidP="00617C1B">
      <w:pPr>
        <w:pStyle w:val="ListParagraph"/>
        <w:numPr>
          <w:ilvl w:val="0"/>
          <w:numId w:val="32"/>
        </w:numPr>
        <w:rPr>
          <w:rFonts w:ascii="Arial" w:hAnsi="Arial" w:cs="Arial"/>
          <w:bCs/>
          <w:kern w:val="28"/>
          <w:u w:val="single"/>
          <w:lang w:val="en-US"/>
        </w:rPr>
      </w:pPr>
      <w:r w:rsidRPr="00617C1B">
        <w:rPr>
          <w:rFonts w:ascii="Arial" w:hAnsi="Arial" w:cs="Arial"/>
          <w:bCs/>
          <w:kern w:val="28"/>
          <w:u w:val="single"/>
          <w:lang w:val="en-US"/>
        </w:rPr>
        <w:t xml:space="preserve">Consider action on Wharf Street play park repairs (DMBC quote). </w:t>
      </w:r>
    </w:p>
    <w:p w14:paraId="2FA5BB9B" w14:textId="0799931E" w:rsidR="00617C1B" w:rsidRPr="00672582" w:rsidRDefault="00617C1B" w:rsidP="00617C1B">
      <w:pPr>
        <w:ind w:left="1275"/>
        <w:rPr>
          <w:rFonts w:ascii="Arial" w:hAnsi="Arial" w:cs="Arial"/>
          <w:bCs/>
          <w:kern w:val="28"/>
          <w:lang w:val="en-US"/>
        </w:rPr>
      </w:pPr>
      <w:r w:rsidRPr="00617C1B">
        <w:rPr>
          <w:rFonts w:ascii="Arial" w:hAnsi="Arial" w:cs="Arial"/>
          <w:b/>
          <w:bCs/>
          <w:kern w:val="28"/>
          <w:lang w:val="en-US"/>
        </w:rPr>
        <w:t xml:space="preserve">Resolved: </w:t>
      </w:r>
      <w:r w:rsidR="009F6D34" w:rsidRPr="009F6D34">
        <w:rPr>
          <w:rFonts w:ascii="Arial" w:hAnsi="Arial" w:cs="Arial"/>
          <w:bCs/>
          <w:kern w:val="28"/>
          <w:lang w:val="en-US"/>
        </w:rPr>
        <w:t>T</w:t>
      </w:r>
      <w:r w:rsidR="00672582" w:rsidRPr="00672582">
        <w:rPr>
          <w:rFonts w:ascii="Arial" w:hAnsi="Arial" w:cs="Arial"/>
          <w:bCs/>
          <w:kern w:val="28"/>
          <w:lang w:val="en-US"/>
        </w:rPr>
        <w:t>o contact BAR</w:t>
      </w:r>
      <w:r w:rsidR="009F6D34">
        <w:rPr>
          <w:rFonts w:ascii="Arial" w:hAnsi="Arial" w:cs="Arial"/>
          <w:bCs/>
          <w:kern w:val="28"/>
          <w:lang w:val="en-US"/>
        </w:rPr>
        <w:t>S</w:t>
      </w:r>
      <w:r w:rsidR="00672582" w:rsidRPr="00672582">
        <w:rPr>
          <w:rFonts w:ascii="Arial" w:hAnsi="Arial" w:cs="Arial"/>
          <w:bCs/>
          <w:kern w:val="28"/>
          <w:lang w:val="en-US"/>
        </w:rPr>
        <w:t xml:space="preserve"> to</w:t>
      </w:r>
      <w:r w:rsidR="00672582">
        <w:rPr>
          <w:rFonts w:ascii="Arial" w:hAnsi="Arial" w:cs="Arial"/>
          <w:bCs/>
          <w:kern w:val="28"/>
          <w:lang w:val="en-US"/>
        </w:rPr>
        <w:t xml:space="preserve"> </w:t>
      </w:r>
      <w:r w:rsidR="009F6D34">
        <w:rPr>
          <w:rFonts w:ascii="Arial" w:hAnsi="Arial" w:cs="Arial"/>
          <w:bCs/>
          <w:kern w:val="28"/>
          <w:lang w:val="en-US"/>
        </w:rPr>
        <w:t>seek confirmation, within 14 days that they would</w:t>
      </w:r>
      <w:r w:rsidR="00672582">
        <w:rPr>
          <w:rFonts w:ascii="Arial" w:hAnsi="Arial" w:cs="Arial"/>
          <w:bCs/>
          <w:kern w:val="28"/>
          <w:lang w:val="en-US"/>
        </w:rPr>
        <w:t xml:space="preserve"> </w:t>
      </w:r>
      <w:r w:rsidR="00E44625">
        <w:rPr>
          <w:rFonts w:ascii="Arial" w:hAnsi="Arial" w:cs="Arial"/>
          <w:bCs/>
          <w:kern w:val="28"/>
          <w:lang w:val="en-US"/>
        </w:rPr>
        <w:t xml:space="preserve">undertake </w:t>
      </w:r>
      <w:r w:rsidR="00672582" w:rsidRPr="00672582">
        <w:rPr>
          <w:rFonts w:ascii="Arial" w:hAnsi="Arial" w:cs="Arial"/>
          <w:bCs/>
          <w:kern w:val="28"/>
          <w:lang w:val="en-US"/>
        </w:rPr>
        <w:t>repairs in full</w:t>
      </w:r>
      <w:r w:rsidR="009F6D34">
        <w:rPr>
          <w:rFonts w:ascii="Arial" w:hAnsi="Arial" w:cs="Arial"/>
          <w:bCs/>
          <w:kern w:val="28"/>
          <w:lang w:val="en-US"/>
        </w:rPr>
        <w:t>,</w:t>
      </w:r>
      <w:r w:rsidR="00672582" w:rsidRPr="00672582">
        <w:rPr>
          <w:rFonts w:ascii="Arial" w:hAnsi="Arial" w:cs="Arial"/>
          <w:bCs/>
          <w:kern w:val="28"/>
          <w:lang w:val="en-US"/>
        </w:rPr>
        <w:t xml:space="preserve"> to be completed within</w:t>
      </w:r>
      <w:r w:rsidR="00672582">
        <w:rPr>
          <w:rFonts w:ascii="Arial" w:hAnsi="Arial" w:cs="Arial"/>
          <w:bCs/>
          <w:kern w:val="28"/>
          <w:lang w:val="en-US"/>
        </w:rPr>
        <w:t xml:space="preserve"> a further 30 days. Should this not occur</w:t>
      </w:r>
      <w:r w:rsidR="009F6D34">
        <w:rPr>
          <w:rFonts w:ascii="Arial" w:hAnsi="Arial" w:cs="Arial"/>
          <w:bCs/>
          <w:kern w:val="28"/>
          <w:lang w:val="en-US"/>
        </w:rPr>
        <w:t>,</w:t>
      </w:r>
      <w:r w:rsidR="00672582">
        <w:rPr>
          <w:rFonts w:ascii="Arial" w:hAnsi="Arial" w:cs="Arial"/>
          <w:bCs/>
          <w:kern w:val="28"/>
          <w:lang w:val="en-US"/>
        </w:rPr>
        <w:t xml:space="preserve"> as landlord</w:t>
      </w:r>
      <w:r w:rsidR="009F6D34">
        <w:rPr>
          <w:rFonts w:ascii="Arial" w:hAnsi="Arial" w:cs="Arial"/>
          <w:bCs/>
          <w:kern w:val="28"/>
          <w:lang w:val="en-US"/>
        </w:rPr>
        <w:t>,</w:t>
      </w:r>
      <w:r w:rsidR="00672582">
        <w:rPr>
          <w:rFonts w:ascii="Arial" w:hAnsi="Arial" w:cs="Arial"/>
          <w:bCs/>
          <w:kern w:val="28"/>
          <w:lang w:val="en-US"/>
        </w:rPr>
        <w:t xml:space="preserve"> </w:t>
      </w:r>
      <w:r w:rsidR="009F6D34">
        <w:rPr>
          <w:rFonts w:ascii="Arial" w:hAnsi="Arial" w:cs="Arial"/>
          <w:bCs/>
          <w:kern w:val="28"/>
          <w:lang w:val="en-US"/>
        </w:rPr>
        <w:t xml:space="preserve">the Council </w:t>
      </w:r>
      <w:r w:rsidR="00E44625">
        <w:rPr>
          <w:rFonts w:ascii="Arial" w:hAnsi="Arial" w:cs="Arial"/>
          <w:bCs/>
          <w:kern w:val="28"/>
          <w:lang w:val="en-US"/>
        </w:rPr>
        <w:t xml:space="preserve">to </w:t>
      </w:r>
      <w:r w:rsidR="00672582" w:rsidRPr="00672582">
        <w:rPr>
          <w:rFonts w:ascii="Arial" w:hAnsi="Arial" w:cs="Arial"/>
          <w:bCs/>
          <w:kern w:val="28"/>
          <w:lang w:val="en-US"/>
        </w:rPr>
        <w:t xml:space="preserve">initiate </w:t>
      </w:r>
      <w:r w:rsidR="009F6D34">
        <w:rPr>
          <w:rFonts w:ascii="Arial" w:hAnsi="Arial" w:cs="Arial"/>
          <w:bCs/>
          <w:kern w:val="28"/>
          <w:lang w:val="en-US"/>
        </w:rPr>
        <w:t>all repairs and deduct the value of the same fr</w:t>
      </w:r>
      <w:r w:rsidR="00E44625">
        <w:rPr>
          <w:rFonts w:ascii="Arial" w:hAnsi="Arial" w:cs="Arial"/>
          <w:bCs/>
          <w:kern w:val="28"/>
          <w:lang w:val="en-US"/>
        </w:rPr>
        <w:t>o</w:t>
      </w:r>
      <w:r w:rsidR="009F6D34">
        <w:rPr>
          <w:rFonts w:ascii="Arial" w:hAnsi="Arial" w:cs="Arial"/>
          <w:bCs/>
          <w:kern w:val="28"/>
          <w:lang w:val="en-US"/>
        </w:rPr>
        <w:t xml:space="preserve">m any </w:t>
      </w:r>
      <w:r w:rsidR="00E44625">
        <w:rPr>
          <w:rFonts w:ascii="Arial" w:hAnsi="Arial" w:cs="Arial"/>
          <w:bCs/>
          <w:kern w:val="28"/>
          <w:lang w:val="en-US"/>
        </w:rPr>
        <w:t xml:space="preserve">future </w:t>
      </w:r>
      <w:r w:rsidR="009F6D34">
        <w:rPr>
          <w:rFonts w:ascii="Arial" w:hAnsi="Arial" w:cs="Arial"/>
          <w:bCs/>
          <w:kern w:val="28"/>
          <w:lang w:val="en-US"/>
        </w:rPr>
        <w:t>grant</w:t>
      </w:r>
      <w:r w:rsidR="00A54779">
        <w:rPr>
          <w:rFonts w:ascii="Arial" w:hAnsi="Arial" w:cs="Arial"/>
          <w:bCs/>
          <w:kern w:val="28"/>
          <w:lang w:val="en-US"/>
        </w:rPr>
        <w:t xml:space="preserve"> request</w:t>
      </w:r>
      <w:r w:rsidR="00782A18">
        <w:rPr>
          <w:rFonts w:ascii="Arial" w:hAnsi="Arial" w:cs="Arial"/>
          <w:bCs/>
          <w:kern w:val="28"/>
          <w:lang w:val="en-US"/>
        </w:rPr>
        <w:t>.</w:t>
      </w:r>
      <w:r w:rsidR="00672582" w:rsidRPr="00672582">
        <w:rPr>
          <w:rFonts w:ascii="Arial" w:hAnsi="Arial" w:cs="Arial"/>
          <w:bCs/>
          <w:kern w:val="28"/>
          <w:lang w:val="en-US"/>
        </w:rPr>
        <w:t xml:space="preserve"> </w:t>
      </w:r>
    </w:p>
    <w:p w14:paraId="62687FB3" w14:textId="0C018EDE" w:rsidR="009F6D34" w:rsidRPr="009F6D34" w:rsidRDefault="00617C1B" w:rsidP="009F6D34">
      <w:pPr>
        <w:pStyle w:val="ListParagraph"/>
        <w:numPr>
          <w:ilvl w:val="0"/>
          <w:numId w:val="32"/>
        </w:numPr>
        <w:rPr>
          <w:rFonts w:ascii="Arial" w:hAnsi="Arial" w:cs="Arial"/>
          <w:bCs/>
          <w:kern w:val="28"/>
          <w:lang w:val="en-US"/>
        </w:rPr>
      </w:pPr>
      <w:r w:rsidRPr="009F6D34">
        <w:rPr>
          <w:rFonts w:ascii="Arial" w:hAnsi="Arial" w:cs="Arial"/>
          <w:bCs/>
          <w:kern w:val="28"/>
          <w:u w:val="single"/>
          <w:lang w:val="en-US"/>
        </w:rPr>
        <w:t>Renew grass cutting and planting contracts for 2023</w:t>
      </w:r>
    </w:p>
    <w:p w14:paraId="202B96E9" w14:textId="2EBD1B6E" w:rsidR="00413FAE" w:rsidRDefault="00672582" w:rsidP="009F6D34">
      <w:pPr>
        <w:pStyle w:val="ListParagraph"/>
        <w:ind w:left="1276"/>
        <w:rPr>
          <w:rFonts w:ascii="Arial" w:hAnsi="Arial" w:cs="Arial"/>
          <w:b/>
          <w:bCs/>
          <w:kern w:val="28"/>
          <w:lang w:val="en-US"/>
        </w:rPr>
      </w:pPr>
      <w:r w:rsidRPr="009F6D34">
        <w:rPr>
          <w:rFonts w:ascii="Arial" w:hAnsi="Arial" w:cs="Arial"/>
          <w:b/>
          <w:bCs/>
          <w:kern w:val="28"/>
          <w:lang w:val="en-US"/>
        </w:rPr>
        <w:t xml:space="preserve">Resolved: </w:t>
      </w:r>
      <w:r w:rsidRPr="009F6D34">
        <w:rPr>
          <w:rFonts w:ascii="Arial" w:hAnsi="Arial" w:cs="Arial"/>
          <w:bCs/>
          <w:kern w:val="28"/>
          <w:lang w:val="en-US"/>
        </w:rPr>
        <w:t xml:space="preserve">That the contracts with MKS and Gillies </w:t>
      </w:r>
      <w:r w:rsidR="009F6D34">
        <w:rPr>
          <w:rFonts w:ascii="Arial" w:hAnsi="Arial" w:cs="Arial"/>
          <w:bCs/>
          <w:kern w:val="28"/>
          <w:lang w:val="en-US"/>
        </w:rPr>
        <w:t>L</w:t>
      </w:r>
      <w:r w:rsidRPr="009F6D34">
        <w:rPr>
          <w:rFonts w:ascii="Arial" w:hAnsi="Arial" w:cs="Arial"/>
          <w:bCs/>
          <w:kern w:val="28"/>
          <w:lang w:val="en-US"/>
        </w:rPr>
        <w:t xml:space="preserve">andscapes be </w:t>
      </w:r>
      <w:r w:rsidR="009F6D34" w:rsidRPr="009F6D34">
        <w:rPr>
          <w:rFonts w:ascii="Arial" w:hAnsi="Arial" w:cs="Arial"/>
          <w:bCs/>
          <w:kern w:val="28"/>
          <w:lang w:val="en-US"/>
        </w:rPr>
        <w:t>r</w:t>
      </w:r>
      <w:r w:rsidRPr="009F6D34">
        <w:rPr>
          <w:rFonts w:ascii="Arial" w:hAnsi="Arial" w:cs="Arial"/>
          <w:bCs/>
          <w:kern w:val="28"/>
          <w:lang w:val="en-US"/>
        </w:rPr>
        <w:t>enewed for a further year.</w:t>
      </w:r>
      <w:r w:rsidRPr="009F6D34">
        <w:rPr>
          <w:rFonts w:ascii="Arial" w:hAnsi="Arial" w:cs="Arial"/>
          <w:b/>
          <w:bCs/>
          <w:kern w:val="28"/>
          <w:lang w:val="en-US"/>
        </w:rPr>
        <w:t xml:space="preserve">  </w:t>
      </w:r>
      <w:r w:rsidRPr="009F6D34">
        <w:rPr>
          <w:rFonts w:ascii="Arial" w:hAnsi="Arial" w:cs="Arial"/>
          <w:b/>
          <w:bCs/>
          <w:kern w:val="28"/>
          <w:lang w:val="en-US"/>
        </w:rPr>
        <w:tab/>
      </w:r>
    </w:p>
    <w:p w14:paraId="27D21105" w14:textId="77777777" w:rsidR="009F6D34" w:rsidRPr="009F6D34" w:rsidRDefault="009F6D34" w:rsidP="009F6D34">
      <w:pPr>
        <w:pStyle w:val="ListParagraph"/>
        <w:ind w:left="1276"/>
        <w:rPr>
          <w:rFonts w:ascii="Arial" w:hAnsi="Arial" w:cs="Arial"/>
          <w:bCs/>
          <w:kern w:val="28"/>
          <w:lang w:val="en-US"/>
        </w:rPr>
      </w:pPr>
    </w:p>
    <w:p w14:paraId="4F642636" w14:textId="71130E1A" w:rsidR="00617C1B" w:rsidRPr="00617C1B" w:rsidRDefault="00C77B7A" w:rsidP="00617C1B">
      <w:pPr>
        <w:ind w:left="1276" w:hanging="1276"/>
        <w:jc w:val="both"/>
        <w:rPr>
          <w:rFonts w:ascii="Arial" w:hAnsi="Arial" w:cs="Arial"/>
          <w:bCs/>
          <w:kern w:val="28"/>
          <w:u w:val="single"/>
          <w:lang w:val="en-US"/>
        </w:rPr>
      </w:pPr>
      <w:r w:rsidRPr="00C77B7A">
        <w:rPr>
          <w:rFonts w:ascii="Arial" w:hAnsi="Arial" w:cs="Arial"/>
          <w:b/>
          <w:bCs/>
          <w:kern w:val="28"/>
          <w:lang w:val="en-US"/>
        </w:rPr>
        <w:t>22/33/</w:t>
      </w:r>
      <w:r w:rsidR="00F60677">
        <w:rPr>
          <w:rFonts w:ascii="Arial" w:hAnsi="Arial" w:cs="Arial"/>
          <w:b/>
          <w:bCs/>
          <w:kern w:val="28"/>
          <w:lang w:val="en-US"/>
        </w:rPr>
        <w:t>1</w:t>
      </w:r>
      <w:r w:rsidR="00617C1B">
        <w:rPr>
          <w:rFonts w:ascii="Arial" w:hAnsi="Arial" w:cs="Arial"/>
          <w:b/>
          <w:bCs/>
          <w:kern w:val="28"/>
          <w:lang w:val="en-US"/>
        </w:rPr>
        <w:t>63</w:t>
      </w:r>
      <w:r w:rsidR="00617C1B">
        <w:rPr>
          <w:rFonts w:ascii="Arial" w:hAnsi="Arial" w:cs="Arial"/>
          <w:b/>
          <w:bCs/>
          <w:kern w:val="28"/>
          <w:lang w:val="en-US"/>
        </w:rPr>
        <w:tab/>
      </w:r>
      <w:r w:rsidR="00617C1B" w:rsidRPr="00617C1B">
        <w:rPr>
          <w:rFonts w:ascii="Arial" w:hAnsi="Arial" w:cs="Arial"/>
          <w:bCs/>
          <w:kern w:val="28"/>
          <w:u w:val="single"/>
          <w:lang w:val="en-US"/>
        </w:rPr>
        <w:t>Police</w:t>
      </w:r>
      <w:r w:rsidR="00617C1B">
        <w:rPr>
          <w:rFonts w:ascii="Arial" w:hAnsi="Arial" w:cs="Arial"/>
          <w:bCs/>
          <w:kern w:val="28"/>
          <w:u w:val="single"/>
          <w:lang w:val="en-US"/>
        </w:rPr>
        <w:t>-</w:t>
      </w:r>
      <w:r w:rsidR="00617C1B" w:rsidRPr="00617C1B">
        <w:rPr>
          <w:rFonts w:ascii="Arial" w:hAnsi="Arial" w:cs="Arial"/>
          <w:bCs/>
          <w:kern w:val="28"/>
          <w:u w:val="single"/>
          <w:lang w:val="en-US"/>
        </w:rPr>
        <w:t xml:space="preserve"> including speed limit enforcement</w:t>
      </w:r>
    </w:p>
    <w:p w14:paraId="7BDF2260" w14:textId="6F143FD2" w:rsidR="009F6D34" w:rsidRDefault="009F6D34" w:rsidP="009F6D34">
      <w:pPr>
        <w:ind w:left="1276" w:hanging="1276"/>
        <w:jc w:val="both"/>
        <w:rPr>
          <w:rFonts w:ascii="Arial" w:hAnsi="Arial" w:cs="Arial"/>
          <w:bCs/>
          <w:kern w:val="28"/>
          <w:lang w:val="en-US"/>
        </w:rPr>
      </w:pPr>
      <w:r>
        <w:rPr>
          <w:rFonts w:ascii="Arial" w:hAnsi="Arial" w:cs="Arial"/>
          <w:b/>
          <w:bCs/>
          <w:kern w:val="28"/>
          <w:lang w:val="en-US"/>
        </w:rPr>
        <w:tab/>
      </w:r>
      <w:r w:rsidRPr="009F6D34">
        <w:rPr>
          <w:rFonts w:ascii="Arial" w:hAnsi="Arial" w:cs="Arial"/>
          <w:bCs/>
          <w:kern w:val="28"/>
          <w:lang w:val="en-US"/>
        </w:rPr>
        <w:t>Proposed response had been drafted by Cllr Greer in res</w:t>
      </w:r>
      <w:r>
        <w:rPr>
          <w:rFonts w:ascii="Arial" w:hAnsi="Arial" w:cs="Arial"/>
          <w:bCs/>
          <w:kern w:val="28"/>
          <w:lang w:val="en-US"/>
        </w:rPr>
        <w:t>p</w:t>
      </w:r>
      <w:r w:rsidRPr="009F6D34">
        <w:rPr>
          <w:rFonts w:ascii="Arial" w:hAnsi="Arial" w:cs="Arial"/>
          <w:bCs/>
          <w:kern w:val="28"/>
          <w:lang w:val="en-US"/>
        </w:rPr>
        <w:t>ect of the</w:t>
      </w:r>
      <w:r>
        <w:rPr>
          <w:rFonts w:ascii="Arial" w:hAnsi="Arial" w:cs="Arial"/>
          <w:bCs/>
          <w:kern w:val="28"/>
          <w:lang w:val="en-US"/>
        </w:rPr>
        <w:t xml:space="preserve"> lack of enforcement of the speed limit on Doncaster Road with the proposal that it be forwarded to DMBC, the Police’s Operational Support Unit, the PPC and local MP  </w:t>
      </w:r>
    </w:p>
    <w:p w14:paraId="304079DF" w14:textId="7510470C" w:rsidR="00617C1B" w:rsidRPr="009F6D34" w:rsidRDefault="009F6D34" w:rsidP="00617C1B">
      <w:pPr>
        <w:ind w:left="1276" w:hanging="1276"/>
        <w:jc w:val="both"/>
        <w:rPr>
          <w:rFonts w:ascii="Arial" w:hAnsi="Arial" w:cs="Arial"/>
          <w:bCs/>
          <w:kern w:val="28"/>
          <w:lang w:val="en-US"/>
        </w:rPr>
      </w:pPr>
      <w:r>
        <w:rPr>
          <w:rFonts w:ascii="Arial" w:hAnsi="Arial" w:cs="Arial"/>
          <w:bCs/>
          <w:kern w:val="28"/>
          <w:lang w:val="en-US"/>
        </w:rPr>
        <w:tab/>
      </w:r>
      <w:r w:rsidRPr="009F6D34">
        <w:rPr>
          <w:rFonts w:ascii="Arial" w:hAnsi="Arial" w:cs="Arial"/>
          <w:b/>
          <w:bCs/>
          <w:kern w:val="28"/>
          <w:lang w:val="en-US"/>
        </w:rPr>
        <w:t>Resolved:</w:t>
      </w:r>
      <w:r>
        <w:rPr>
          <w:rFonts w:ascii="Arial" w:hAnsi="Arial" w:cs="Arial"/>
          <w:bCs/>
          <w:kern w:val="28"/>
          <w:lang w:val="en-US"/>
        </w:rPr>
        <w:t xml:space="preserve"> That the agreed correspondence be circulated as noted above</w:t>
      </w:r>
      <w:r w:rsidR="00A54779">
        <w:rPr>
          <w:rFonts w:ascii="Arial" w:hAnsi="Arial" w:cs="Arial"/>
          <w:bCs/>
          <w:kern w:val="28"/>
          <w:lang w:val="en-US"/>
        </w:rPr>
        <w:t>.</w:t>
      </w:r>
      <w:r>
        <w:rPr>
          <w:rFonts w:ascii="Arial" w:hAnsi="Arial" w:cs="Arial"/>
          <w:bCs/>
          <w:kern w:val="28"/>
          <w:lang w:val="en-US"/>
        </w:rPr>
        <w:t xml:space="preserve"> </w:t>
      </w:r>
      <w:r w:rsidRPr="009F6D34">
        <w:rPr>
          <w:rFonts w:ascii="Arial" w:hAnsi="Arial" w:cs="Arial"/>
          <w:bCs/>
          <w:kern w:val="28"/>
          <w:lang w:val="en-US"/>
        </w:rPr>
        <w:t xml:space="preserve">  </w:t>
      </w:r>
    </w:p>
    <w:p w14:paraId="4032A2DF" w14:textId="77777777" w:rsidR="00617C1B" w:rsidRPr="009F6D34" w:rsidRDefault="00E83B40" w:rsidP="00617C1B">
      <w:pPr>
        <w:ind w:left="1276" w:hanging="1276"/>
        <w:jc w:val="both"/>
        <w:rPr>
          <w:rFonts w:ascii="Arial" w:hAnsi="Arial" w:cs="Arial"/>
          <w:bCs/>
          <w:kern w:val="28"/>
          <w:lang w:val="en-US"/>
        </w:rPr>
      </w:pPr>
      <w:r w:rsidRPr="009F6D34">
        <w:rPr>
          <w:rFonts w:ascii="Arial" w:hAnsi="Arial" w:cs="Arial"/>
          <w:bCs/>
          <w:kern w:val="28"/>
          <w:lang w:val="en-US"/>
        </w:rPr>
        <w:tab/>
      </w:r>
    </w:p>
    <w:p w14:paraId="6B3C519C" w14:textId="78EEA560" w:rsidR="004C4EB6" w:rsidRDefault="00617C1B" w:rsidP="00617C1B">
      <w:pPr>
        <w:ind w:left="1276" w:hanging="1276"/>
        <w:jc w:val="both"/>
        <w:rPr>
          <w:rFonts w:ascii="Arial" w:hAnsi="Arial" w:cs="Arial"/>
          <w:b/>
          <w:bCs/>
          <w:kern w:val="28"/>
          <w:u w:val="single"/>
          <w:lang w:val="en-US"/>
        </w:rPr>
      </w:pPr>
      <w:r>
        <w:rPr>
          <w:rFonts w:ascii="Arial" w:hAnsi="Arial" w:cs="Arial"/>
          <w:b/>
          <w:bCs/>
          <w:kern w:val="28"/>
          <w:lang w:val="en-US"/>
        </w:rPr>
        <w:t>22/23/164</w:t>
      </w:r>
      <w:r>
        <w:rPr>
          <w:rFonts w:ascii="Arial" w:hAnsi="Arial" w:cs="Arial"/>
          <w:b/>
          <w:bCs/>
          <w:kern w:val="28"/>
          <w:lang w:val="en-US"/>
        </w:rPr>
        <w:tab/>
      </w:r>
      <w:r w:rsidR="00C77B7A" w:rsidRPr="00C77B7A">
        <w:rPr>
          <w:rFonts w:ascii="Arial" w:hAnsi="Arial" w:cs="Arial"/>
          <w:bCs/>
          <w:kern w:val="28"/>
          <w:u w:val="single"/>
          <w:lang w:val="en-US"/>
        </w:rPr>
        <w:t>Highways</w:t>
      </w:r>
      <w:r w:rsidR="00F60342" w:rsidRPr="00F60342">
        <w:rPr>
          <w:rFonts w:ascii="Arial" w:hAnsi="Arial" w:cs="Arial"/>
          <w:b/>
          <w:bCs/>
          <w:kern w:val="28"/>
          <w:u w:val="single"/>
          <w:lang w:val="en-US"/>
        </w:rPr>
        <w:t xml:space="preserve"> </w:t>
      </w:r>
    </w:p>
    <w:p w14:paraId="3040F2FF" w14:textId="5D471FD1" w:rsidR="00DD629A" w:rsidRPr="00DD629A" w:rsidRDefault="00DD629A" w:rsidP="00617C1B">
      <w:pPr>
        <w:ind w:left="1276" w:hanging="1276"/>
        <w:jc w:val="both"/>
        <w:rPr>
          <w:rFonts w:ascii="Arial" w:hAnsi="Arial" w:cs="Arial"/>
          <w:bCs/>
          <w:kern w:val="28"/>
          <w:lang w:val="en-US"/>
        </w:rPr>
      </w:pPr>
      <w:r>
        <w:rPr>
          <w:rFonts w:ascii="Arial" w:hAnsi="Arial" w:cs="Arial"/>
          <w:bCs/>
          <w:kern w:val="28"/>
          <w:lang w:val="en-US"/>
        </w:rPr>
        <w:tab/>
      </w:r>
      <w:r w:rsidR="009F6D34">
        <w:rPr>
          <w:rFonts w:ascii="Arial" w:hAnsi="Arial" w:cs="Arial"/>
          <w:bCs/>
          <w:kern w:val="28"/>
          <w:lang w:val="en-US"/>
        </w:rPr>
        <w:t xml:space="preserve">No matters raised </w:t>
      </w:r>
      <w:r w:rsidRPr="00DD629A">
        <w:rPr>
          <w:rFonts w:ascii="Arial" w:hAnsi="Arial" w:cs="Arial"/>
          <w:bCs/>
          <w:kern w:val="28"/>
          <w:lang w:val="en-US"/>
        </w:rPr>
        <w:t xml:space="preserve"> </w:t>
      </w:r>
    </w:p>
    <w:p w14:paraId="0413C4D0" w14:textId="77777777" w:rsidR="004C4EB6" w:rsidRPr="004C4EB6" w:rsidRDefault="004C4EB6" w:rsidP="00D8569B">
      <w:pPr>
        <w:pStyle w:val="ListParagraph"/>
        <w:widowControl w:val="0"/>
        <w:overflowPunct w:val="0"/>
        <w:autoSpaceDE w:val="0"/>
        <w:autoSpaceDN w:val="0"/>
        <w:adjustRightInd w:val="0"/>
        <w:ind w:left="1418" w:right="-22"/>
        <w:rPr>
          <w:rFonts w:ascii="Arial" w:hAnsi="Arial" w:cs="Arial"/>
          <w:bCs/>
          <w:kern w:val="28"/>
          <w:lang w:val="en-US"/>
        </w:rPr>
      </w:pPr>
    </w:p>
    <w:p w14:paraId="01B17B36" w14:textId="77777777" w:rsidR="009F6D34" w:rsidRDefault="00304E69" w:rsidP="009F6D34">
      <w:pPr>
        <w:tabs>
          <w:tab w:val="left" w:pos="1276"/>
        </w:tabs>
        <w:ind w:left="1418" w:hanging="1418"/>
        <w:jc w:val="both"/>
        <w:rPr>
          <w:rFonts w:ascii="Arial" w:hAnsi="Arial" w:cs="Arial"/>
          <w:kern w:val="28"/>
          <w:u w:val="single"/>
          <w:lang w:val="en-US"/>
        </w:rPr>
      </w:pPr>
      <w:r>
        <w:rPr>
          <w:rFonts w:ascii="Arial" w:hAnsi="Arial" w:cs="Arial"/>
          <w:b/>
          <w:bCs/>
          <w:kern w:val="28"/>
          <w:lang w:val="en-US"/>
        </w:rPr>
        <w:t>22/23</w:t>
      </w:r>
      <w:r w:rsidR="00E065CB" w:rsidRPr="00E9226A">
        <w:rPr>
          <w:rFonts w:ascii="Arial" w:hAnsi="Arial" w:cs="Arial"/>
          <w:b/>
          <w:bCs/>
          <w:kern w:val="28"/>
          <w:lang w:val="en-US"/>
        </w:rPr>
        <w:t>/</w:t>
      </w:r>
      <w:r w:rsidR="00F60677">
        <w:rPr>
          <w:rFonts w:ascii="Arial" w:hAnsi="Arial" w:cs="Arial"/>
          <w:b/>
          <w:bCs/>
          <w:kern w:val="28"/>
          <w:lang w:val="en-US"/>
        </w:rPr>
        <w:t>1</w:t>
      </w:r>
      <w:r w:rsidR="00617C1B">
        <w:rPr>
          <w:rFonts w:ascii="Arial" w:hAnsi="Arial" w:cs="Arial"/>
          <w:b/>
          <w:bCs/>
          <w:kern w:val="28"/>
          <w:lang w:val="en-US"/>
        </w:rPr>
        <w:t>65</w:t>
      </w:r>
      <w:r w:rsidR="00E065CB" w:rsidRPr="00E9226A">
        <w:rPr>
          <w:rFonts w:ascii="Arial" w:hAnsi="Arial" w:cs="Arial"/>
          <w:b/>
          <w:bCs/>
          <w:kern w:val="28"/>
          <w:lang w:val="en-US"/>
        </w:rPr>
        <w:tab/>
      </w:r>
      <w:bookmarkStart w:id="3" w:name="_Hlk55844142"/>
      <w:r w:rsidR="00E065CB" w:rsidRPr="007D358B">
        <w:rPr>
          <w:rFonts w:ascii="Arial" w:hAnsi="Arial" w:cs="Arial"/>
          <w:kern w:val="28"/>
          <w:u w:val="single"/>
          <w:lang w:val="en-US"/>
        </w:rPr>
        <w:t>New Hall</w:t>
      </w:r>
    </w:p>
    <w:p w14:paraId="14173ABB" w14:textId="2B8F9D82" w:rsidR="00154A9D" w:rsidRPr="009F6D34" w:rsidRDefault="009F6D34" w:rsidP="000F38ED">
      <w:pPr>
        <w:tabs>
          <w:tab w:val="left" w:pos="1276"/>
        </w:tabs>
        <w:ind w:left="1276" w:hanging="1276"/>
        <w:jc w:val="both"/>
        <w:rPr>
          <w:rFonts w:ascii="Arial" w:hAnsi="Arial" w:cs="Arial"/>
          <w:kern w:val="28"/>
          <w:u w:val="single"/>
          <w:lang w:val="en-US"/>
        </w:rPr>
      </w:pPr>
      <w:r>
        <w:rPr>
          <w:rFonts w:ascii="Arial" w:hAnsi="Arial" w:cs="Arial"/>
          <w:b/>
          <w:bCs/>
          <w:kern w:val="28"/>
          <w:lang w:val="en-US"/>
        </w:rPr>
        <w:tab/>
      </w:r>
      <w:r w:rsidRPr="009F6D34">
        <w:rPr>
          <w:rFonts w:ascii="Arial" w:hAnsi="Arial" w:cs="Arial"/>
          <w:bCs/>
          <w:kern w:val="28"/>
          <w:lang w:val="en-US"/>
        </w:rPr>
        <w:t>Noted new external lighting</w:t>
      </w:r>
      <w:r w:rsidR="000F38ED">
        <w:rPr>
          <w:rFonts w:ascii="Arial" w:hAnsi="Arial" w:cs="Arial"/>
          <w:bCs/>
          <w:kern w:val="28"/>
          <w:lang w:val="en-US"/>
        </w:rPr>
        <w:t xml:space="preserve"> and minor other matters to be addressed (toilet seats)</w:t>
      </w:r>
      <w:r w:rsidRPr="009F6D34">
        <w:rPr>
          <w:rFonts w:ascii="Arial" w:hAnsi="Arial" w:cs="Arial"/>
          <w:bCs/>
          <w:kern w:val="28"/>
          <w:lang w:val="en-US"/>
        </w:rPr>
        <w:t xml:space="preserve"> </w:t>
      </w:r>
      <w:r w:rsidR="00465FFB" w:rsidRPr="009F6D34">
        <w:rPr>
          <w:rFonts w:ascii="Arial" w:hAnsi="Arial" w:cs="Arial"/>
          <w:kern w:val="28"/>
          <w:u w:val="single"/>
          <w:lang w:val="en-US"/>
        </w:rPr>
        <w:t xml:space="preserve"> </w:t>
      </w:r>
    </w:p>
    <w:p w14:paraId="2FA0063A" w14:textId="764B598B" w:rsidR="00F60342" w:rsidRDefault="001219A6" w:rsidP="001219A6">
      <w:pPr>
        <w:tabs>
          <w:tab w:val="left" w:pos="1418"/>
        </w:tabs>
        <w:ind w:left="1418" w:hanging="1418"/>
        <w:jc w:val="both"/>
        <w:rPr>
          <w:rFonts w:ascii="Arial" w:hAnsi="Arial" w:cs="Arial"/>
          <w:bCs/>
          <w:kern w:val="28"/>
          <w:lang w:val="en-US"/>
        </w:rPr>
      </w:pPr>
      <w:r>
        <w:rPr>
          <w:rFonts w:ascii="Arial" w:hAnsi="Arial" w:cs="Arial"/>
          <w:b/>
          <w:bCs/>
          <w:kern w:val="28"/>
          <w:lang w:val="en-US"/>
        </w:rPr>
        <w:tab/>
      </w:r>
      <w:r w:rsidRPr="001219A6">
        <w:rPr>
          <w:rFonts w:ascii="Arial" w:hAnsi="Arial" w:cs="Arial"/>
          <w:bCs/>
          <w:kern w:val="28"/>
          <w:lang w:val="en-US"/>
        </w:rPr>
        <w:t xml:space="preserve"> </w:t>
      </w:r>
    </w:p>
    <w:p w14:paraId="35F660C7" w14:textId="2B6E20D8" w:rsidR="00F60342" w:rsidRDefault="00F60342" w:rsidP="00F60342">
      <w:pPr>
        <w:tabs>
          <w:tab w:val="left" w:pos="1418"/>
        </w:tabs>
        <w:ind w:left="1418" w:hanging="1418"/>
        <w:jc w:val="both"/>
        <w:rPr>
          <w:rFonts w:ascii="Arial" w:hAnsi="Arial" w:cs="Arial"/>
          <w:bCs/>
          <w:kern w:val="28"/>
          <w:u w:val="single"/>
          <w:lang w:val="en-US"/>
        </w:rPr>
      </w:pPr>
      <w:r w:rsidRPr="00F60342">
        <w:rPr>
          <w:rFonts w:ascii="Arial" w:hAnsi="Arial" w:cs="Arial"/>
          <w:b/>
          <w:bCs/>
          <w:kern w:val="28"/>
          <w:lang w:val="en-US"/>
        </w:rPr>
        <w:t>22/23/1</w:t>
      </w:r>
      <w:r w:rsidR="00617C1B">
        <w:rPr>
          <w:rFonts w:ascii="Arial" w:hAnsi="Arial" w:cs="Arial"/>
          <w:b/>
          <w:bCs/>
          <w:kern w:val="28"/>
          <w:lang w:val="en-US"/>
        </w:rPr>
        <w:t>66</w:t>
      </w:r>
      <w:r w:rsidRPr="00F60342">
        <w:rPr>
          <w:rFonts w:ascii="Arial" w:hAnsi="Arial" w:cs="Arial"/>
          <w:b/>
          <w:bCs/>
          <w:kern w:val="28"/>
          <w:lang w:val="en-US"/>
        </w:rPr>
        <w:tab/>
      </w:r>
      <w:r w:rsidRPr="00F60342">
        <w:rPr>
          <w:rFonts w:ascii="Arial" w:hAnsi="Arial" w:cs="Arial"/>
          <w:bCs/>
          <w:kern w:val="28"/>
          <w:u w:val="single"/>
          <w:lang w:val="en-US"/>
        </w:rPr>
        <w:t>Ward Member/DMBC Officer.</w:t>
      </w:r>
    </w:p>
    <w:bookmarkEnd w:id="3"/>
    <w:p w14:paraId="5A28F8A0" w14:textId="60B69767" w:rsidR="00FF35DF" w:rsidRPr="009F6D34" w:rsidRDefault="009F6D34" w:rsidP="009F6D34">
      <w:pPr>
        <w:pStyle w:val="ListParagraph"/>
        <w:widowControl w:val="0"/>
        <w:numPr>
          <w:ilvl w:val="0"/>
          <w:numId w:val="33"/>
        </w:numPr>
        <w:overflowPunct w:val="0"/>
        <w:autoSpaceDE w:val="0"/>
        <w:autoSpaceDN w:val="0"/>
        <w:adjustRightInd w:val="0"/>
        <w:jc w:val="both"/>
        <w:rPr>
          <w:rFonts w:ascii="Arial" w:hAnsi="Arial" w:cs="Arial"/>
          <w:kern w:val="28"/>
          <w:lang w:val="en-US"/>
        </w:rPr>
      </w:pPr>
      <w:r w:rsidRPr="009F6D34">
        <w:rPr>
          <w:rFonts w:ascii="Arial" w:hAnsi="Arial" w:cs="Arial"/>
          <w:bCs/>
          <w:kern w:val="28"/>
          <w:lang w:val="en-US"/>
        </w:rPr>
        <w:lastRenderedPageBreak/>
        <w:t>Ward Members budget noted</w:t>
      </w:r>
    </w:p>
    <w:p w14:paraId="2B5222DD" w14:textId="50445817" w:rsidR="009F6D34" w:rsidRPr="009F6D34" w:rsidRDefault="009F6D34" w:rsidP="009F6D34">
      <w:pPr>
        <w:pStyle w:val="ListParagraph"/>
        <w:widowControl w:val="0"/>
        <w:numPr>
          <w:ilvl w:val="0"/>
          <w:numId w:val="33"/>
        </w:numPr>
        <w:overflowPunct w:val="0"/>
        <w:autoSpaceDE w:val="0"/>
        <w:autoSpaceDN w:val="0"/>
        <w:adjustRightInd w:val="0"/>
        <w:jc w:val="both"/>
        <w:rPr>
          <w:rFonts w:ascii="Arial" w:hAnsi="Arial" w:cs="Arial"/>
          <w:kern w:val="28"/>
          <w:lang w:val="en-US"/>
        </w:rPr>
      </w:pPr>
      <w:r w:rsidRPr="009F6D34">
        <w:rPr>
          <w:rFonts w:ascii="Arial" w:hAnsi="Arial" w:cs="Arial"/>
          <w:kern w:val="28"/>
          <w:lang w:val="en-US"/>
        </w:rPr>
        <w:t>Noted outstanding matters inc</w:t>
      </w:r>
      <w:r w:rsidR="000F38ED">
        <w:rPr>
          <w:rFonts w:ascii="Arial" w:hAnsi="Arial" w:cs="Arial"/>
          <w:kern w:val="28"/>
          <w:lang w:val="en-US"/>
        </w:rPr>
        <w:t>luding</w:t>
      </w:r>
      <w:r w:rsidRPr="009F6D34">
        <w:rPr>
          <w:rFonts w:ascii="Arial" w:hAnsi="Arial" w:cs="Arial"/>
          <w:kern w:val="28"/>
          <w:lang w:val="en-US"/>
        </w:rPr>
        <w:t xml:space="preserve"> new railway bridge</w:t>
      </w:r>
    </w:p>
    <w:p w14:paraId="6B66C593" w14:textId="0910520E" w:rsidR="009F6D34" w:rsidRPr="009F6D34" w:rsidRDefault="009F6D34" w:rsidP="009F6D34">
      <w:pPr>
        <w:pStyle w:val="ListParagraph"/>
        <w:widowControl w:val="0"/>
        <w:overflowPunct w:val="0"/>
        <w:autoSpaceDE w:val="0"/>
        <w:autoSpaceDN w:val="0"/>
        <w:adjustRightInd w:val="0"/>
        <w:ind w:left="1785"/>
        <w:jc w:val="both"/>
        <w:rPr>
          <w:rFonts w:ascii="Arial" w:hAnsi="Arial" w:cs="Arial"/>
          <w:b/>
          <w:kern w:val="28"/>
          <w:lang w:val="en-US"/>
        </w:rPr>
      </w:pPr>
      <w:r>
        <w:rPr>
          <w:rFonts w:ascii="Arial" w:hAnsi="Arial" w:cs="Arial"/>
          <w:b/>
          <w:kern w:val="28"/>
          <w:lang w:val="en-US"/>
        </w:rPr>
        <w:t xml:space="preserve"> </w:t>
      </w:r>
    </w:p>
    <w:p w14:paraId="03457243" w14:textId="6F7AFAE8" w:rsidR="00DC7087" w:rsidRPr="002B79FD" w:rsidRDefault="00304E69" w:rsidP="00617C1B">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kern w:val="28"/>
          <w:lang w:val="en-US"/>
        </w:rPr>
        <w:t>22/23</w:t>
      </w:r>
      <w:r w:rsidR="00E065CB" w:rsidRPr="00444114">
        <w:rPr>
          <w:rFonts w:ascii="Arial" w:hAnsi="Arial" w:cs="Arial"/>
          <w:b/>
          <w:kern w:val="28"/>
          <w:lang w:val="en-US"/>
        </w:rPr>
        <w:t>/</w:t>
      </w:r>
      <w:r w:rsidR="00F60677">
        <w:rPr>
          <w:rFonts w:ascii="Arial" w:hAnsi="Arial" w:cs="Arial"/>
          <w:b/>
          <w:kern w:val="28"/>
          <w:lang w:val="en-US"/>
        </w:rPr>
        <w:t>1</w:t>
      </w:r>
      <w:r w:rsidR="00617C1B">
        <w:rPr>
          <w:rFonts w:ascii="Arial" w:hAnsi="Arial" w:cs="Arial"/>
          <w:b/>
          <w:kern w:val="28"/>
          <w:lang w:val="en-US"/>
        </w:rPr>
        <w:t>67</w:t>
      </w:r>
      <w:r w:rsidR="00E065CB" w:rsidRPr="00444114">
        <w:rPr>
          <w:rFonts w:ascii="Arial" w:hAnsi="Arial" w:cs="Arial"/>
          <w:b/>
          <w:kern w:val="28"/>
          <w:lang w:val="en-US"/>
        </w:rPr>
        <w:tab/>
      </w:r>
      <w:r w:rsidR="00617C1B" w:rsidRPr="00617C1B">
        <w:rPr>
          <w:rFonts w:ascii="Arial" w:hAnsi="Arial" w:cs="Arial"/>
          <w:kern w:val="28"/>
          <w:u w:val="single"/>
          <w:lang w:val="en-US"/>
        </w:rPr>
        <w:t>Consider Return of Heritage Centre Toilet Block Grant Funding</w:t>
      </w:r>
    </w:p>
    <w:p w14:paraId="66E7E9AD" w14:textId="52958534" w:rsidR="005B03A2" w:rsidRDefault="000F38ED" w:rsidP="000F38ED">
      <w:pPr>
        <w:pStyle w:val="ListParagraph"/>
        <w:widowControl w:val="0"/>
        <w:overflowPunct w:val="0"/>
        <w:autoSpaceDE w:val="0"/>
        <w:autoSpaceDN w:val="0"/>
        <w:adjustRightInd w:val="0"/>
        <w:ind w:left="1418"/>
        <w:jc w:val="both"/>
        <w:rPr>
          <w:rFonts w:ascii="Arial" w:hAnsi="Arial" w:cs="Arial"/>
          <w:kern w:val="28"/>
          <w:lang w:val="en-US"/>
        </w:rPr>
      </w:pPr>
      <w:r>
        <w:rPr>
          <w:rFonts w:ascii="Arial" w:hAnsi="Arial" w:cs="Arial"/>
          <w:kern w:val="28"/>
          <w:lang w:val="en-US"/>
        </w:rPr>
        <w:t>It was previously agreed that the grant for the toilet block be part</w:t>
      </w:r>
      <w:r w:rsidR="00724AE2">
        <w:rPr>
          <w:rFonts w:ascii="Arial" w:hAnsi="Arial" w:cs="Arial"/>
          <w:kern w:val="28"/>
          <w:lang w:val="en-US"/>
        </w:rPr>
        <w:t>ly</w:t>
      </w:r>
      <w:r>
        <w:rPr>
          <w:rFonts w:ascii="Arial" w:hAnsi="Arial" w:cs="Arial"/>
          <w:kern w:val="28"/>
          <w:lang w:val="en-US"/>
        </w:rPr>
        <w:t xml:space="preserve"> utilised to move the </w:t>
      </w:r>
      <w:r w:rsidR="00724AE2">
        <w:rPr>
          <w:rFonts w:ascii="Arial" w:hAnsi="Arial" w:cs="Arial"/>
          <w:kern w:val="28"/>
          <w:lang w:val="en-US"/>
        </w:rPr>
        <w:t xml:space="preserve">Bomber Command </w:t>
      </w:r>
      <w:r w:rsidR="00A54779">
        <w:rPr>
          <w:rFonts w:ascii="Arial" w:hAnsi="Arial" w:cs="Arial"/>
          <w:kern w:val="28"/>
          <w:lang w:val="en-US"/>
        </w:rPr>
        <w:t>m</w:t>
      </w:r>
      <w:r w:rsidR="00724AE2">
        <w:rPr>
          <w:rFonts w:ascii="Arial" w:hAnsi="Arial" w:cs="Arial"/>
          <w:kern w:val="28"/>
          <w:lang w:val="en-US"/>
        </w:rPr>
        <w:t>emorial plaque from Bawtry Hall. However</w:t>
      </w:r>
      <w:r w:rsidR="00A54779">
        <w:rPr>
          <w:rFonts w:ascii="Arial" w:hAnsi="Arial" w:cs="Arial"/>
          <w:kern w:val="28"/>
          <w:lang w:val="en-US"/>
        </w:rPr>
        <w:t>,</w:t>
      </w:r>
      <w:r w:rsidR="00724AE2">
        <w:rPr>
          <w:rFonts w:ascii="Arial" w:hAnsi="Arial" w:cs="Arial"/>
          <w:kern w:val="28"/>
          <w:lang w:val="en-US"/>
        </w:rPr>
        <w:t xml:space="preserve"> </w:t>
      </w:r>
      <w:r w:rsidR="00A54779">
        <w:rPr>
          <w:rFonts w:ascii="Arial" w:hAnsi="Arial" w:cs="Arial"/>
          <w:kern w:val="28"/>
          <w:lang w:val="en-US"/>
        </w:rPr>
        <w:t xml:space="preserve">after considering the same, </w:t>
      </w:r>
      <w:r w:rsidR="00724AE2">
        <w:rPr>
          <w:rFonts w:ascii="Arial" w:hAnsi="Arial" w:cs="Arial"/>
          <w:kern w:val="28"/>
          <w:lang w:val="en-US"/>
        </w:rPr>
        <w:t xml:space="preserve">the group </w:t>
      </w:r>
      <w:r w:rsidR="00A54779">
        <w:rPr>
          <w:rFonts w:ascii="Arial" w:hAnsi="Arial" w:cs="Arial"/>
          <w:kern w:val="28"/>
          <w:lang w:val="en-US"/>
        </w:rPr>
        <w:t xml:space="preserve">had decided that they were not able </w:t>
      </w:r>
      <w:r w:rsidR="00724AE2">
        <w:rPr>
          <w:rFonts w:ascii="Arial" w:hAnsi="Arial" w:cs="Arial"/>
          <w:kern w:val="28"/>
          <w:lang w:val="en-US"/>
        </w:rPr>
        <w:t>to support this when t</w:t>
      </w:r>
      <w:r>
        <w:rPr>
          <w:rFonts w:ascii="Arial" w:hAnsi="Arial" w:cs="Arial"/>
          <w:kern w:val="28"/>
          <w:lang w:val="en-US"/>
        </w:rPr>
        <w:t>he RAF Bomber Command want</w:t>
      </w:r>
      <w:r w:rsidR="00FF4243">
        <w:rPr>
          <w:rFonts w:ascii="Arial" w:hAnsi="Arial" w:cs="Arial"/>
          <w:kern w:val="28"/>
          <w:lang w:val="en-US"/>
        </w:rPr>
        <w:t>ed</w:t>
      </w:r>
      <w:r>
        <w:rPr>
          <w:rFonts w:ascii="Arial" w:hAnsi="Arial" w:cs="Arial"/>
          <w:kern w:val="28"/>
          <w:lang w:val="en-US"/>
        </w:rPr>
        <w:t xml:space="preserve"> </w:t>
      </w:r>
      <w:r w:rsidR="00A54779">
        <w:rPr>
          <w:rFonts w:ascii="Arial" w:hAnsi="Arial" w:cs="Arial"/>
          <w:kern w:val="28"/>
          <w:lang w:val="en-US"/>
        </w:rPr>
        <w:t>the</w:t>
      </w:r>
      <w:r>
        <w:rPr>
          <w:rFonts w:ascii="Arial" w:hAnsi="Arial" w:cs="Arial"/>
          <w:kern w:val="28"/>
          <w:lang w:val="en-US"/>
        </w:rPr>
        <w:t xml:space="preserve"> re-location to be on military land.</w:t>
      </w:r>
    </w:p>
    <w:p w14:paraId="0D39DE63" w14:textId="36FE5A21" w:rsidR="000F38ED" w:rsidRDefault="000F38ED" w:rsidP="000F38ED">
      <w:pPr>
        <w:pStyle w:val="ListParagraph"/>
        <w:widowControl w:val="0"/>
        <w:overflowPunct w:val="0"/>
        <w:autoSpaceDE w:val="0"/>
        <w:autoSpaceDN w:val="0"/>
        <w:adjustRightInd w:val="0"/>
        <w:ind w:left="1418"/>
        <w:jc w:val="both"/>
        <w:rPr>
          <w:rFonts w:ascii="Arial" w:hAnsi="Arial" w:cs="Arial"/>
          <w:kern w:val="28"/>
          <w:lang w:val="en-US"/>
        </w:rPr>
      </w:pPr>
      <w:r w:rsidRPr="000F38ED">
        <w:rPr>
          <w:rFonts w:ascii="Arial" w:hAnsi="Arial" w:cs="Arial"/>
          <w:b/>
          <w:kern w:val="28"/>
          <w:lang w:val="en-US"/>
        </w:rPr>
        <w:t>Resolved:</w:t>
      </w:r>
      <w:r>
        <w:rPr>
          <w:rFonts w:ascii="Arial" w:hAnsi="Arial" w:cs="Arial"/>
          <w:kern w:val="28"/>
          <w:lang w:val="en-US"/>
        </w:rPr>
        <w:t xml:space="preserve"> That the </w:t>
      </w:r>
      <w:r w:rsidR="00A54779">
        <w:rPr>
          <w:rFonts w:ascii="Arial" w:hAnsi="Arial" w:cs="Arial"/>
          <w:kern w:val="28"/>
          <w:lang w:val="en-US"/>
        </w:rPr>
        <w:t xml:space="preserve">toilet block </w:t>
      </w:r>
      <w:r>
        <w:rPr>
          <w:rFonts w:ascii="Arial" w:hAnsi="Arial" w:cs="Arial"/>
          <w:kern w:val="28"/>
          <w:lang w:val="en-US"/>
        </w:rPr>
        <w:t xml:space="preserve">grant funding be retained by the Heritage Group for other heritage purposes such as the town trail. </w:t>
      </w:r>
    </w:p>
    <w:p w14:paraId="17E1CA93" w14:textId="77777777" w:rsidR="000F38ED" w:rsidRPr="005B03A2" w:rsidRDefault="000F38ED" w:rsidP="005B03A2">
      <w:pPr>
        <w:pStyle w:val="ListParagraph"/>
        <w:widowControl w:val="0"/>
        <w:overflowPunct w:val="0"/>
        <w:autoSpaceDE w:val="0"/>
        <w:autoSpaceDN w:val="0"/>
        <w:adjustRightInd w:val="0"/>
        <w:ind w:left="1785"/>
        <w:jc w:val="both"/>
        <w:rPr>
          <w:rFonts w:ascii="Arial" w:hAnsi="Arial" w:cs="Arial"/>
          <w:kern w:val="28"/>
          <w:lang w:val="en-US"/>
        </w:rPr>
      </w:pPr>
    </w:p>
    <w:p w14:paraId="3A95DF6F" w14:textId="4096073C" w:rsidR="00617C1B" w:rsidRPr="00617C1B" w:rsidRDefault="00304E69" w:rsidP="00617C1B">
      <w:pPr>
        <w:ind w:left="1418" w:hanging="1418"/>
        <w:jc w:val="both"/>
        <w:rPr>
          <w:rFonts w:ascii="Arial" w:hAnsi="Arial" w:cs="Arial"/>
          <w:kern w:val="28"/>
          <w:u w:val="single"/>
          <w:lang w:val="en-US"/>
        </w:rPr>
      </w:pPr>
      <w:r w:rsidRPr="00FD28A8">
        <w:rPr>
          <w:rFonts w:ascii="Arial" w:hAnsi="Arial" w:cs="Arial"/>
          <w:b/>
          <w:kern w:val="28"/>
          <w:lang w:val="en-US"/>
        </w:rPr>
        <w:t>22/23</w:t>
      </w:r>
      <w:r w:rsidR="00C93DE0" w:rsidRPr="00FD28A8">
        <w:rPr>
          <w:rFonts w:ascii="Arial" w:hAnsi="Arial" w:cs="Arial"/>
          <w:b/>
          <w:kern w:val="28"/>
          <w:lang w:val="en-US"/>
        </w:rPr>
        <w:t>/</w:t>
      </w:r>
      <w:r w:rsidR="00F60677" w:rsidRPr="00FD28A8">
        <w:rPr>
          <w:rFonts w:ascii="Arial" w:hAnsi="Arial" w:cs="Arial"/>
          <w:b/>
          <w:kern w:val="28"/>
          <w:lang w:val="en-US"/>
        </w:rPr>
        <w:t>1</w:t>
      </w:r>
      <w:r w:rsidR="00617C1B">
        <w:rPr>
          <w:rFonts w:ascii="Arial" w:hAnsi="Arial" w:cs="Arial"/>
          <w:b/>
          <w:kern w:val="28"/>
          <w:lang w:val="en-US"/>
        </w:rPr>
        <w:t>68</w:t>
      </w:r>
      <w:r w:rsidR="00617C1B">
        <w:rPr>
          <w:rFonts w:ascii="Arial" w:hAnsi="Arial" w:cs="Arial"/>
          <w:b/>
          <w:kern w:val="28"/>
          <w:lang w:val="en-US"/>
        </w:rPr>
        <w:tab/>
      </w:r>
      <w:r w:rsidR="00617C1B" w:rsidRPr="00617C1B">
        <w:rPr>
          <w:rFonts w:ascii="Arial" w:hAnsi="Arial" w:cs="Arial"/>
          <w:kern w:val="28"/>
          <w:u w:val="single"/>
          <w:lang w:val="en-US"/>
        </w:rPr>
        <w:t>Approve Appointment</w:t>
      </w:r>
      <w:r w:rsidR="00617C1B">
        <w:rPr>
          <w:rFonts w:ascii="Arial" w:hAnsi="Arial" w:cs="Arial"/>
          <w:kern w:val="28"/>
          <w:u w:val="single"/>
          <w:lang w:val="en-US"/>
        </w:rPr>
        <w:t xml:space="preserve"> </w:t>
      </w:r>
      <w:r w:rsidR="00617C1B" w:rsidRPr="00617C1B">
        <w:rPr>
          <w:rFonts w:ascii="Arial" w:hAnsi="Arial" w:cs="Arial"/>
          <w:kern w:val="28"/>
          <w:u w:val="single"/>
          <w:lang w:val="en-US"/>
        </w:rPr>
        <w:t>of C</w:t>
      </w:r>
      <w:r w:rsidR="00617C1B">
        <w:rPr>
          <w:rFonts w:ascii="Arial" w:hAnsi="Arial" w:cs="Arial"/>
          <w:kern w:val="28"/>
          <w:u w:val="single"/>
          <w:lang w:val="en-US"/>
        </w:rPr>
        <w:t>o</w:t>
      </w:r>
      <w:r w:rsidR="00617C1B" w:rsidRPr="00617C1B">
        <w:rPr>
          <w:rFonts w:ascii="Arial" w:hAnsi="Arial" w:cs="Arial"/>
          <w:kern w:val="28"/>
          <w:u w:val="single"/>
          <w:lang w:val="en-US"/>
        </w:rPr>
        <w:t>uncil Representative – RAF Memorial Working Group</w:t>
      </w:r>
      <w:r w:rsidR="00F60342" w:rsidRPr="00617C1B">
        <w:rPr>
          <w:rFonts w:ascii="Arial" w:hAnsi="Arial" w:cs="Arial"/>
          <w:kern w:val="28"/>
          <w:u w:val="single"/>
          <w:lang w:val="en-US"/>
        </w:rPr>
        <w:tab/>
      </w:r>
    </w:p>
    <w:p w14:paraId="57D16A59" w14:textId="34F57320" w:rsidR="00424E26" w:rsidRPr="00E13E2D" w:rsidRDefault="00E13E2D" w:rsidP="00F60677">
      <w:pPr>
        <w:ind w:left="1418" w:hanging="1418"/>
        <w:jc w:val="both"/>
        <w:rPr>
          <w:rFonts w:ascii="Arial" w:hAnsi="Arial" w:cs="Arial"/>
          <w:kern w:val="28"/>
          <w:lang w:val="en-US"/>
        </w:rPr>
      </w:pPr>
      <w:r w:rsidRPr="00E13E2D">
        <w:rPr>
          <w:rFonts w:ascii="Arial" w:hAnsi="Arial" w:cs="Arial"/>
          <w:kern w:val="28"/>
          <w:lang w:val="en-US"/>
        </w:rPr>
        <w:tab/>
      </w:r>
      <w:r w:rsidRPr="00E13E2D">
        <w:rPr>
          <w:rFonts w:ascii="Arial" w:hAnsi="Arial" w:cs="Arial"/>
          <w:b/>
          <w:kern w:val="28"/>
          <w:lang w:val="en-US"/>
        </w:rPr>
        <w:t>Resolved</w:t>
      </w:r>
      <w:r w:rsidRPr="00E13E2D">
        <w:rPr>
          <w:rFonts w:ascii="Arial" w:hAnsi="Arial" w:cs="Arial"/>
          <w:kern w:val="28"/>
          <w:lang w:val="en-US"/>
        </w:rPr>
        <w:t xml:space="preserve">: That </w:t>
      </w:r>
      <w:r>
        <w:rPr>
          <w:rFonts w:ascii="Arial" w:hAnsi="Arial" w:cs="Arial"/>
          <w:kern w:val="28"/>
          <w:lang w:val="en-US"/>
        </w:rPr>
        <w:t>C</w:t>
      </w:r>
      <w:r w:rsidRPr="00E13E2D">
        <w:rPr>
          <w:rFonts w:ascii="Arial" w:hAnsi="Arial" w:cs="Arial"/>
          <w:kern w:val="28"/>
          <w:lang w:val="en-US"/>
        </w:rPr>
        <w:t>llr Claypole be app</w:t>
      </w:r>
      <w:r>
        <w:rPr>
          <w:rFonts w:ascii="Arial" w:hAnsi="Arial" w:cs="Arial"/>
          <w:kern w:val="28"/>
          <w:lang w:val="en-US"/>
        </w:rPr>
        <w:t>ointed</w:t>
      </w:r>
      <w:r w:rsidRPr="00E13E2D">
        <w:rPr>
          <w:rFonts w:ascii="Arial" w:hAnsi="Arial" w:cs="Arial"/>
          <w:kern w:val="28"/>
          <w:lang w:val="en-US"/>
        </w:rPr>
        <w:t xml:space="preserve"> to the RAF </w:t>
      </w:r>
      <w:r w:rsidR="000F38ED">
        <w:rPr>
          <w:rFonts w:ascii="Arial" w:hAnsi="Arial" w:cs="Arial"/>
          <w:kern w:val="28"/>
          <w:lang w:val="en-US"/>
        </w:rPr>
        <w:t>Memorial W</w:t>
      </w:r>
      <w:r w:rsidRPr="00E13E2D">
        <w:rPr>
          <w:rFonts w:ascii="Arial" w:hAnsi="Arial" w:cs="Arial"/>
          <w:kern w:val="28"/>
          <w:lang w:val="en-US"/>
        </w:rPr>
        <w:t xml:space="preserve">orking </w:t>
      </w:r>
      <w:r w:rsidR="000F38ED">
        <w:rPr>
          <w:rFonts w:ascii="Arial" w:hAnsi="Arial" w:cs="Arial"/>
          <w:kern w:val="28"/>
          <w:lang w:val="en-US"/>
        </w:rPr>
        <w:t>G</w:t>
      </w:r>
      <w:r w:rsidRPr="00E13E2D">
        <w:rPr>
          <w:rFonts w:ascii="Arial" w:hAnsi="Arial" w:cs="Arial"/>
          <w:kern w:val="28"/>
          <w:lang w:val="en-US"/>
        </w:rPr>
        <w:t>r</w:t>
      </w:r>
      <w:r>
        <w:rPr>
          <w:rFonts w:ascii="Arial" w:hAnsi="Arial" w:cs="Arial"/>
          <w:kern w:val="28"/>
          <w:lang w:val="en-US"/>
        </w:rPr>
        <w:t>o</w:t>
      </w:r>
      <w:r w:rsidRPr="00E13E2D">
        <w:rPr>
          <w:rFonts w:ascii="Arial" w:hAnsi="Arial" w:cs="Arial"/>
          <w:kern w:val="28"/>
          <w:lang w:val="en-US"/>
        </w:rPr>
        <w:t>up</w:t>
      </w:r>
      <w:r w:rsidR="006C1479">
        <w:rPr>
          <w:rFonts w:ascii="Arial" w:hAnsi="Arial" w:cs="Arial"/>
          <w:kern w:val="28"/>
          <w:lang w:val="en-US"/>
        </w:rPr>
        <w:t xml:space="preserve"> to represent the Councils views on any relocation. </w:t>
      </w:r>
    </w:p>
    <w:p w14:paraId="7326B3EA" w14:textId="77777777" w:rsidR="001D717A" w:rsidRPr="001D717A" w:rsidRDefault="001D717A" w:rsidP="00F60677">
      <w:pPr>
        <w:ind w:left="1418" w:hanging="1418"/>
        <w:jc w:val="both"/>
        <w:rPr>
          <w:rFonts w:ascii="Arial" w:hAnsi="Arial" w:cs="Arial"/>
          <w:bCs/>
          <w:kern w:val="28"/>
          <w:lang w:val="en-US"/>
        </w:rPr>
      </w:pPr>
    </w:p>
    <w:p w14:paraId="3317A1CC" w14:textId="7DA5DCDB" w:rsidR="00323100" w:rsidRDefault="00B62CE0" w:rsidP="00F60677">
      <w:pPr>
        <w:ind w:left="1418" w:hanging="1418"/>
        <w:jc w:val="both"/>
        <w:rPr>
          <w:rFonts w:ascii="Arial" w:hAnsi="Arial" w:cs="Arial"/>
          <w:bCs/>
          <w:kern w:val="28"/>
          <w:u w:val="single"/>
          <w:lang w:val="en-US"/>
        </w:rPr>
      </w:pPr>
      <w:r w:rsidRPr="00FD28A8">
        <w:rPr>
          <w:rFonts w:ascii="Arial" w:hAnsi="Arial" w:cs="Arial"/>
          <w:b/>
          <w:bCs/>
          <w:kern w:val="28"/>
          <w:lang w:val="en-US"/>
        </w:rPr>
        <w:t>22/23/1</w:t>
      </w:r>
      <w:r w:rsidR="00E13E2D">
        <w:rPr>
          <w:rFonts w:ascii="Arial" w:hAnsi="Arial" w:cs="Arial"/>
          <w:b/>
          <w:bCs/>
          <w:kern w:val="28"/>
          <w:lang w:val="en-US"/>
        </w:rPr>
        <w:t>69</w:t>
      </w:r>
      <w:r w:rsidRPr="00FD28A8">
        <w:rPr>
          <w:rFonts w:ascii="Arial" w:hAnsi="Arial" w:cs="Arial"/>
          <w:b/>
          <w:bCs/>
          <w:kern w:val="28"/>
          <w:lang w:val="en-US"/>
        </w:rPr>
        <w:tab/>
      </w:r>
      <w:r w:rsidR="000D3EAC" w:rsidRPr="00FD28A8">
        <w:rPr>
          <w:rFonts w:ascii="Arial" w:hAnsi="Arial" w:cs="Arial"/>
          <w:bCs/>
          <w:kern w:val="28"/>
          <w:u w:val="single"/>
          <w:lang w:val="en-US"/>
        </w:rPr>
        <w:t>T</w:t>
      </w:r>
      <w:r w:rsidR="00C93DE0" w:rsidRPr="00FD28A8">
        <w:rPr>
          <w:rFonts w:ascii="Arial" w:hAnsi="Arial" w:cs="Arial"/>
          <w:bCs/>
          <w:kern w:val="28"/>
          <w:u w:val="single"/>
          <w:lang w:val="en-US"/>
        </w:rPr>
        <w:t xml:space="preserve">own Centre </w:t>
      </w:r>
      <w:r w:rsidR="00B873E5" w:rsidRPr="00FD28A8">
        <w:rPr>
          <w:rFonts w:ascii="Arial" w:hAnsi="Arial" w:cs="Arial"/>
          <w:bCs/>
          <w:kern w:val="28"/>
          <w:u w:val="single"/>
          <w:lang w:val="en-US"/>
        </w:rPr>
        <w:t xml:space="preserve">Strategy </w:t>
      </w:r>
      <w:r w:rsidR="00C93DE0" w:rsidRPr="00FD28A8">
        <w:rPr>
          <w:rFonts w:ascii="Arial" w:hAnsi="Arial" w:cs="Arial"/>
          <w:bCs/>
          <w:kern w:val="28"/>
          <w:u w:val="single"/>
          <w:lang w:val="en-US"/>
        </w:rPr>
        <w:t>Working Group</w:t>
      </w:r>
      <w:r w:rsidR="00E13E2D">
        <w:rPr>
          <w:rFonts w:ascii="Arial" w:hAnsi="Arial" w:cs="Arial"/>
          <w:bCs/>
          <w:kern w:val="28"/>
          <w:u w:val="single"/>
          <w:lang w:val="en-US"/>
        </w:rPr>
        <w:t xml:space="preserve"> </w:t>
      </w:r>
      <w:r w:rsidR="00617C1B" w:rsidRPr="00617C1B">
        <w:rPr>
          <w:rFonts w:ascii="Arial" w:hAnsi="Arial" w:cs="Arial"/>
          <w:bCs/>
          <w:kern w:val="28"/>
          <w:u w:val="single"/>
          <w:lang w:val="en-US"/>
        </w:rPr>
        <w:t xml:space="preserve">including </w:t>
      </w:r>
      <w:r w:rsidR="00E13E2D">
        <w:rPr>
          <w:rFonts w:ascii="Arial" w:hAnsi="Arial" w:cs="Arial"/>
          <w:bCs/>
          <w:kern w:val="28"/>
          <w:u w:val="single"/>
          <w:lang w:val="en-US"/>
        </w:rPr>
        <w:t xml:space="preserve">- </w:t>
      </w:r>
      <w:r w:rsidR="00617C1B" w:rsidRPr="00617C1B">
        <w:rPr>
          <w:rFonts w:ascii="Arial" w:hAnsi="Arial" w:cs="Arial"/>
          <w:bCs/>
          <w:kern w:val="28"/>
          <w:u w:val="single"/>
          <w:lang w:val="en-US"/>
        </w:rPr>
        <w:t>Consider process for evaluation of EV charging tender bids</w:t>
      </w:r>
    </w:p>
    <w:p w14:paraId="4001239F" w14:textId="6EE1D844" w:rsidR="008E03BB" w:rsidRPr="006C1479" w:rsidRDefault="001D717A" w:rsidP="00F60677">
      <w:pPr>
        <w:ind w:left="1418" w:hanging="1418"/>
        <w:jc w:val="both"/>
        <w:rPr>
          <w:rFonts w:ascii="Arial" w:hAnsi="Arial" w:cs="Arial"/>
          <w:bCs/>
          <w:kern w:val="28"/>
          <w:lang w:val="en-US"/>
        </w:rPr>
      </w:pPr>
      <w:r>
        <w:rPr>
          <w:rFonts w:ascii="Arial" w:hAnsi="Arial" w:cs="Arial"/>
          <w:b/>
          <w:bCs/>
          <w:kern w:val="28"/>
          <w:lang w:val="en-US"/>
        </w:rPr>
        <w:tab/>
      </w:r>
      <w:r w:rsidR="008E03BB" w:rsidRPr="006C1479">
        <w:rPr>
          <w:rFonts w:ascii="Arial" w:hAnsi="Arial" w:cs="Arial"/>
          <w:bCs/>
          <w:kern w:val="28"/>
          <w:lang w:val="en-US"/>
        </w:rPr>
        <w:t>The Clerk to circulate the tenders to all members</w:t>
      </w:r>
      <w:r w:rsidR="006C1479">
        <w:rPr>
          <w:rFonts w:ascii="Arial" w:hAnsi="Arial" w:cs="Arial"/>
          <w:bCs/>
          <w:kern w:val="28"/>
          <w:lang w:val="en-US"/>
        </w:rPr>
        <w:t xml:space="preserve"> for information purposes</w:t>
      </w:r>
      <w:r w:rsidR="008E03BB" w:rsidRPr="006C1479">
        <w:rPr>
          <w:rFonts w:ascii="Arial" w:hAnsi="Arial" w:cs="Arial"/>
          <w:bCs/>
          <w:kern w:val="28"/>
          <w:lang w:val="en-US"/>
        </w:rPr>
        <w:t xml:space="preserve">. </w:t>
      </w:r>
    </w:p>
    <w:p w14:paraId="26E22232" w14:textId="4D241067" w:rsidR="001D717A" w:rsidRPr="006C1479" w:rsidRDefault="008E03BB" w:rsidP="008E03BB">
      <w:pPr>
        <w:ind w:left="1418"/>
        <w:jc w:val="both"/>
        <w:rPr>
          <w:rFonts w:ascii="Arial" w:hAnsi="Arial" w:cs="Arial"/>
          <w:bCs/>
          <w:kern w:val="28"/>
          <w:u w:val="single"/>
          <w:lang w:val="en-US"/>
        </w:rPr>
      </w:pPr>
      <w:r w:rsidRPr="006C1479">
        <w:rPr>
          <w:rFonts w:ascii="Arial" w:hAnsi="Arial" w:cs="Arial"/>
          <w:b/>
          <w:bCs/>
          <w:kern w:val="28"/>
          <w:lang w:val="en-US"/>
        </w:rPr>
        <w:t>Resolved:</w:t>
      </w:r>
      <w:r w:rsidRPr="006C1479">
        <w:rPr>
          <w:rFonts w:ascii="Arial" w:hAnsi="Arial" w:cs="Arial"/>
          <w:bCs/>
          <w:kern w:val="28"/>
          <w:lang w:val="en-US"/>
        </w:rPr>
        <w:t xml:space="preserve"> The Town Centre Working </w:t>
      </w:r>
      <w:r w:rsidR="006C1479">
        <w:rPr>
          <w:rFonts w:ascii="Arial" w:hAnsi="Arial" w:cs="Arial"/>
          <w:bCs/>
          <w:kern w:val="28"/>
          <w:lang w:val="en-US"/>
        </w:rPr>
        <w:t xml:space="preserve">Group </w:t>
      </w:r>
      <w:r w:rsidR="00A54779">
        <w:rPr>
          <w:rFonts w:ascii="Arial" w:hAnsi="Arial" w:cs="Arial"/>
          <w:bCs/>
          <w:kern w:val="28"/>
          <w:lang w:val="en-US"/>
        </w:rPr>
        <w:t xml:space="preserve">to </w:t>
      </w:r>
      <w:r w:rsidRPr="006C1479">
        <w:rPr>
          <w:rFonts w:ascii="Arial" w:hAnsi="Arial" w:cs="Arial"/>
          <w:bCs/>
          <w:kern w:val="28"/>
          <w:lang w:val="en-US"/>
        </w:rPr>
        <w:t>evaluate</w:t>
      </w:r>
      <w:r w:rsidR="006C1479">
        <w:rPr>
          <w:rFonts w:ascii="Arial" w:hAnsi="Arial" w:cs="Arial"/>
          <w:bCs/>
          <w:kern w:val="28"/>
          <w:lang w:val="en-US"/>
        </w:rPr>
        <w:t xml:space="preserve"> the bids in due course</w:t>
      </w:r>
      <w:r w:rsidRPr="006C1479">
        <w:rPr>
          <w:rFonts w:ascii="Arial" w:hAnsi="Arial" w:cs="Arial"/>
          <w:bCs/>
          <w:kern w:val="28"/>
          <w:lang w:val="en-US"/>
        </w:rPr>
        <w:t xml:space="preserve"> subject to advice being sought</w:t>
      </w:r>
      <w:r w:rsidR="006C1479">
        <w:rPr>
          <w:rFonts w:ascii="Arial" w:hAnsi="Arial" w:cs="Arial"/>
          <w:bCs/>
          <w:kern w:val="28"/>
          <w:lang w:val="en-US"/>
        </w:rPr>
        <w:t xml:space="preserve"> initially </w:t>
      </w:r>
      <w:r w:rsidRPr="006C1479">
        <w:rPr>
          <w:rFonts w:ascii="Arial" w:hAnsi="Arial" w:cs="Arial"/>
          <w:bCs/>
          <w:kern w:val="28"/>
          <w:lang w:val="en-US"/>
        </w:rPr>
        <w:t>from DMBC</w:t>
      </w:r>
      <w:r w:rsidR="006C1479">
        <w:rPr>
          <w:rFonts w:ascii="Arial" w:hAnsi="Arial" w:cs="Arial"/>
          <w:bCs/>
          <w:kern w:val="28"/>
          <w:lang w:val="en-US"/>
        </w:rPr>
        <w:t xml:space="preserve"> officer,</w:t>
      </w:r>
      <w:r w:rsidRPr="006C1479">
        <w:rPr>
          <w:rFonts w:ascii="Arial" w:hAnsi="Arial" w:cs="Arial"/>
          <w:bCs/>
          <w:kern w:val="28"/>
          <w:lang w:val="en-US"/>
        </w:rPr>
        <w:t xml:space="preserve"> Richard Smith</w:t>
      </w:r>
      <w:r w:rsidR="006C1479">
        <w:rPr>
          <w:rFonts w:ascii="Arial" w:hAnsi="Arial" w:cs="Arial"/>
          <w:bCs/>
          <w:kern w:val="28"/>
          <w:lang w:val="en-US"/>
        </w:rPr>
        <w:t>.</w:t>
      </w:r>
      <w:r w:rsidRPr="006C1479">
        <w:rPr>
          <w:rFonts w:ascii="Arial" w:hAnsi="Arial" w:cs="Arial"/>
          <w:bCs/>
          <w:kern w:val="28"/>
          <w:lang w:val="en-US"/>
        </w:rPr>
        <w:t xml:space="preserve"> </w:t>
      </w:r>
    </w:p>
    <w:p w14:paraId="1FCF1D8F" w14:textId="53185126" w:rsidR="00323100" w:rsidRPr="00F44A27" w:rsidRDefault="00F35013" w:rsidP="00F44A27">
      <w:pPr>
        <w:ind w:left="1418" w:hanging="1418"/>
        <w:jc w:val="both"/>
        <w:rPr>
          <w:rFonts w:ascii="Arial" w:hAnsi="Arial" w:cs="Arial"/>
          <w:bCs/>
          <w:kern w:val="28"/>
          <w:u w:val="single"/>
          <w:lang w:val="en-US"/>
        </w:rPr>
      </w:pPr>
      <w:r>
        <w:rPr>
          <w:rFonts w:ascii="Arial" w:hAnsi="Arial" w:cs="Arial"/>
          <w:b/>
          <w:bCs/>
          <w:kern w:val="28"/>
          <w:lang w:val="en-US"/>
        </w:rPr>
        <w:tab/>
      </w:r>
      <w:r w:rsidR="00323100">
        <w:rPr>
          <w:rFonts w:ascii="Arial" w:hAnsi="Arial" w:cs="Arial"/>
          <w:b/>
          <w:kern w:val="28"/>
          <w:lang w:val="en-US"/>
        </w:rPr>
        <w:t xml:space="preserve">   </w:t>
      </w:r>
    </w:p>
    <w:p w14:paraId="7DB26725" w14:textId="13345593" w:rsidR="00DE0C17" w:rsidRPr="00DE0C17" w:rsidRDefault="00063216" w:rsidP="00E13E2D">
      <w:pPr>
        <w:ind w:left="1418" w:hanging="1418"/>
        <w:jc w:val="both"/>
        <w:rPr>
          <w:rFonts w:ascii="Arial" w:hAnsi="Arial" w:cs="Arial"/>
          <w:bCs/>
          <w:kern w:val="28"/>
          <w:lang w:val="en-US"/>
        </w:rPr>
      </w:pPr>
      <w:r w:rsidRPr="00304E69">
        <w:rPr>
          <w:rFonts w:ascii="Arial" w:hAnsi="Arial" w:cs="Arial"/>
          <w:b/>
          <w:bCs/>
          <w:kern w:val="28"/>
          <w:lang w:val="en-US"/>
        </w:rPr>
        <w:t>22/23/</w:t>
      </w:r>
      <w:r w:rsidR="00B62CE0">
        <w:rPr>
          <w:rFonts w:ascii="Arial" w:hAnsi="Arial" w:cs="Arial"/>
          <w:b/>
          <w:bCs/>
          <w:kern w:val="28"/>
          <w:lang w:val="en-US"/>
        </w:rPr>
        <w:t>1</w:t>
      </w:r>
      <w:r w:rsidR="00E13E2D">
        <w:rPr>
          <w:rFonts w:ascii="Arial" w:hAnsi="Arial" w:cs="Arial"/>
          <w:b/>
          <w:bCs/>
          <w:kern w:val="28"/>
          <w:lang w:val="en-US"/>
        </w:rPr>
        <w:t>70</w:t>
      </w:r>
      <w:r w:rsidRPr="00304E69">
        <w:rPr>
          <w:rFonts w:ascii="Arial" w:hAnsi="Arial" w:cs="Arial"/>
          <w:b/>
          <w:bCs/>
          <w:kern w:val="28"/>
          <w:lang w:val="en-US"/>
        </w:rPr>
        <w:tab/>
      </w:r>
      <w:r>
        <w:rPr>
          <w:rFonts w:ascii="Arial" w:hAnsi="Arial" w:cs="Arial"/>
          <w:bCs/>
          <w:kern w:val="28"/>
          <w:u w:val="single"/>
          <w:lang w:val="en-US"/>
        </w:rPr>
        <w:t xml:space="preserve">Events </w:t>
      </w:r>
      <w:r w:rsidR="00E13E2D">
        <w:rPr>
          <w:rFonts w:ascii="Arial" w:hAnsi="Arial" w:cs="Arial"/>
          <w:bCs/>
          <w:kern w:val="28"/>
          <w:u w:val="single"/>
          <w:lang w:val="en-US"/>
        </w:rPr>
        <w:t>–</w:t>
      </w:r>
      <w:r w:rsidR="00D8569B">
        <w:rPr>
          <w:rFonts w:ascii="Arial" w:hAnsi="Arial" w:cs="Arial"/>
          <w:bCs/>
          <w:kern w:val="28"/>
          <w:u w:val="single"/>
          <w:lang w:val="en-US"/>
        </w:rPr>
        <w:t xml:space="preserve"> </w:t>
      </w:r>
      <w:r w:rsidR="00E13E2D">
        <w:rPr>
          <w:rFonts w:ascii="Arial" w:hAnsi="Arial" w:cs="Arial"/>
          <w:bCs/>
          <w:kern w:val="28"/>
          <w:u w:val="single"/>
          <w:lang w:val="en-US"/>
        </w:rPr>
        <w:t>Consider Coronation plans</w:t>
      </w:r>
    </w:p>
    <w:p w14:paraId="1B377D91" w14:textId="487A6173" w:rsidR="001D717A" w:rsidRDefault="006C1479" w:rsidP="006C1479">
      <w:pPr>
        <w:pStyle w:val="ListParagraph"/>
        <w:widowControl w:val="0"/>
        <w:tabs>
          <w:tab w:val="left" w:pos="1418"/>
        </w:tabs>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Cllr Claypole and Cartwright to meet with BRA and the Church to review possible plans/proposals.</w:t>
      </w:r>
      <w:r>
        <w:rPr>
          <w:rFonts w:ascii="Arial" w:hAnsi="Arial" w:cs="Arial"/>
          <w:bCs/>
          <w:kern w:val="28"/>
          <w:lang w:val="en-US"/>
        </w:rPr>
        <w:tab/>
      </w:r>
    </w:p>
    <w:p w14:paraId="046F8E97" w14:textId="77777777" w:rsidR="007F1141" w:rsidRDefault="007F1141" w:rsidP="006C1479">
      <w:pPr>
        <w:pStyle w:val="ListParagraph"/>
        <w:widowControl w:val="0"/>
        <w:tabs>
          <w:tab w:val="left" w:pos="1418"/>
        </w:tabs>
        <w:overflowPunct w:val="0"/>
        <w:autoSpaceDE w:val="0"/>
        <w:autoSpaceDN w:val="0"/>
        <w:adjustRightInd w:val="0"/>
        <w:ind w:left="1418"/>
        <w:jc w:val="both"/>
        <w:rPr>
          <w:rFonts w:ascii="Arial" w:hAnsi="Arial" w:cs="Arial"/>
          <w:bCs/>
          <w:kern w:val="28"/>
          <w:lang w:val="en-US"/>
        </w:rPr>
      </w:pPr>
    </w:p>
    <w:p w14:paraId="2EE1CB47" w14:textId="503E632D" w:rsidR="00413DB2" w:rsidRPr="00424E26" w:rsidRDefault="007F1141" w:rsidP="00413DB2">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kern w:val="28"/>
          <w:lang w:val="en-US"/>
        </w:rPr>
        <w:t>2</w:t>
      </w:r>
      <w:r w:rsidR="00304E69">
        <w:rPr>
          <w:rFonts w:ascii="Arial" w:hAnsi="Arial" w:cs="Arial"/>
          <w:b/>
          <w:kern w:val="28"/>
          <w:lang w:val="en-US"/>
        </w:rPr>
        <w:t>2/23</w:t>
      </w:r>
      <w:r w:rsidR="00B873E5">
        <w:rPr>
          <w:rFonts w:ascii="Arial" w:hAnsi="Arial" w:cs="Arial"/>
          <w:b/>
          <w:kern w:val="28"/>
          <w:lang w:val="en-US"/>
        </w:rPr>
        <w:t>/</w:t>
      </w:r>
      <w:r w:rsidR="00B62CE0">
        <w:rPr>
          <w:rFonts w:ascii="Arial" w:hAnsi="Arial" w:cs="Arial"/>
          <w:b/>
          <w:kern w:val="28"/>
          <w:lang w:val="en-US"/>
        </w:rPr>
        <w:t>1</w:t>
      </w:r>
      <w:r w:rsidR="00E13E2D">
        <w:rPr>
          <w:rFonts w:ascii="Arial" w:hAnsi="Arial" w:cs="Arial"/>
          <w:b/>
          <w:kern w:val="28"/>
          <w:lang w:val="en-US"/>
        </w:rPr>
        <w:t>71</w:t>
      </w:r>
      <w:r w:rsidR="00B873E5">
        <w:rPr>
          <w:rFonts w:ascii="Arial" w:hAnsi="Arial" w:cs="Arial"/>
          <w:b/>
          <w:kern w:val="28"/>
          <w:lang w:val="en-US"/>
        </w:rPr>
        <w:tab/>
      </w:r>
      <w:r w:rsidR="00E065CB" w:rsidRPr="00424E26">
        <w:rPr>
          <w:rFonts w:ascii="Arial" w:hAnsi="Arial" w:cs="Arial"/>
          <w:bCs/>
          <w:kern w:val="28"/>
          <w:u w:val="single"/>
          <w:lang w:val="en-US"/>
        </w:rPr>
        <w:t>Planning Issues.</w:t>
      </w:r>
    </w:p>
    <w:p w14:paraId="36229E6F" w14:textId="240BD04B" w:rsidR="00424E26" w:rsidRPr="00424E26" w:rsidRDefault="00424E26" w:rsidP="00424E26">
      <w:pPr>
        <w:pStyle w:val="ListParagraph"/>
        <w:numPr>
          <w:ilvl w:val="0"/>
          <w:numId w:val="28"/>
        </w:numPr>
        <w:rPr>
          <w:rFonts w:ascii="Arial" w:hAnsi="Arial" w:cs="Arial"/>
          <w:bCs/>
          <w:kern w:val="28"/>
          <w:sz w:val="22"/>
          <w:szCs w:val="22"/>
          <w:u w:val="single"/>
          <w:lang w:val="en-US"/>
        </w:rPr>
      </w:pPr>
      <w:r w:rsidRPr="00424E26">
        <w:rPr>
          <w:rFonts w:ascii="Arial" w:hAnsi="Arial" w:cs="Arial"/>
          <w:bCs/>
          <w:kern w:val="28"/>
          <w:u w:val="single"/>
          <w:lang w:val="en-US"/>
        </w:rPr>
        <w:t>Planning Applications</w:t>
      </w:r>
      <w:r w:rsidR="001D717A">
        <w:rPr>
          <w:rFonts w:ascii="Arial" w:hAnsi="Arial" w:cs="Arial"/>
          <w:bCs/>
          <w:kern w:val="28"/>
          <w:u w:val="single"/>
          <w:lang w:val="en-US"/>
        </w:rPr>
        <w:t xml:space="preserve"> </w:t>
      </w:r>
    </w:p>
    <w:p w14:paraId="2A3F3BFE" w14:textId="77777777" w:rsidR="00E13E2D" w:rsidRDefault="00E13E2D" w:rsidP="00E13E2D">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673F54">
        <w:rPr>
          <w:rFonts w:ascii="Arial" w:hAnsi="Arial" w:cs="Arial"/>
          <w:b/>
          <w:bCs/>
          <w:kern w:val="28"/>
          <w:sz w:val="22"/>
          <w:szCs w:val="22"/>
          <w:lang w:val="en-US"/>
        </w:rPr>
        <w:t>22/02678/FUL</w:t>
      </w:r>
      <w:r w:rsidRPr="00673F54">
        <w:rPr>
          <w:rFonts w:ascii="Arial" w:hAnsi="Arial" w:cs="Arial"/>
          <w:bCs/>
          <w:kern w:val="28"/>
          <w:sz w:val="22"/>
          <w:szCs w:val="22"/>
          <w:lang w:val="en-US"/>
        </w:rPr>
        <w:t xml:space="preserve"> 7 Stirling Avenue</w:t>
      </w:r>
    </w:p>
    <w:p w14:paraId="56ED4BD9" w14:textId="77777777" w:rsidR="00E13E2D" w:rsidRDefault="00E13E2D" w:rsidP="00E13E2D">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673F54">
        <w:rPr>
          <w:rFonts w:ascii="Arial" w:hAnsi="Arial" w:cs="Arial"/>
          <w:bCs/>
          <w:kern w:val="28"/>
          <w:sz w:val="22"/>
          <w:szCs w:val="22"/>
          <w:lang w:val="en-US"/>
        </w:rPr>
        <w:t>Erection of a two storey side extension with integrated garage and living accommodation on the first floor and single storey porch extension, following demolition of existing single storey garage and porch. Plus widening of the existing driveway opening to allow two cars on the drive side by side and the installation of a drop curb to match the opening width.</w:t>
      </w:r>
    </w:p>
    <w:p w14:paraId="6883B618" w14:textId="77777777" w:rsidR="00E13E2D" w:rsidRDefault="00E13E2D" w:rsidP="00E13E2D">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4B029B">
        <w:rPr>
          <w:rFonts w:ascii="Arial" w:hAnsi="Arial" w:cs="Arial"/>
          <w:b/>
          <w:bCs/>
          <w:kern w:val="28"/>
          <w:sz w:val="22"/>
          <w:szCs w:val="22"/>
          <w:lang w:val="en-US"/>
        </w:rPr>
        <w:t>22/02612/FUL</w:t>
      </w:r>
      <w:r>
        <w:rPr>
          <w:rFonts w:ascii="Arial" w:hAnsi="Arial" w:cs="Arial"/>
          <w:bCs/>
          <w:kern w:val="28"/>
          <w:sz w:val="22"/>
          <w:szCs w:val="22"/>
          <w:lang w:val="en-US"/>
        </w:rPr>
        <w:t xml:space="preserve"> </w:t>
      </w:r>
      <w:r w:rsidRPr="004B029B">
        <w:rPr>
          <w:rFonts w:ascii="Arial" w:hAnsi="Arial" w:cs="Arial"/>
          <w:bCs/>
          <w:kern w:val="28"/>
          <w:sz w:val="22"/>
          <w:szCs w:val="22"/>
          <w:lang w:val="en-US"/>
        </w:rPr>
        <w:t>Holly House</w:t>
      </w:r>
      <w:r>
        <w:rPr>
          <w:rFonts w:ascii="Arial" w:hAnsi="Arial" w:cs="Arial"/>
          <w:bCs/>
          <w:kern w:val="28"/>
          <w:sz w:val="22"/>
          <w:szCs w:val="22"/>
          <w:lang w:val="en-US"/>
        </w:rPr>
        <w:t>,</w:t>
      </w:r>
      <w:r w:rsidRPr="004B029B">
        <w:rPr>
          <w:rFonts w:ascii="Arial" w:hAnsi="Arial" w:cs="Arial"/>
          <w:bCs/>
          <w:kern w:val="28"/>
          <w:sz w:val="22"/>
          <w:szCs w:val="22"/>
          <w:lang w:val="en-US"/>
        </w:rPr>
        <w:t xml:space="preserve"> St Martins Avenue  </w:t>
      </w:r>
    </w:p>
    <w:p w14:paraId="1FEDB700" w14:textId="77777777" w:rsidR="00E13E2D" w:rsidRDefault="00E13E2D" w:rsidP="00E13E2D">
      <w:pPr>
        <w:pStyle w:val="ListParagraph"/>
        <w:widowControl w:val="0"/>
        <w:overflowPunct w:val="0"/>
        <w:autoSpaceDE w:val="0"/>
        <w:autoSpaceDN w:val="0"/>
        <w:adjustRightInd w:val="0"/>
        <w:ind w:left="1418" w:right="-22"/>
        <w:rPr>
          <w:rFonts w:ascii="Arial" w:hAnsi="Arial" w:cs="Arial"/>
          <w:bCs/>
          <w:kern w:val="28"/>
          <w:sz w:val="22"/>
          <w:szCs w:val="22"/>
          <w:lang w:val="en-US"/>
        </w:rPr>
      </w:pPr>
      <w:r w:rsidRPr="004B029B">
        <w:rPr>
          <w:rFonts w:ascii="Arial" w:hAnsi="Arial" w:cs="Arial"/>
          <w:bCs/>
          <w:kern w:val="28"/>
          <w:sz w:val="22"/>
          <w:szCs w:val="22"/>
          <w:lang w:val="en-US"/>
        </w:rPr>
        <w:t>Erection of detached annexe to rear of dwelling</w:t>
      </w:r>
      <w:r>
        <w:rPr>
          <w:rFonts w:ascii="Arial" w:hAnsi="Arial" w:cs="Arial"/>
          <w:bCs/>
          <w:kern w:val="28"/>
          <w:sz w:val="22"/>
          <w:szCs w:val="22"/>
          <w:lang w:val="en-US"/>
        </w:rPr>
        <w:t>.</w:t>
      </w:r>
    </w:p>
    <w:p w14:paraId="19F966B3" w14:textId="761BA311" w:rsidR="006C1479" w:rsidRPr="006C1479" w:rsidRDefault="006C1479" w:rsidP="00E13E2D">
      <w:pPr>
        <w:pStyle w:val="ListParagraph"/>
        <w:widowControl w:val="0"/>
        <w:overflowPunct w:val="0"/>
        <w:autoSpaceDE w:val="0"/>
        <w:autoSpaceDN w:val="0"/>
        <w:adjustRightInd w:val="0"/>
        <w:ind w:left="1418" w:right="-22"/>
        <w:rPr>
          <w:rFonts w:ascii="Arial" w:hAnsi="Arial" w:cs="Arial"/>
          <w:b/>
          <w:bCs/>
          <w:i/>
          <w:kern w:val="28"/>
          <w:sz w:val="22"/>
          <w:szCs w:val="22"/>
          <w:lang w:val="en-US"/>
        </w:rPr>
      </w:pPr>
      <w:r w:rsidRPr="006C1479">
        <w:rPr>
          <w:rFonts w:ascii="Arial" w:hAnsi="Arial" w:cs="Arial"/>
          <w:b/>
          <w:bCs/>
          <w:i/>
          <w:kern w:val="28"/>
          <w:sz w:val="22"/>
          <w:szCs w:val="22"/>
          <w:lang w:val="en-US"/>
        </w:rPr>
        <w:t>No adverse comment</w:t>
      </w:r>
      <w:r>
        <w:rPr>
          <w:rFonts w:ascii="Arial" w:hAnsi="Arial" w:cs="Arial"/>
          <w:b/>
          <w:bCs/>
          <w:i/>
          <w:kern w:val="28"/>
          <w:sz w:val="22"/>
          <w:szCs w:val="22"/>
          <w:lang w:val="en-US"/>
        </w:rPr>
        <w:t>.</w:t>
      </w:r>
      <w:r w:rsidRPr="006C1479">
        <w:rPr>
          <w:rFonts w:ascii="Arial" w:hAnsi="Arial" w:cs="Arial"/>
          <w:b/>
          <w:bCs/>
          <w:i/>
          <w:kern w:val="28"/>
          <w:sz w:val="22"/>
          <w:szCs w:val="22"/>
          <w:lang w:val="en-US"/>
        </w:rPr>
        <w:t xml:space="preserve"> </w:t>
      </w:r>
    </w:p>
    <w:p w14:paraId="409F2135" w14:textId="77777777" w:rsidR="00D8569B" w:rsidRDefault="00D8569B" w:rsidP="00E13E2D">
      <w:pPr>
        <w:pStyle w:val="ListParagraph"/>
        <w:widowControl w:val="0"/>
        <w:overflowPunct w:val="0"/>
        <w:autoSpaceDE w:val="0"/>
        <w:autoSpaceDN w:val="0"/>
        <w:adjustRightInd w:val="0"/>
        <w:ind w:left="1418" w:right="-22" w:firstLine="447"/>
        <w:rPr>
          <w:rFonts w:ascii="Arial" w:hAnsi="Arial" w:cs="Arial"/>
          <w:bCs/>
          <w:kern w:val="28"/>
          <w:sz w:val="22"/>
          <w:szCs w:val="22"/>
          <w:lang w:val="en-US"/>
        </w:rPr>
      </w:pPr>
    </w:p>
    <w:p w14:paraId="229B6EBE" w14:textId="032FDDFA" w:rsidR="00B62CE0" w:rsidRPr="00424E26" w:rsidRDefault="00B62CE0" w:rsidP="00B62CE0">
      <w:pPr>
        <w:pStyle w:val="ListParagraph"/>
        <w:widowControl w:val="0"/>
        <w:overflowPunct w:val="0"/>
        <w:autoSpaceDE w:val="0"/>
        <w:autoSpaceDN w:val="0"/>
        <w:adjustRightInd w:val="0"/>
        <w:ind w:left="993" w:right="-22" w:firstLine="447"/>
        <w:rPr>
          <w:rFonts w:ascii="Arial" w:hAnsi="Arial" w:cs="Arial"/>
          <w:bCs/>
          <w:kern w:val="28"/>
          <w:u w:val="single"/>
          <w:lang w:val="en-US"/>
        </w:rPr>
      </w:pPr>
      <w:r w:rsidRPr="00424E26">
        <w:rPr>
          <w:rFonts w:ascii="Arial" w:hAnsi="Arial" w:cs="Arial"/>
          <w:bCs/>
          <w:kern w:val="28"/>
          <w:u w:val="single"/>
          <w:lang w:val="en-US"/>
        </w:rPr>
        <w:t>b) Planning Determinations</w:t>
      </w:r>
    </w:p>
    <w:p w14:paraId="2DA2DB60" w14:textId="77777777" w:rsidR="00E13E2D" w:rsidRPr="00E13E2D" w:rsidRDefault="00E13E2D" w:rsidP="00E13E2D">
      <w:pPr>
        <w:widowControl w:val="0"/>
        <w:overflowPunct w:val="0"/>
        <w:autoSpaceDE w:val="0"/>
        <w:autoSpaceDN w:val="0"/>
        <w:adjustRightInd w:val="0"/>
        <w:ind w:left="1069" w:right="-22" w:firstLine="371"/>
        <w:contextualSpacing/>
        <w:jc w:val="both"/>
        <w:rPr>
          <w:rFonts w:ascii="Arial" w:hAnsi="Arial" w:cs="Arial"/>
          <w:bCs/>
          <w:kern w:val="28"/>
          <w:sz w:val="22"/>
          <w:szCs w:val="22"/>
          <w:lang w:val="en-US"/>
        </w:rPr>
      </w:pPr>
      <w:r w:rsidRPr="00E13E2D">
        <w:rPr>
          <w:rFonts w:ascii="Arial" w:hAnsi="Arial" w:cs="Arial"/>
          <w:b/>
          <w:bCs/>
          <w:kern w:val="28"/>
          <w:sz w:val="22"/>
          <w:szCs w:val="22"/>
          <w:lang w:val="en-US"/>
        </w:rPr>
        <w:t>22/02313/FUL</w:t>
      </w:r>
      <w:r w:rsidRPr="00E13E2D">
        <w:rPr>
          <w:rFonts w:ascii="Arial" w:hAnsi="Arial" w:cs="Arial"/>
          <w:bCs/>
          <w:kern w:val="28"/>
          <w:sz w:val="22"/>
          <w:szCs w:val="22"/>
          <w:lang w:val="en-US"/>
        </w:rPr>
        <w:t xml:space="preserve"> Woodside, St Martins Avenue.  </w:t>
      </w:r>
    </w:p>
    <w:p w14:paraId="5BC6BD67" w14:textId="77777777" w:rsidR="00E13E2D" w:rsidRPr="00E13E2D" w:rsidRDefault="00E13E2D" w:rsidP="00E13E2D">
      <w:pPr>
        <w:widowControl w:val="0"/>
        <w:overflowPunct w:val="0"/>
        <w:autoSpaceDE w:val="0"/>
        <w:autoSpaceDN w:val="0"/>
        <w:adjustRightInd w:val="0"/>
        <w:ind w:left="1069" w:right="-22" w:firstLine="371"/>
        <w:contextualSpacing/>
        <w:jc w:val="both"/>
        <w:rPr>
          <w:rFonts w:ascii="Arial" w:hAnsi="Arial" w:cs="Arial"/>
          <w:bCs/>
          <w:kern w:val="28"/>
          <w:sz w:val="22"/>
          <w:szCs w:val="22"/>
          <w:lang w:val="en-US"/>
        </w:rPr>
      </w:pPr>
      <w:r w:rsidRPr="00E13E2D">
        <w:rPr>
          <w:rFonts w:ascii="Arial" w:hAnsi="Arial" w:cs="Arial"/>
          <w:bCs/>
          <w:kern w:val="28"/>
          <w:sz w:val="22"/>
          <w:szCs w:val="22"/>
          <w:lang w:val="en-US"/>
        </w:rPr>
        <w:t xml:space="preserve">Erection of single storey rear extension and alterations to front entrance - </w:t>
      </w:r>
      <w:r w:rsidRPr="00E13E2D">
        <w:rPr>
          <w:rFonts w:ascii="Arial" w:hAnsi="Arial" w:cs="Arial"/>
          <w:b/>
          <w:bCs/>
          <w:i/>
          <w:kern w:val="28"/>
          <w:sz w:val="22"/>
          <w:szCs w:val="22"/>
          <w:lang w:val="en-US"/>
        </w:rPr>
        <w:t>Granted</w:t>
      </w:r>
    </w:p>
    <w:p w14:paraId="725CF5DA" w14:textId="77777777" w:rsidR="00E13E2D" w:rsidRPr="00E13E2D" w:rsidRDefault="00E13E2D" w:rsidP="00E13E2D">
      <w:pPr>
        <w:widowControl w:val="0"/>
        <w:overflowPunct w:val="0"/>
        <w:autoSpaceDE w:val="0"/>
        <w:autoSpaceDN w:val="0"/>
        <w:adjustRightInd w:val="0"/>
        <w:ind w:left="1069" w:right="-22" w:firstLine="371"/>
        <w:contextualSpacing/>
        <w:jc w:val="both"/>
        <w:rPr>
          <w:rFonts w:ascii="Arial" w:hAnsi="Arial" w:cs="Arial"/>
          <w:bCs/>
          <w:kern w:val="28"/>
          <w:sz w:val="22"/>
          <w:szCs w:val="22"/>
          <w:lang w:val="en-US"/>
        </w:rPr>
      </w:pPr>
      <w:r w:rsidRPr="00E13E2D">
        <w:rPr>
          <w:rFonts w:ascii="Arial" w:hAnsi="Arial" w:cs="Arial"/>
          <w:b/>
          <w:bCs/>
          <w:kern w:val="28"/>
          <w:sz w:val="22"/>
          <w:szCs w:val="22"/>
          <w:lang w:val="en-US"/>
        </w:rPr>
        <w:t>22/02322/ADV</w:t>
      </w:r>
      <w:r w:rsidRPr="00E13E2D">
        <w:rPr>
          <w:rFonts w:ascii="Arial" w:hAnsi="Arial" w:cs="Arial"/>
          <w:bCs/>
          <w:kern w:val="28"/>
          <w:sz w:val="22"/>
          <w:szCs w:val="22"/>
          <w:lang w:val="en-US"/>
        </w:rPr>
        <w:t xml:space="preserve"> 27 Market Place. Display of fascia sign to front of building - </w:t>
      </w:r>
      <w:r w:rsidRPr="00E13E2D">
        <w:rPr>
          <w:rFonts w:ascii="Arial" w:hAnsi="Arial" w:cs="Arial"/>
          <w:b/>
          <w:bCs/>
          <w:i/>
          <w:kern w:val="28"/>
          <w:sz w:val="22"/>
          <w:szCs w:val="22"/>
          <w:lang w:val="en-US"/>
        </w:rPr>
        <w:t>Granted</w:t>
      </w:r>
    </w:p>
    <w:p w14:paraId="73509970" w14:textId="77777777" w:rsidR="00E13E2D" w:rsidRPr="00E13E2D" w:rsidRDefault="00E13E2D" w:rsidP="00E13E2D">
      <w:pPr>
        <w:widowControl w:val="0"/>
        <w:overflowPunct w:val="0"/>
        <w:autoSpaceDE w:val="0"/>
        <w:autoSpaceDN w:val="0"/>
        <w:adjustRightInd w:val="0"/>
        <w:ind w:left="1418" w:right="-22"/>
        <w:contextualSpacing/>
        <w:jc w:val="both"/>
        <w:rPr>
          <w:rFonts w:ascii="Arial" w:hAnsi="Arial" w:cs="Arial"/>
          <w:b/>
          <w:bCs/>
          <w:i/>
          <w:kern w:val="28"/>
          <w:sz w:val="22"/>
          <w:szCs w:val="22"/>
          <w:lang w:val="en-US"/>
        </w:rPr>
      </w:pPr>
      <w:r w:rsidRPr="00E13E2D">
        <w:rPr>
          <w:rFonts w:ascii="Arial" w:hAnsi="Arial" w:cs="Arial"/>
          <w:b/>
          <w:bCs/>
          <w:kern w:val="28"/>
          <w:sz w:val="22"/>
          <w:szCs w:val="22"/>
          <w:lang w:val="en-US"/>
        </w:rPr>
        <w:t>22/02091/FUL</w:t>
      </w:r>
      <w:r w:rsidRPr="00E13E2D">
        <w:rPr>
          <w:rFonts w:ascii="Arial" w:hAnsi="Arial" w:cs="Arial"/>
          <w:bCs/>
          <w:kern w:val="28"/>
          <w:sz w:val="22"/>
          <w:szCs w:val="22"/>
          <w:lang w:val="en-US"/>
        </w:rPr>
        <w:t xml:space="preserve"> 4 Chestnut Drive Erection of single storey rear extension with new steps and raised patio - </w:t>
      </w:r>
      <w:r w:rsidRPr="00E13E2D">
        <w:rPr>
          <w:rFonts w:ascii="Arial" w:hAnsi="Arial" w:cs="Arial"/>
          <w:b/>
          <w:bCs/>
          <w:i/>
          <w:kern w:val="28"/>
          <w:sz w:val="22"/>
          <w:szCs w:val="22"/>
          <w:lang w:val="en-US"/>
        </w:rPr>
        <w:t>Granted</w:t>
      </w:r>
    </w:p>
    <w:p w14:paraId="761B5798" w14:textId="77777777" w:rsidR="00E13E2D" w:rsidRPr="00E13E2D" w:rsidRDefault="00E13E2D" w:rsidP="00E13E2D">
      <w:pPr>
        <w:widowControl w:val="0"/>
        <w:overflowPunct w:val="0"/>
        <w:autoSpaceDE w:val="0"/>
        <w:autoSpaceDN w:val="0"/>
        <w:adjustRightInd w:val="0"/>
        <w:ind w:left="1418" w:right="-22"/>
        <w:contextualSpacing/>
        <w:jc w:val="both"/>
        <w:rPr>
          <w:rFonts w:ascii="Arial" w:hAnsi="Arial" w:cs="Arial"/>
          <w:bCs/>
          <w:kern w:val="28"/>
          <w:sz w:val="22"/>
          <w:szCs w:val="22"/>
          <w:lang w:val="en-US"/>
        </w:rPr>
      </w:pPr>
      <w:r w:rsidRPr="00E13E2D">
        <w:rPr>
          <w:rFonts w:ascii="Arial" w:hAnsi="Arial" w:cs="Arial"/>
          <w:b/>
          <w:bCs/>
          <w:kern w:val="28"/>
          <w:sz w:val="22"/>
          <w:szCs w:val="22"/>
          <w:lang w:val="en-US"/>
        </w:rPr>
        <w:t>22/02505/TCON</w:t>
      </w:r>
      <w:r w:rsidRPr="00E13E2D">
        <w:rPr>
          <w:rFonts w:ascii="Arial" w:hAnsi="Arial" w:cs="Arial"/>
          <w:bCs/>
          <w:kern w:val="28"/>
          <w:sz w:val="22"/>
          <w:szCs w:val="22"/>
          <w:lang w:val="en-US"/>
        </w:rPr>
        <w:t xml:space="preserve"> 8 The Pastures. Conservation area notification to fell and remove two Maple trees (T1 and T3) and one Ash tree (T2). The trees are within the Bawtry Conservation Area - </w:t>
      </w:r>
      <w:r w:rsidRPr="00E13E2D">
        <w:rPr>
          <w:rFonts w:ascii="Arial" w:hAnsi="Arial" w:cs="Arial"/>
          <w:b/>
          <w:bCs/>
          <w:i/>
          <w:kern w:val="28"/>
          <w:sz w:val="22"/>
          <w:szCs w:val="22"/>
          <w:lang w:val="en-US"/>
        </w:rPr>
        <w:t>TPO not served</w:t>
      </w:r>
    </w:p>
    <w:p w14:paraId="7B18629B" w14:textId="11FC5071" w:rsidR="00FD28A8" w:rsidRDefault="00E13E2D" w:rsidP="00E13E2D">
      <w:pPr>
        <w:widowControl w:val="0"/>
        <w:overflowPunct w:val="0"/>
        <w:autoSpaceDE w:val="0"/>
        <w:autoSpaceDN w:val="0"/>
        <w:adjustRightInd w:val="0"/>
        <w:ind w:left="1069" w:right="-22" w:firstLine="371"/>
        <w:contextualSpacing/>
        <w:jc w:val="both"/>
        <w:rPr>
          <w:rFonts w:ascii="Arial" w:hAnsi="Arial" w:cs="Arial"/>
          <w:bCs/>
          <w:kern w:val="28"/>
          <w:sz w:val="22"/>
          <w:szCs w:val="22"/>
          <w:lang w:val="en-US"/>
        </w:rPr>
      </w:pPr>
      <w:r w:rsidRPr="00E13E2D">
        <w:rPr>
          <w:rFonts w:ascii="Arial" w:hAnsi="Arial" w:cs="Arial"/>
          <w:b/>
          <w:bCs/>
          <w:kern w:val="28"/>
          <w:sz w:val="22"/>
          <w:szCs w:val="22"/>
          <w:lang w:val="en-US"/>
        </w:rPr>
        <w:t>22/02120/FUL</w:t>
      </w:r>
      <w:r w:rsidRPr="00E13E2D">
        <w:rPr>
          <w:rFonts w:ascii="Arial" w:hAnsi="Arial" w:cs="Arial"/>
          <w:bCs/>
          <w:kern w:val="28"/>
          <w:sz w:val="22"/>
          <w:szCs w:val="22"/>
          <w:lang w:val="en-US"/>
        </w:rPr>
        <w:t xml:space="preserve"> 10 Madison Drive. Erection of single storey rear extension - </w:t>
      </w:r>
      <w:r w:rsidRPr="00E13E2D">
        <w:rPr>
          <w:rFonts w:ascii="Arial" w:hAnsi="Arial" w:cs="Arial"/>
          <w:b/>
          <w:bCs/>
          <w:i/>
          <w:kern w:val="28"/>
          <w:sz w:val="22"/>
          <w:szCs w:val="22"/>
          <w:lang w:val="en-US"/>
        </w:rPr>
        <w:t xml:space="preserve">Granted </w:t>
      </w:r>
      <w:r w:rsidRPr="00E13E2D">
        <w:rPr>
          <w:rFonts w:ascii="Arial" w:hAnsi="Arial" w:cs="Arial"/>
          <w:bCs/>
          <w:kern w:val="28"/>
          <w:sz w:val="22"/>
          <w:szCs w:val="22"/>
          <w:lang w:val="en-US"/>
        </w:rPr>
        <w:t xml:space="preserve"> </w:t>
      </w:r>
    </w:p>
    <w:p w14:paraId="5350C535" w14:textId="77777777" w:rsidR="00E13E2D" w:rsidRPr="00E13E2D" w:rsidRDefault="00E13E2D" w:rsidP="00E13E2D">
      <w:pPr>
        <w:widowControl w:val="0"/>
        <w:overflowPunct w:val="0"/>
        <w:autoSpaceDE w:val="0"/>
        <w:autoSpaceDN w:val="0"/>
        <w:adjustRightInd w:val="0"/>
        <w:ind w:left="1069" w:right="-22" w:firstLine="371"/>
        <w:contextualSpacing/>
        <w:jc w:val="both"/>
        <w:rPr>
          <w:rFonts w:ascii="Arial" w:hAnsi="Arial" w:cs="Arial"/>
          <w:kern w:val="28"/>
          <w:sz w:val="22"/>
          <w:szCs w:val="22"/>
          <w:lang w:val="en-US"/>
        </w:rPr>
      </w:pPr>
    </w:p>
    <w:p w14:paraId="16171C9F" w14:textId="777EC238" w:rsidR="00AB3962" w:rsidRDefault="00304E69" w:rsidP="00F60677">
      <w:pPr>
        <w:pStyle w:val="NoSpacing"/>
        <w:ind w:left="1418" w:hanging="1418"/>
        <w:rPr>
          <w:rFonts w:ascii="Arial" w:hAnsi="Arial" w:cs="Arial"/>
          <w:bCs/>
          <w:kern w:val="28"/>
          <w:u w:val="single"/>
          <w:lang w:val="en-US"/>
        </w:rPr>
      </w:pPr>
      <w:r>
        <w:rPr>
          <w:rFonts w:ascii="Arial" w:hAnsi="Arial" w:cs="Arial"/>
          <w:b/>
          <w:kern w:val="28"/>
          <w:lang w:val="en-US"/>
        </w:rPr>
        <w:t>22/23</w:t>
      </w:r>
      <w:r w:rsidR="00E065CB" w:rsidRPr="003E16CC">
        <w:rPr>
          <w:rFonts w:ascii="Arial" w:hAnsi="Arial" w:cs="Arial"/>
          <w:b/>
          <w:kern w:val="28"/>
          <w:lang w:val="en-US"/>
        </w:rPr>
        <w:t>/</w:t>
      </w:r>
      <w:r w:rsidR="005B03A2">
        <w:rPr>
          <w:rFonts w:ascii="Arial" w:hAnsi="Arial" w:cs="Arial"/>
          <w:b/>
          <w:kern w:val="28"/>
          <w:lang w:val="en-US"/>
        </w:rPr>
        <w:t>1</w:t>
      </w:r>
      <w:r w:rsidR="00E13E2D">
        <w:rPr>
          <w:rFonts w:ascii="Arial" w:hAnsi="Arial" w:cs="Arial"/>
          <w:b/>
          <w:kern w:val="28"/>
          <w:lang w:val="en-US"/>
        </w:rPr>
        <w:t>72</w:t>
      </w:r>
      <w:r w:rsidR="002D2E0A">
        <w:rPr>
          <w:rFonts w:ascii="Arial" w:hAnsi="Arial" w:cs="Arial"/>
          <w:b/>
          <w:kern w:val="28"/>
          <w:lang w:val="en-US"/>
        </w:rPr>
        <w:tab/>
      </w:r>
      <w:r w:rsidR="00E065CB" w:rsidRPr="005800D9">
        <w:rPr>
          <w:rFonts w:ascii="Arial" w:hAnsi="Arial" w:cs="Arial"/>
          <w:bCs/>
          <w:kern w:val="28"/>
          <w:u w:val="single"/>
          <w:lang w:val="en-US"/>
        </w:rPr>
        <w:t xml:space="preserve">Report on Meetings &amp; </w:t>
      </w:r>
      <w:r w:rsidR="00E065CB" w:rsidRPr="00DC357A">
        <w:rPr>
          <w:rFonts w:ascii="Arial" w:hAnsi="Arial" w:cs="Arial"/>
          <w:bCs/>
          <w:kern w:val="28"/>
          <w:u w:val="single"/>
          <w:lang w:val="en-US"/>
        </w:rPr>
        <w:t>Representatives</w:t>
      </w:r>
      <w:r w:rsidR="005629D2" w:rsidRPr="00DC357A">
        <w:rPr>
          <w:rFonts w:ascii="Arial" w:hAnsi="Arial" w:cs="Arial"/>
          <w:bCs/>
          <w:kern w:val="28"/>
          <w:u w:val="single"/>
          <w:lang w:val="en-US"/>
        </w:rPr>
        <w:t xml:space="preserve"> </w:t>
      </w:r>
    </w:p>
    <w:p w14:paraId="50D36B05" w14:textId="77777777" w:rsidR="0065633A" w:rsidRDefault="0065633A" w:rsidP="00F60677">
      <w:pPr>
        <w:pStyle w:val="NoSpacing"/>
        <w:ind w:left="1418" w:hanging="1418"/>
        <w:rPr>
          <w:rFonts w:ascii="Arial" w:hAnsi="Arial" w:cs="Arial"/>
          <w:kern w:val="28"/>
          <w:lang w:val="en-US"/>
        </w:rPr>
      </w:pPr>
    </w:p>
    <w:p w14:paraId="100877A9" w14:textId="7B962A90" w:rsidR="00424E26" w:rsidRDefault="00304E69" w:rsidP="00424E26">
      <w:pPr>
        <w:pStyle w:val="NoSpacing"/>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22/23</w:t>
      </w:r>
      <w:r w:rsidR="00E065CB" w:rsidRPr="00E83B40">
        <w:rPr>
          <w:rFonts w:ascii="Arial" w:hAnsi="Arial" w:cs="Arial"/>
          <w:b/>
          <w:bCs/>
          <w:kern w:val="28"/>
          <w:lang w:val="en-US"/>
        </w:rPr>
        <w:t>/</w:t>
      </w:r>
      <w:r w:rsidR="005B03A2">
        <w:rPr>
          <w:rFonts w:ascii="Arial" w:hAnsi="Arial" w:cs="Arial"/>
          <w:b/>
          <w:bCs/>
          <w:kern w:val="28"/>
          <w:lang w:val="en-US"/>
        </w:rPr>
        <w:t>1</w:t>
      </w:r>
      <w:r w:rsidR="00E13E2D">
        <w:rPr>
          <w:rFonts w:ascii="Arial" w:hAnsi="Arial" w:cs="Arial"/>
          <w:b/>
          <w:bCs/>
          <w:kern w:val="28"/>
          <w:lang w:val="en-US"/>
        </w:rPr>
        <w:t>73</w:t>
      </w:r>
      <w:r w:rsidR="00E065CB" w:rsidRPr="00E83B40">
        <w:rPr>
          <w:rFonts w:ascii="Arial" w:hAnsi="Arial" w:cs="Arial"/>
          <w:b/>
          <w:bCs/>
          <w:kern w:val="28"/>
          <w:lang w:val="en-US"/>
        </w:rPr>
        <w:t xml:space="preserve">  </w:t>
      </w:r>
      <w:r w:rsidR="00E065CB" w:rsidRPr="00E83B40">
        <w:rPr>
          <w:rFonts w:ascii="Arial" w:hAnsi="Arial" w:cs="Arial"/>
          <w:kern w:val="28"/>
          <w:lang w:val="en-US"/>
        </w:rPr>
        <w:t xml:space="preserve"> </w:t>
      </w:r>
      <w:r w:rsidR="00B9395A" w:rsidRPr="00E83B40">
        <w:rPr>
          <w:rFonts w:ascii="Arial" w:hAnsi="Arial" w:cs="Arial"/>
          <w:kern w:val="28"/>
          <w:lang w:val="en-US"/>
        </w:rPr>
        <w:t xml:space="preserve">  </w:t>
      </w:r>
      <w:r w:rsidR="00E065CB" w:rsidRPr="00E83B40">
        <w:rPr>
          <w:rFonts w:ascii="Arial" w:hAnsi="Arial" w:cs="Arial"/>
          <w:kern w:val="28"/>
          <w:u w:val="single"/>
          <w:lang w:val="en-US"/>
        </w:rPr>
        <w:t>To Receive Additional Correspondence</w:t>
      </w:r>
      <w:r w:rsidR="00A54779">
        <w:rPr>
          <w:rFonts w:ascii="Arial" w:hAnsi="Arial" w:cs="Arial"/>
          <w:kern w:val="28"/>
          <w:u w:val="single"/>
          <w:lang w:val="en-US"/>
        </w:rPr>
        <w:t xml:space="preserve"> </w:t>
      </w:r>
      <w:r w:rsidR="007F1141" w:rsidRPr="007F1141">
        <w:rPr>
          <w:rFonts w:ascii="Arial" w:hAnsi="Arial" w:cs="Arial"/>
          <w:kern w:val="28"/>
          <w:lang w:val="en-US"/>
        </w:rPr>
        <w:t>- Moved to confidential session</w:t>
      </w:r>
    </w:p>
    <w:p w14:paraId="78826F09" w14:textId="54213712" w:rsidR="00B91172" w:rsidRDefault="00424E26" w:rsidP="00E13E2D">
      <w:pPr>
        <w:pStyle w:val="NoSpacing"/>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p>
    <w:p w14:paraId="29BDC22F" w14:textId="7FA55ABC" w:rsidR="00EB107A" w:rsidRDefault="00304E69" w:rsidP="00424E26">
      <w:pPr>
        <w:widowControl w:val="0"/>
        <w:tabs>
          <w:tab w:val="left" w:pos="1418"/>
          <w:tab w:val="left" w:pos="1701"/>
        </w:tabs>
        <w:overflowPunct w:val="0"/>
        <w:autoSpaceDE w:val="0"/>
        <w:autoSpaceDN w:val="0"/>
        <w:adjustRightInd w:val="0"/>
        <w:ind w:left="1418" w:hanging="1418"/>
        <w:jc w:val="both"/>
        <w:rPr>
          <w:rFonts w:ascii="Arial" w:hAnsi="Arial" w:cs="Arial"/>
          <w:kern w:val="28"/>
          <w:u w:val="single"/>
          <w:lang w:val="en-US"/>
        </w:rPr>
      </w:pPr>
      <w:r w:rsidRPr="00DC357A">
        <w:rPr>
          <w:rFonts w:ascii="Arial" w:hAnsi="Arial" w:cs="Arial"/>
          <w:b/>
          <w:bCs/>
          <w:kern w:val="28"/>
          <w:lang w:val="en-US"/>
        </w:rPr>
        <w:t>22/23</w:t>
      </w:r>
      <w:r w:rsidR="00E065CB" w:rsidRPr="00DC357A">
        <w:rPr>
          <w:rFonts w:ascii="Arial" w:hAnsi="Arial" w:cs="Arial"/>
          <w:b/>
          <w:bCs/>
          <w:kern w:val="28"/>
          <w:lang w:val="en-US"/>
        </w:rPr>
        <w:t>/</w:t>
      </w:r>
      <w:r w:rsidR="005B03A2">
        <w:rPr>
          <w:rFonts w:ascii="Arial" w:hAnsi="Arial" w:cs="Arial"/>
          <w:b/>
          <w:bCs/>
          <w:kern w:val="28"/>
          <w:lang w:val="en-US"/>
        </w:rPr>
        <w:t>1</w:t>
      </w:r>
      <w:r w:rsidR="00E13E2D">
        <w:rPr>
          <w:rFonts w:ascii="Arial" w:hAnsi="Arial" w:cs="Arial"/>
          <w:b/>
          <w:bCs/>
          <w:kern w:val="28"/>
          <w:lang w:val="en-US"/>
        </w:rPr>
        <w:t>74</w:t>
      </w:r>
      <w:r w:rsidR="00E065CB" w:rsidRPr="00DC357A">
        <w:rPr>
          <w:rFonts w:ascii="Arial" w:hAnsi="Arial" w:cs="Arial"/>
          <w:kern w:val="28"/>
          <w:lang w:val="en-US"/>
        </w:rPr>
        <w:tab/>
      </w:r>
      <w:r w:rsidR="00E065CB" w:rsidRPr="00DC357A">
        <w:rPr>
          <w:rFonts w:ascii="Arial" w:hAnsi="Arial" w:cs="Arial"/>
          <w:kern w:val="28"/>
          <w:u w:val="single"/>
          <w:lang w:val="en-US"/>
        </w:rPr>
        <w:t>Items for Future Agenda</w:t>
      </w:r>
      <w:r w:rsidR="009E39FA" w:rsidRPr="00DC357A">
        <w:rPr>
          <w:rFonts w:ascii="Arial" w:hAnsi="Arial" w:cs="Arial"/>
          <w:kern w:val="28"/>
          <w:u w:val="single"/>
          <w:lang w:val="en-US"/>
        </w:rPr>
        <w:t xml:space="preserve"> &amp; </w:t>
      </w:r>
      <w:r w:rsidR="002D2E0A" w:rsidRPr="00DC357A">
        <w:rPr>
          <w:rFonts w:ascii="Arial" w:hAnsi="Arial" w:cs="Arial"/>
          <w:kern w:val="28"/>
          <w:u w:val="single"/>
          <w:lang w:val="en-US"/>
        </w:rPr>
        <w:t>Date of</w:t>
      </w:r>
      <w:r w:rsidR="00A54779">
        <w:rPr>
          <w:rFonts w:ascii="Arial" w:hAnsi="Arial" w:cs="Arial"/>
          <w:kern w:val="28"/>
          <w:u w:val="single"/>
          <w:lang w:val="en-US"/>
        </w:rPr>
        <w:t xml:space="preserve"> next meeting </w:t>
      </w:r>
      <w:r w:rsidR="00A54779" w:rsidRPr="00A54779">
        <w:rPr>
          <w:rFonts w:ascii="Arial" w:hAnsi="Arial" w:cs="Arial"/>
          <w:kern w:val="28"/>
          <w:lang w:val="en-US"/>
        </w:rPr>
        <w:t>-</w:t>
      </w:r>
      <w:r w:rsidR="007F1141" w:rsidRPr="00A54779">
        <w:rPr>
          <w:rFonts w:ascii="Arial" w:hAnsi="Arial" w:cs="Arial"/>
          <w:kern w:val="28"/>
          <w:lang w:val="en-US"/>
        </w:rPr>
        <w:t xml:space="preserve"> 13</w:t>
      </w:r>
      <w:r w:rsidR="007F1141" w:rsidRPr="00A54779">
        <w:rPr>
          <w:rFonts w:ascii="Arial" w:hAnsi="Arial" w:cs="Arial"/>
          <w:kern w:val="28"/>
          <w:vertAlign w:val="superscript"/>
          <w:lang w:val="en-US"/>
        </w:rPr>
        <w:t>th</w:t>
      </w:r>
      <w:r w:rsidR="007F1141" w:rsidRPr="00A54779">
        <w:rPr>
          <w:rFonts w:ascii="Arial" w:hAnsi="Arial" w:cs="Arial"/>
          <w:kern w:val="28"/>
          <w:lang w:val="en-US"/>
        </w:rPr>
        <w:t xml:space="preserve"> February</w:t>
      </w:r>
      <w:r w:rsidR="00FD28A8" w:rsidRPr="00C5743D">
        <w:rPr>
          <w:rFonts w:ascii="Arial" w:hAnsi="Arial" w:cs="Arial"/>
          <w:kern w:val="28"/>
          <w:u w:val="single"/>
          <w:lang w:val="en-US"/>
        </w:rPr>
        <w:t xml:space="preserve"> </w:t>
      </w:r>
    </w:p>
    <w:p w14:paraId="27C6FB98" w14:textId="099A7263" w:rsidR="006C1479" w:rsidRDefault="006C1479" w:rsidP="00424E26">
      <w:pPr>
        <w:widowControl w:val="0"/>
        <w:tabs>
          <w:tab w:val="left" w:pos="1418"/>
          <w:tab w:val="left" w:pos="1701"/>
        </w:tabs>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lastRenderedPageBreak/>
        <w:tab/>
      </w:r>
      <w:r w:rsidRPr="006C1479">
        <w:rPr>
          <w:rFonts w:ascii="Arial" w:hAnsi="Arial" w:cs="Arial"/>
          <w:bCs/>
          <w:kern w:val="28"/>
          <w:lang w:val="en-US"/>
        </w:rPr>
        <w:t xml:space="preserve">Cemetery extension </w:t>
      </w:r>
      <w:r w:rsidR="00A54779">
        <w:rPr>
          <w:rFonts w:ascii="Arial" w:hAnsi="Arial" w:cs="Arial"/>
          <w:bCs/>
          <w:kern w:val="28"/>
          <w:lang w:val="en-US"/>
        </w:rPr>
        <w:t>(</w:t>
      </w:r>
      <w:r w:rsidRPr="006C1479">
        <w:rPr>
          <w:rFonts w:ascii="Arial" w:hAnsi="Arial" w:cs="Arial"/>
          <w:bCs/>
          <w:kern w:val="28"/>
          <w:lang w:val="en-US"/>
        </w:rPr>
        <w:t>valuation</w:t>
      </w:r>
      <w:r w:rsidR="00A54779">
        <w:rPr>
          <w:rFonts w:ascii="Arial" w:hAnsi="Arial" w:cs="Arial"/>
          <w:bCs/>
          <w:kern w:val="28"/>
          <w:lang w:val="en-US"/>
        </w:rPr>
        <w:t>)</w:t>
      </w:r>
    </w:p>
    <w:p w14:paraId="1041CA3F" w14:textId="77777777" w:rsidR="007F1141" w:rsidRDefault="007F1141" w:rsidP="00424E26">
      <w:pPr>
        <w:widowControl w:val="0"/>
        <w:tabs>
          <w:tab w:val="left" w:pos="1418"/>
          <w:tab w:val="left" w:pos="1701"/>
        </w:tabs>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t>Community Hub</w:t>
      </w:r>
    </w:p>
    <w:p w14:paraId="0C0FA944" w14:textId="0AE7AE79" w:rsidR="007F1141" w:rsidRPr="006C1479" w:rsidRDefault="007F1141" w:rsidP="00424E26">
      <w:pPr>
        <w:widowControl w:val="0"/>
        <w:tabs>
          <w:tab w:val="left" w:pos="1418"/>
          <w:tab w:val="left" w:pos="1701"/>
        </w:tabs>
        <w:overflowPunct w:val="0"/>
        <w:autoSpaceDE w:val="0"/>
        <w:autoSpaceDN w:val="0"/>
        <w:adjustRightInd w:val="0"/>
        <w:ind w:left="1418" w:hanging="1418"/>
        <w:jc w:val="both"/>
        <w:rPr>
          <w:rFonts w:ascii="Arial" w:hAnsi="Arial" w:cs="Arial"/>
          <w:kern w:val="28"/>
          <w:u w:val="single"/>
          <w:lang w:val="en-US"/>
        </w:rPr>
      </w:pPr>
      <w:r>
        <w:rPr>
          <w:rFonts w:ascii="Arial" w:hAnsi="Arial" w:cs="Arial"/>
          <w:bCs/>
          <w:kern w:val="28"/>
          <w:lang w:val="en-US"/>
        </w:rPr>
        <w:tab/>
        <w:t xml:space="preserve">Arts Festival plans. </w:t>
      </w:r>
    </w:p>
    <w:p w14:paraId="7C791C5B" w14:textId="74E4CA8A" w:rsidR="001233DC" w:rsidRDefault="00F86A66" w:rsidP="00C5743D">
      <w:pPr>
        <w:widowControl w:val="0"/>
        <w:tabs>
          <w:tab w:val="left" w:pos="1418"/>
          <w:tab w:val="left" w:pos="1701"/>
        </w:tabs>
        <w:overflowPunct w:val="0"/>
        <w:autoSpaceDE w:val="0"/>
        <w:autoSpaceDN w:val="0"/>
        <w:adjustRightInd w:val="0"/>
        <w:jc w:val="both"/>
        <w:rPr>
          <w:rFonts w:ascii="Arial" w:hAnsi="Arial" w:cs="Arial"/>
          <w:kern w:val="28"/>
          <w:lang w:val="en-US"/>
        </w:rPr>
      </w:pPr>
      <w:r>
        <w:rPr>
          <w:rFonts w:ascii="Arial" w:hAnsi="Arial" w:cs="Arial"/>
          <w:kern w:val="28"/>
          <w:lang w:val="en-US"/>
        </w:rPr>
        <w:tab/>
      </w:r>
    </w:p>
    <w:p w14:paraId="004B49CB" w14:textId="4C1A187B" w:rsidR="00C5743D" w:rsidRPr="007F1141" w:rsidRDefault="00C5743D" w:rsidP="00C5743D">
      <w:pPr>
        <w:widowControl w:val="0"/>
        <w:tabs>
          <w:tab w:val="left" w:pos="1418"/>
          <w:tab w:val="left" w:pos="1701"/>
        </w:tabs>
        <w:overflowPunct w:val="0"/>
        <w:autoSpaceDE w:val="0"/>
        <w:autoSpaceDN w:val="0"/>
        <w:adjustRightInd w:val="0"/>
        <w:jc w:val="both"/>
        <w:rPr>
          <w:rFonts w:ascii="Arial" w:hAnsi="Arial" w:cs="Arial"/>
          <w:kern w:val="28"/>
          <w:lang w:val="en-US"/>
        </w:rPr>
      </w:pPr>
      <w:r w:rsidRPr="007F1141">
        <w:rPr>
          <w:rFonts w:ascii="Arial" w:hAnsi="Arial" w:cs="Arial"/>
          <w:b/>
          <w:kern w:val="28"/>
          <w:lang w:val="en-US"/>
        </w:rPr>
        <w:t>22/23/1</w:t>
      </w:r>
      <w:r w:rsidR="00E13E2D" w:rsidRPr="007F1141">
        <w:rPr>
          <w:rFonts w:ascii="Arial" w:hAnsi="Arial" w:cs="Arial"/>
          <w:b/>
          <w:kern w:val="28"/>
          <w:lang w:val="en-US"/>
        </w:rPr>
        <w:t>75</w:t>
      </w:r>
      <w:r w:rsidRPr="007F1141">
        <w:rPr>
          <w:rFonts w:ascii="Arial" w:hAnsi="Arial" w:cs="Arial"/>
          <w:kern w:val="28"/>
          <w:lang w:val="en-US"/>
        </w:rPr>
        <w:tab/>
      </w:r>
      <w:r w:rsidRPr="007F1141">
        <w:rPr>
          <w:rFonts w:ascii="Arial" w:hAnsi="Arial" w:cs="Arial"/>
          <w:kern w:val="28"/>
          <w:u w:val="single"/>
          <w:lang w:val="en-US"/>
        </w:rPr>
        <w:t>Public Bodies (Admission to meetings) Act 1960</w:t>
      </w:r>
    </w:p>
    <w:p w14:paraId="45BA9701" w14:textId="11DB7575" w:rsidR="00943F6C" w:rsidRPr="007F1141" w:rsidRDefault="00C5743D" w:rsidP="003E30C4">
      <w:pPr>
        <w:pStyle w:val="ListParagraph"/>
        <w:widowControl w:val="0"/>
        <w:overflowPunct w:val="0"/>
        <w:autoSpaceDE w:val="0"/>
        <w:autoSpaceDN w:val="0"/>
        <w:adjustRightInd w:val="0"/>
        <w:ind w:left="1418" w:right="-22"/>
        <w:jc w:val="both"/>
        <w:rPr>
          <w:rFonts w:ascii="Arial" w:hAnsi="Arial" w:cs="Arial"/>
          <w:bCs/>
          <w:kern w:val="28"/>
          <w:lang w:val="en-US"/>
        </w:rPr>
      </w:pPr>
      <w:r w:rsidRPr="007F1141">
        <w:rPr>
          <w:rFonts w:ascii="Arial" w:hAnsi="Arial" w:cs="Arial"/>
          <w:bCs/>
          <w:kern w:val="28"/>
          <w:lang w:val="en-US"/>
        </w:rPr>
        <w:t>In light of the confidential nature of the business to be conducted the press and public was</w:t>
      </w:r>
      <w:r w:rsidR="00424E26" w:rsidRPr="007F1141">
        <w:rPr>
          <w:rFonts w:ascii="Arial" w:hAnsi="Arial" w:cs="Arial"/>
          <w:bCs/>
          <w:kern w:val="28"/>
          <w:lang w:val="en-US"/>
        </w:rPr>
        <w:t xml:space="preserve"> temporarily</w:t>
      </w:r>
      <w:r w:rsidRPr="007F1141">
        <w:rPr>
          <w:rFonts w:ascii="Arial" w:hAnsi="Arial" w:cs="Arial"/>
          <w:bCs/>
          <w:kern w:val="28"/>
          <w:lang w:val="en-US"/>
        </w:rPr>
        <w:t xml:space="preserve"> excluded</w:t>
      </w:r>
      <w:r w:rsidR="00EB31BF" w:rsidRPr="007F1141">
        <w:rPr>
          <w:rFonts w:ascii="Arial" w:hAnsi="Arial" w:cs="Arial"/>
          <w:bCs/>
          <w:kern w:val="28"/>
          <w:lang w:val="en-US"/>
        </w:rPr>
        <w:t>.</w:t>
      </w:r>
    </w:p>
    <w:p w14:paraId="72A728F7" w14:textId="77777777" w:rsidR="00EB31BF" w:rsidRPr="00E13E2D" w:rsidRDefault="00EB31BF" w:rsidP="003E30C4">
      <w:pPr>
        <w:pStyle w:val="ListParagraph"/>
        <w:widowControl w:val="0"/>
        <w:overflowPunct w:val="0"/>
        <w:autoSpaceDE w:val="0"/>
        <w:autoSpaceDN w:val="0"/>
        <w:adjustRightInd w:val="0"/>
        <w:ind w:left="1418" w:right="-22"/>
        <w:jc w:val="both"/>
        <w:rPr>
          <w:rFonts w:ascii="Arial" w:hAnsi="Arial" w:cs="Arial"/>
          <w:bCs/>
          <w:color w:val="FF0000"/>
          <w:kern w:val="28"/>
          <w:lang w:val="en-US"/>
        </w:rPr>
      </w:pPr>
    </w:p>
    <w:p w14:paraId="1C7E777F" w14:textId="791E0A72" w:rsidR="00C94E7C" w:rsidRDefault="007F1141" w:rsidP="007F1141">
      <w:pPr>
        <w:pStyle w:val="ListParagraph"/>
        <w:tabs>
          <w:tab w:val="left" w:pos="1701"/>
        </w:tabs>
        <w:ind w:left="1778" w:hanging="1778"/>
        <w:jc w:val="both"/>
        <w:rPr>
          <w:rFonts w:ascii="Arial" w:hAnsi="Arial" w:cs="Arial"/>
          <w:kern w:val="28"/>
          <w:u w:val="single"/>
          <w:lang w:val="en-US"/>
        </w:rPr>
      </w:pPr>
      <w:r>
        <w:rPr>
          <w:rFonts w:ascii="Arial" w:hAnsi="Arial" w:cs="Arial"/>
          <w:b/>
          <w:bCs/>
          <w:kern w:val="28"/>
          <w:lang w:val="en-US"/>
        </w:rPr>
        <w:t>22/23</w:t>
      </w:r>
      <w:r w:rsidRPr="00E83B40">
        <w:rPr>
          <w:rFonts w:ascii="Arial" w:hAnsi="Arial" w:cs="Arial"/>
          <w:b/>
          <w:bCs/>
          <w:kern w:val="28"/>
          <w:lang w:val="en-US"/>
        </w:rPr>
        <w:t>/</w:t>
      </w:r>
      <w:r>
        <w:rPr>
          <w:rFonts w:ascii="Arial" w:hAnsi="Arial" w:cs="Arial"/>
          <w:b/>
          <w:bCs/>
          <w:kern w:val="28"/>
          <w:lang w:val="en-US"/>
        </w:rPr>
        <w:t>173</w:t>
      </w:r>
      <w:r w:rsidRPr="00E83B40">
        <w:rPr>
          <w:rFonts w:ascii="Arial" w:hAnsi="Arial" w:cs="Arial"/>
          <w:b/>
          <w:bCs/>
          <w:kern w:val="28"/>
          <w:lang w:val="en-US"/>
        </w:rPr>
        <w:t xml:space="preserve">  </w:t>
      </w:r>
      <w:r w:rsidRPr="00E83B40">
        <w:rPr>
          <w:rFonts w:ascii="Arial" w:hAnsi="Arial" w:cs="Arial"/>
          <w:kern w:val="28"/>
          <w:lang w:val="en-US"/>
        </w:rPr>
        <w:t xml:space="preserve">   </w:t>
      </w:r>
      <w:r w:rsidRPr="00E83B40">
        <w:rPr>
          <w:rFonts w:ascii="Arial" w:hAnsi="Arial" w:cs="Arial"/>
          <w:kern w:val="28"/>
          <w:u w:val="single"/>
          <w:lang w:val="en-US"/>
        </w:rPr>
        <w:t>To Receive Additional Correspondence</w:t>
      </w:r>
    </w:p>
    <w:p w14:paraId="746A3351" w14:textId="77777777" w:rsidR="00A54779" w:rsidRDefault="007F1141" w:rsidP="007F1141">
      <w:pPr>
        <w:pStyle w:val="ListParagraph"/>
        <w:tabs>
          <w:tab w:val="left" w:pos="1418"/>
        </w:tabs>
        <w:ind w:left="1778" w:hanging="1778"/>
        <w:jc w:val="both"/>
        <w:rPr>
          <w:rFonts w:ascii="Arial" w:hAnsi="Arial" w:cs="Arial"/>
          <w:bCs/>
          <w:kern w:val="28"/>
          <w:lang w:val="en-US"/>
        </w:rPr>
      </w:pPr>
      <w:r>
        <w:rPr>
          <w:rFonts w:ascii="Arial" w:hAnsi="Arial" w:cs="Arial"/>
          <w:b/>
          <w:bCs/>
          <w:kern w:val="28"/>
          <w:lang w:val="en-US"/>
        </w:rPr>
        <w:tab/>
      </w:r>
      <w:r w:rsidRPr="00BF75E0">
        <w:rPr>
          <w:rFonts w:ascii="Arial" w:hAnsi="Arial" w:cs="Arial"/>
          <w:bCs/>
          <w:kern w:val="28"/>
          <w:lang w:val="en-US"/>
        </w:rPr>
        <w:t xml:space="preserve">Noted </w:t>
      </w:r>
      <w:r w:rsidR="00BF75E0" w:rsidRPr="00BF75E0">
        <w:rPr>
          <w:rFonts w:ascii="Arial" w:hAnsi="Arial" w:cs="Arial"/>
          <w:bCs/>
          <w:kern w:val="28"/>
          <w:lang w:val="en-US"/>
        </w:rPr>
        <w:t xml:space="preserve">correspondence </w:t>
      </w:r>
      <w:r w:rsidR="00BF75E0">
        <w:rPr>
          <w:rFonts w:ascii="Arial" w:hAnsi="Arial" w:cs="Arial"/>
          <w:bCs/>
          <w:kern w:val="28"/>
          <w:lang w:val="en-US"/>
        </w:rPr>
        <w:t>from a third party</w:t>
      </w:r>
      <w:r w:rsidR="00A54779">
        <w:rPr>
          <w:rFonts w:ascii="Arial" w:hAnsi="Arial" w:cs="Arial"/>
          <w:bCs/>
          <w:kern w:val="28"/>
          <w:lang w:val="en-US"/>
        </w:rPr>
        <w:t>.</w:t>
      </w:r>
    </w:p>
    <w:p w14:paraId="0BEDF817" w14:textId="3444725F" w:rsidR="007F1141" w:rsidRPr="00BF75E0" w:rsidRDefault="00A54779" w:rsidP="00A54779">
      <w:pPr>
        <w:pStyle w:val="ListParagraph"/>
        <w:tabs>
          <w:tab w:val="left" w:pos="1418"/>
        </w:tabs>
        <w:ind w:left="1418" w:hanging="1418"/>
        <w:jc w:val="both"/>
        <w:rPr>
          <w:rFonts w:ascii="Arial" w:hAnsi="Arial" w:cs="Arial"/>
          <w:kern w:val="28"/>
          <w:u w:val="single"/>
          <w:lang w:val="en-US"/>
        </w:rPr>
      </w:pPr>
      <w:r>
        <w:rPr>
          <w:rFonts w:ascii="Arial" w:hAnsi="Arial" w:cs="Arial"/>
          <w:bCs/>
          <w:kern w:val="28"/>
          <w:lang w:val="en-US"/>
        </w:rPr>
        <w:tab/>
      </w:r>
      <w:r w:rsidRPr="00A54779">
        <w:rPr>
          <w:rFonts w:ascii="Arial" w:hAnsi="Arial" w:cs="Arial"/>
          <w:b/>
          <w:bCs/>
          <w:kern w:val="28"/>
          <w:lang w:val="en-US"/>
        </w:rPr>
        <w:t>Resolved:</w:t>
      </w:r>
      <w:r>
        <w:rPr>
          <w:rFonts w:ascii="Arial" w:hAnsi="Arial" w:cs="Arial"/>
          <w:bCs/>
          <w:kern w:val="28"/>
          <w:lang w:val="en-US"/>
        </w:rPr>
        <w:t xml:space="preserve"> Members to consider their relationship with BARS at the next meeting</w:t>
      </w:r>
      <w:r w:rsidR="00BF75E0">
        <w:rPr>
          <w:rFonts w:ascii="Arial" w:hAnsi="Arial" w:cs="Arial"/>
          <w:bCs/>
          <w:kern w:val="28"/>
          <w:lang w:val="en-US"/>
        </w:rPr>
        <w:t xml:space="preserve">  </w:t>
      </w:r>
    </w:p>
    <w:p w14:paraId="1083AB08" w14:textId="573CC2E7" w:rsidR="007F1141" w:rsidRPr="007F1141" w:rsidRDefault="007F1141" w:rsidP="007F1141">
      <w:pPr>
        <w:tabs>
          <w:tab w:val="left" w:pos="1701"/>
        </w:tabs>
        <w:jc w:val="both"/>
        <w:rPr>
          <w:rFonts w:ascii="Arial" w:hAnsi="Arial" w:cs="Arial"/>
          <w:bCs/>
          <w:kern w:val="28"/>
          <w:lang w:val="en-US"/>
        </w:rPr>
      </w:pPr>
    </w:p>
    <w:p w14:paraId="1A55A3A8" w14:textId="77777777" w:rsidR="00DE14C2" w:rsidRDefault="00DE14C2" w:rsidP="00DE14C2">
      <w:pPr>
        <w:ind w:left="1418"/>
        <w:rPr>
          <w:rFonts w:ascii="Arial" w:hAnsi="Arial" w:cs="Arial"/>
          <w:bCs/>
          <w:kern w:val="28"/>
          <w:sz w:val="20"/>
          <w:szCs w:val="20"/>
          <w:lang w:val="en-US"/>
        </w:rPr>
      </w:pPr>
    </w:p>
    <w:p w14:paraId="00CCFA01" w14:textId="2EA205EB" w:rsidR="002C2BE9" w:rsidRPr="00F209EA" w:rsidRDefault="00C64005" w:rsidP="00D639A2">
      <w:pPr>
        <w:ind w:left="720" w:hanging="720"/>
        <w:rPr>
          <w:rFonts w:ascii="Arial" w:hAnsi="Arial" w:cs="Arial"/>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C5743D">
        <w:rPr>
          <w:rFonts w:ascii="Arial" w:hAnsi="Arial" w:cs="Arial"/>
          <w:bCs/>
          <w:kern w:val="28"/>
          <w:sz w:val="20"/>
          <w:szCs w:val="20"/>
          <w:lang w:val="en-US"/>
        </w:rPr>
        <w:t xml:space="preserve">at </w:t>
      </w:r>
      <w:r w:rsidR="00DA4B94" w:rsidRPr="00BF75E0">
        <w:rPr>
          <w:rFonts w:ascii="Arial" w:hAnsi="Arial" w:cs="Arial"/>
          <w:bCs/>
          <w:kern w:val="28"/>
          <w:sz w:val="20"/>
          <w:szCs w:val="20"/>
          <w:lang w:val="en-US"/>
        </w:rPr>
        <w:t>9.</w:t>
      </w:r>
      <w:r w:rsidR="00BF75E0" w:rsidRPr="00BF75E0">
        <w:rPr>
          <w:rFonts w:ascii="Arial" w:hAnsi="Arial" w:cs="Arial"/>
          <w:bCs/>
          <w:kern w:val="28"/>
          <w:sz w:val="20"/>
          <w:szCs w:val="20"/>
          <w:lang w:val="en-US"/>
        </w:rPr>
        <w:t>00</w:t>
      </w:r>
      <w:r w:rsidR="00DA4B94" w:rsidRPr="00BF75E0">
        <w:rPr>
          <w:rFonts w:ascii="Arial" w:hAnsi="Arial" w:cs="Arial"/>
          <w:bCs/>
          <w:kern w:val="28"/>
          <w:sz w:val="20"/>
          <w:szCs w:val="20"/>
          <w:lang w:val="en-US"/>
        </w:rPr>
        <w:t>p</w:t>
      </w:r>
      <w:r w:rsidR="0056634D" w:rsidRPr="00BF75E0">
        <w:rPr>
          <w:rFonts w:ascii="Arial" w:hAnsi="Arial" w:cs="Arial"/>
          <w:bCs/>
          <w:kern w:val="28"/>
          <w:sz w:val="20"/>
          <w:szCs w:val="20"/>
          <w:lang w:val="en-US"/>
        </w:rPr>
        <w:t>m</w:t>
      </w:r>
    </w:p>
    <w:p w14:paraId="529F9E4D" w14:textId="77777777" w:rsidR="003F68A7" w:rsidRPr="00E064AE" w:rsidRDefault="003F68A7" w:rsidP="00D639A2">
      <w:pPr>
        <w:ind w:left="720" w:hanging="720"/>
        <w:rPr>
          <w:rFonts w:ascii="Arial" w:hAnsi="Arial" w:cs="Arial"/>
          <w:b/>
          <w:bCs/>
          <w:color w:val="FF0000"/>
          <w:kern w:val="28"/>
          <w:sz w:val="20"/>
          <w:szCs w:val="20"/>
          <w:lang w:val="en-US"/>
        </w:rPr>
      </w:pPr>
    </w:p>
    <w:p w14:paraId="529FA924" w14:textId="77777777" w:rsidR="00E624FC" w:rsidRDefault="00E624FC" w:rsidP="00D639A2">
      <w:pPr>
        <w:ind w:left="720" w:hanging="720"/>
        <w:rPr>
          <w:rFonts w:ascii="Arial" w:hAnsi="Arial" w:cs="Arial"/>
          <w:b/>
          <w:bCs/>
          <w:kern w:val="28"/>
          <w:sz w:val="20"/>
          <w:szCs w:val="20"/>
          <w:lang w:val="en-US"/>
        </w:rPr>
      </w:pPr>
    </w:p>
    <w:p w14:paraId="167CA2F6" w14:textId="3980C041" w:rsidR="00E51E1D"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DE14C2">
        <w:rPr>
          <w:rFonts w:ascii="Arial" w:hAnsi="Arial" w:cs="Arial"/>
          <w:b/>
          <w:bCs/>
          <w:kern w:val="28"/>
          <w:sz w:val="20"/>
          <w:szCs w:val="20"/>
          <w:lang w:val="en-US"/>
        </w:rPr>
        <w:t>.</w:t>
      </w:r>
      <w:r w:rsidRPr="00C22C64">
        <w:rPr>
          <w:rFonts w:ascii="Arial" w:hAnsi="Arial" w:cs="Arial"/>
          <w:b/>
          <w:bCs/>
          <w:kern w:val="28"/>
          <w:sz w:val="20"/>
          <w:szCs w:val="20"/>
          <w:lang w:val="en-US"/>
        </w:rPr>
        <w:t>…………….</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0B87E871" w14:textId="77777777" w:rsidR="00A04389" w:rsidRDefault="00A04389"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434"/>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256"/>
        <w:gridCol w:w="1218"/>
      </w:tblGrid>
      <w:tr w:rsidR="002708E8" w:rsidRPr="002708E8" w14:paraId="76C8DB8E" w14:textId="77777777" w:rsidTr="00F836ED">
        <w:trPr>
          <w:trHeight w:val="132"/>
        </w:trPr>
        <w:tc>
          <w:tcPr>
            <w:tcW w:w="3397" w:type="dxa"/>
            <w:shd w:val="clear" w:color="auto" w:fill="F2F2F2"/>
            <w:noWrap/>
            <w:vAlign w:val="bottom"/>
          </w:tcPr>
          <w:p w14:paraId="217698BF" w14:textId="19B11509" w:rsidR="002708E8" w:rsidRPr="002708E8" w:rsidRDefault="002708E8" w:rsidP="002708E8">
            <w:pPr>
              <w:spacing w:line="254" w:lineRule="auto"/>
              <w:rPr>
                <w:rFonts w:ascii="Arial" w:hAnsi="Arial" w:cs="Arial"/>
                <w:b/>
                <w:color w:val="000000"/>
                <w:sz w:val="22"/>
                <w:szCs w:val="22"/>
                <w:lang w:eastAsia="en-US"/>
              </w:rPr>
            </w:pPr>
            <w:r w:rsidRPr="002708E8">
              <w:rPr>
                <w:rFonts w:ascii="Arial" w:hAnsi="Arial" w:cs="Arial"/>
                <w:b/>
                <w:color w:val="000000"/>
                <w:sz w:val="22"/>
                <w:szCs w:val="22"/>
                <w:lang w:eastAsia="en-US"/>
              </w:rPr>
              <w:t xml:space="preserve">Payees </w:t>
            </w:r>
          </w:p>
        </w:tc>
        <w:tc>
          <w:tcPr>
            <w:tcW w:w="4678" w:type="dxa"/>
            <w:shd w:val="clear" w:color="auto" w:fill="F2F2F2"/>
            <w:noWrap/>
            <w:vAlign w:val="bottom"/>
          </w:tcPr>
          <w:p w14:paraId="5DCE9161" w14:textId="77777777" w:rsidR="002708E8" w:rsidRPr="002708E8" w:rsidRDefault="002708E8" w:rsidP="002708E8">
            <w:pPr>
              <w:spacing w:line="254" w:lineRule="auto"/>
              <w:rPr>
                <w:rFonts w:ascii="Arial" w:hAnsi="Arial" w:cs="Arial"/>
                <w:b/>
                <w:color w:val="000000"/>
                <w:sz w:val="22"/>
                <w:szCs w:val="22"/>
                <w:lang w:eastAsia="en-US"/>
              </w:rPr>
            </w:pPr>
            <w:r w:rsidRPr="002708E8">
              <w:rPr>
                <w:rFonts w:ascii="Arial" w:hAnsi="Arial" w:cs="Arial"/>
                <w:b/>
                <w:color w:val="000000"/>
                <w:sz w:val="22"/>
                <w:szCs w:val="22"/>
                <w:lang w:eastAsia="en-US"/>
              </w:rPr>
              <w:t>Description</w:t>
            </w:r>
          </w:p>
        </w:tc>
        <w:tc>
          <w:tcPr>
            <w:tcW w:w="1256" w:type="dxa"/>
            <w:shd w:val="clear" w:color="auto" w:fill="F2F2F2"/>
            <w:noWrap/>
            <w:vAlign w:val="bottom"/>
          </w:tcPr>
          <w:p w14:paraId="58AC26B4" w14:textId="77777777" w:rsidR="002708E8" w:rsidRPr="002708E8" w:rsidRDefault="002708E8" w:rsidP="002708E8">
            <w:pPr>
              <w:spacing w:line="254" w:lineRule="auto"/>
              <w:jc w:val="right"/>
              <w:rPr>
                <w:rFonts w:ascii="Arial" w:hAnsi="Arial" w:cs="Arial"/>
                <w:b/>
                <w:sz w:val="22"/>
                <w:szCs w:val="22"/>
                <w:lang w:eastAsia="en-US"/>
              </w:rPr>
            </w:pPr>
            <w:r w:rsidRPr="002708E8">
              <w:rPr>
                <w:rFonts w:ascii="Arial" w:hAnsi="Arial" w:cs="Arial"/>
                <w:b/>
                <w:sz w:val="22"/>
                <w:szCs w:val="22"/>
                <w:lang w:eastAsia="en-US"/>
              </w:rPr>
              <w:t xml:space="preserve">Payment </w:t>
            </w:r>
          </w:p>
        </w:tc>
        <w:tc>
          <w:tcPr>
            <w:tcW w:w="1218" w:type="dxa"/>
            <w:shd w:val="clear" w:color="auto" w:fill="F2F2F2"/>
            <w:noWrap/>
            <w:vAlign w:val="bottom"/>
          </w:tcPr>
          <w:p w14:paraId="5F55B9E1" w14:textId="77777777" w:rsidR="002708E8" w:rsidRPr="002708E8" w:rsidRDefault="002708E8" w:rsidP="002708E8">
            <w:pPr>
              <w:spacing w:line="254" w:lineRule="auto"/>
              <w:jc w:val="right"/>
              <w:rPr>
                <w:rFonts w:ascii="Arial" w:hAnsi="Arial" w:cs="Arial"/>
                <w:b/>
                <w:color w:val="FF0000"/>
                <w:sz w:val="22"/>
                <w:szCs w:val="22"/>
                <w:lang w:eastAsia="en-US"/>
              </w:rPr>
            </w:pPr>
            <w:r w:rsidRPr="002708E8">
              <w:rPr>
                <w:rFonts w:ascii="Arial" w:hAnsi="Arial" w:cs="Arial"/>
                <w:b/>
                <w:sz w:val="22"/>
                <w:szCs w:val="22"/>
                <w:lang w:eastAsia="en-US"/>
              </w:rPr>
              <w:t>Amount</w:t>
            </w:r>
            <w:r w:rsidRPr="002708E8">
              <w:rPr>
                <w:rFonts w:ascii="Arial" w:hAnsi="Arial" w:cs="Arial"/>
                <w:b/>
                <w:color w:val="FF0000"/>
                <w:sz w:val="22"/>
                <w:szCs w:val="22"/>
                <w:lang w:eastAsia="en-US"/>
              </w:rPr>
              <w:t xml:space="preserve"> </w:t>
            </w:r>
          </w:p>
        </w:tc>
      </w:tr>
      <w:tr w:rsidR="002708E8" w:rsidRPr="002708E8" w14:paraId="0A2009F9" w14:textId="77777777" w:rsidTr="00F836ED">
        <w:trPr>
          <w:trHeight w:val="224"/>
        </w:trPr>
        <w:tc>
          <w:tcPr>
            <w:tcW w:w="3397" w:type="dxa"/>
            <w:shd w:val="clear" w:color="auto" w:fill="F2F2F2"/>
            <w:noWrap/>
            <w:vAlign w:val="bottom"/>
          </w:tcPr>
          <w:p w14:paraId="129BC93B"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Opus</w:t>
            </w:r>
          </w:p>
        </w:tc>
        <w:tc>
          <w:tcPr>
            <w:tcW w:w="4678" w:type="dxa"/>
            <w:shd w:val="clear" w:color="auto" w:fill="F2F2F2"/>
            <w:noWrap/>
            <w:vAlign w:val="bottom"/>
          </w:tcPr>
          <w:p w14:paraId="7D838C9C"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Gas- hall (Oct-Dec)</w:t>
            </w:r>
          </w:p>
        </w:tc>
        <w:tc>
          <w:tcPr>
            <w:tcW w:w="1256" w:type="dxa"/>
            <w:shd w:val="clear" w:color="auto" w:fill="F2F2F2"/>
            <w:noWrap/>
            <w:vAlign w:val="bottom"/>
          </w:tcPr>
          <w:p w14:paraId="3AB63502"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sz w:val="22"/>
                <w:szCs w:val="22"/>
                <w:lang w:eastAsia="en-US"/>
              </w:rPr>
              <w:t>DD</w:t>
            </w:r>
          </w:p>
        </w:tc>
        <w:tc>
          <w:tcPr>
            <w:tcW w:w="1218" w:type="dxa"/>
            <w:shd w:val="clear" w:color="auto" w:fill="F2F2F2"/>
            <w:noWrap/>
            <w:vAlign w:val="bottom"/>
          </w:tcPr>
          <w:p w14:paraId="7B1C5CC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885.73</w:t>
            </w:r>
          </w:p>
        </w:tc>
      </w:tr>
      <w:tr w:rsidR="002708E8" w:rsidRPr="002708E8" w14:paraId="71A98DE6" w14:textId="77777777" w:rsidTr="00F836ED">
        <w:trPr>
          <w:trHeight w:val="224"/>
        </w:trPr>
        <w:tc>
          <w:tcPr>
            <w:tcW w:w="3397" w:type="dxa"/>
            <w:shd w:val="clear" w:color="auto" w:fill="F2F2F2"/>
            <w:noWrap/>
            <w:vAlign w:val="bottom"/>
          </w:tcPr>
          <w:p w14:paraId="0A2B5A9F"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Veolia</w:t>
            </w:r>
          </w:p>
        </w:tc>
        <w:tc>
          <w:tcPr>
            <w:tcW w:w="4678" w:type="dxa"/>
            <w:shd w:val="clear" w:color="auto" w:fill="F2F2F2"/>
            <w:noWrap/>
            <w:vAlign w:val="bottom"/>
          </w:tcPr>
          <w:p w14:paraId="3C402BFA"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Confidential waste disposal</w:t>
            </w:r>
          </w:p>
        </w:tc>
        <w:tc>
          <w:tcPr>
            <w:tcW w:w="1256" w:type="dxa"/>
            <w:shd w:val="clear" w:color="auto" w:fill="F2F2F2"/>
            <w:noWrap/>
            <w:vAlign w:val="bottom"/>
          </w:tcPr>
          <w:p w14:paraId="04E3E1BA"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DD</w:t>
            </w:r>
          </w:p>
        </w:tc>
        <w:tc>
          <w:tcPr>
            <w:tcW w:w="1218" w:type="dxa"/>
            <w:shd w:val="clear" w:color="auto" w:fill="F2F2F2"/>
            <w:noWrap/>
            <w:vAlign w:val="bottom"/>
          </w:tcPr>
          <w:p w14:paraId="3557501F"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109.20</w:t>
            </w:r>
          </w:p>
        </w:tc>
      </w:tr>
      <w:tr w:rsidR="002708E8" w:rsidRPr="002708E8" w14:paraId="7A4CFA0D" w14:textId="77777777" w:rsidTr="00F836ED">
        <w:trPr>
          <w:trHeight w:val="224"/>
        </w:trPr>
        <w:tc>
          <w:tcPr>
            <w:tcW w:w="3397" w:type="dxa"/>
            <w:shd w:val="clear" w:color="auto" w:fill="F2F2F2"/>
            <w:noWrap/>
            <w:vAlign w:val="bottom"/>
          </w:tcPr>
          <w:p w14:paraId="10B5AC31"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Various</w:t>
            </w:r>
          </w:p>
        </w:tc>
        <w:tc>
          <w:tcPr>
            <w:tcW w:w="4678" w:type="dxa"/>
            <w:shd w:val="clear" w:color="auto" w:fill="F2F2F2"/>
            <w:noWrap/>
            <w:vAlign w:val="bottom"/>
          </w:tcPr>
          <w:p w14:paraId="249B7C30"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Salaries -Dec</w:t>
            </w:r>
          </w:p>
        </w:tc>
        <w:tc>
          <w:tcPr>
            <w:tcW w:w="1256" w:type="dxa"/>
            <w:shd w:val="clear" w:color="auto" w:fill="F2F2F2"/>
            <w:noWrap/>
            <w:vAlign w:val="bottom"/>
          </w:tcPr>
          <w:p w14:paraId="7BF8139A"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2453-57</w:t>
            </w:r>
          </w:p>
        </w:tc>
        <w:tc>
          <w:tcPr>
            <w:tcW w:w="1218" w:type="dxa"/>
            <w:shd w:val="clear" w:color="auto" w:fill="F2F2F2"/>
            <w:noWrap/>
            <w:vAlign w:val="bottom"/>
          </w:tcPr>
          <w:p w14:paraId="7714F6CC"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sz w:val="22"/>
                <w:szCs w:val="22"/>
                <w:lang w:eastAsia="en-US"/>
              </w:rPr>
              <w:t>4772.06</w:t>
            </w:r>
          </w:p>
        </w:tc>
      </w:tr>
      <w:tr w:rsidR="002708E8" w:rsidRPr="002708E8" w14:paraId="7992BA5D" w14:textId="77777777" w:rsidTr="00F836ED">
        <w:trPr>
          <w:trHeight w:val="224"/>
        </w:trPr>
        <w:tc>
          <w:tcPr>
            <w:tcW w:w="3397" w:type="dxa"/>
            <w:shd w:val="clear" w:color="auto" w:fill="F2F2F2"/>
            <w:noWrap/>
            <w:vAlign w:val="bottom"/>
          </w:tcPr>
          <w:p w14:paraId="7621ADFE"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HMRC</w:t>
            </w:r>
          </w:p>
        </w:tc>
        <w:tc>
          <w:tcPr>
            <w:tcW w:w="4678" w:type="dxa"/>
            <w:shd w:val="clear" w:color="auto" w:fill="F2F2F2"/>
            <w:noWrap/>
            <w:vAlign w:val="bottom"/>
          </w:tcPr>
          <w:p w14:paraId="051CF16C"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Tax &amp; NICs</w:t>
            </w:r>
          </w:p>
        </w:tc>
        <w:tc>
          <w:tcPr>
            <w:tcW w:w="1256" w:type="dxa"/>
            <w:shd w:val="clear" w:color="auto" w:fill="F2F2F2"/>
            <w:noWrap/>
            <w:vAlign w:val="bottom"/>
          </w:tcPr>
          <w:p w14:paraId="4266715C"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2458</w:t>
            </w:r>
          </w:p>
        </w:tc>
        <w:tc>
          <w:tcPr>
            <w:tcW w:w="1218" w:type="dxa"/>
            <w:shd w:val="clear" w:color="auto" w:fill="F2F2F2"/>
            <w:noWrap/>
            <w:vAlign w:val="bottom"/>
          </w:tcPr>
          <w:p w14:paraId="6F17A7F1"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sz w:val="22"/>
                <w:szCs w:val="22"/>
                <w:lang w:eastAsia="en-US"/>
              </w:rPr>
              <w:t>1143.95</w:t>
            </w:r>
          </w:p>
        </w:tc>
      </w:tr>
      <w:tr w:rsidR="002708E8" w:rsidRPr="002708E8" w14:paraId="671690AD" w14:textId="77777777" w:rsidTr="00F836ED">
        <w:trPr>
          <w:trHeight w:val="224"/>
        </w:trPr>
        <w:tc>
          <w:tcPr>
            <w:tcW w:w="3397" w:type="dxa"/>
            <w:shd w:val="clear" w:color="auto" w:fill="F2F2F2"/>
            <w:noWrap/>
            <w:vAlign w:val="bottom"/>
          </w:tcPr>
          <w:p w14:paraId="0D047EB2"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Gillies Landscapes</w:t>
            </w:r>
          </w:p>
        </w:tc>
        <w:tc>
          <w:tcPr>
            <w:tcW w:w="4678" w:type="dxa"/>
            <w:shd w:val="clear" w:color="auto" w:fill="F2F2F2"/>
            <w:noWrap/>
            <w:vAlign w:val="bottom"/>
          </w:tcPr>
          <w:p w14:paraId="007D1E5A"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Mkt Cross planters (soil/gravel)</w:t>
            </w:r>
          </w:p>
        </w:tc>
        <w:tc>
          <w:tcPr>
            <w:tcW w:w="1256" w:type="dxa"/>
            <w:shd w:val="clear" w:color="auto" w:fill="F2F2F2"/>
            <w:noWrap/>
            <w:vAlign w:val="bottom"/>
          </w:tcPr>
          <w:p w14:paraId="5B021233"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2459</w:t>
            </w:r>
          </w:p>
        </w:tc>
        <w:tc>
          <w:tcPr>
            <w:tcW w:w="1218" w:type="dxa"/>
            <w:shd w:val="clear" w:color="auto" w:fill="F2F2F2"/>
            <w:noWrap/>
            <w:vAlign w:val="bottom"/>
          </w:tcPr>
          <w:p w14:paraId="79810E82"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390.00</w:t>
            </w:r>
          </w:p>
        </w:tc>
      </w:tr>
      <w:tr w:rsidR="002708E8" w:rsidRPr="002708E8" w14:paraId="59739A25" w14:textId="77777777" w:rsidTr="00F836ED">
        <w:trPr>
          <w:trHeight w:val="224"/>
        </w:trPr>
        <w:tc>
          <w:tcPr>
            <w:tcW w:w="3397" w:type="dxa"/>
            <w:shd w:val="clear" w:color="auto" w:fill="F2F2F2"/>
            <w:noWrap/>
            <w:vAlign w:val="bottom"/>
          </w:tcPr>
          <w:p w14:paraId="67B93C00"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Excel Parking</w:t>
            </w:r>
          </w:p>
        </w:tc>
        <w:tc>
          <w:tcPr>
            <w:tcW w:w="4678" w:type="dxa"/>
            <w:shd w:val="clear" w:color="auto" w:fill="F2F2F2"/>
            <w:noWrap/>
            <w:vAlign w:val="bottom"/>
          </w:tcPr>
          <w:p w14:paraId="483FAF34"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ECN fees November</w:t>
            </w:r>
          </w:p>
        </w:tc>
        <w:tc>
          <w:tcPr>
            <w:tcW w:w="1256" w:type="dxa"/>
            <w:shd w:val="clear" w:color="auto" w:fill="F2F2F2"/>
            <w:noWrap/>
            <w:vAlign w:val="bottom"/>
          </w:tcPr>
          <w:p w14:paraId="4E314A9C"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2460</w:t>
            </w:r>
          </w:p>
        </w:tc>
        <w:tc>
          <w:tcPr>
            <w:tcW w:w="1218" w:type="dxa"/>
            <w:shd w:val="clear" w:color="auto" w:fill="F2F2F2"/>
            <w:noWrap/>
            <w:vAlign w:val="bottom"/>
          </w:tcPr>
          <w:p w14:paraId="54083204"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193.80</w:t>
            </w:r>
          </w:p>
        </w:tc>
      </w:tr>
      <w:tr w:rsidR="002708E8" w:rsidRPr="002708E8" w14:paraId="281AAD5F" w14:textId="77777777" w:rsidTr="00F836ED">
        <w:trPr>
          <w:trHeight w:val="161"/>
        </w:trPr>
        <w:tc>
          <w:tcPr>
            <w:tcW w:w="3397" w:type="dxa"/>
            <w:shd w:val="clear" w:color="auto" w:fill="F2F2F2"/>
            <w:noWrap/>
            <w:vAlign w:val="bottom"/>
          </w:tcPr>
          <w:p w14:paraId="42ED5D5A"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Mayflower PTA</w:t>
            </w:r>
          </w:p>
        </w:tc>
        <w:tc>
          <w:tcPr>
            <w:tcW w:w="4678" w:type="dxa"/>
            <w:shd w:val="clear" w:color="auto" w:fill="F2F2F2"/>
            <w:noWrap/>
            <w:vAlign w:val="bottom"/>
          </w:tcPr>
          <w:p w14:paraId="27230C5B"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Donation</w:t>
            </w:r>
          </w:p>
        </w:tc>
        <w:tc>
          <w:tcPr>
            <w:tcW w:w="1256" w:type="dxa"/>
            <w:shd w:val="clear" w:color="auto" w:fill="F2F2F2"/>
            <w:noWrap/>
            <w:vAlign w:val="bottom"/>
          </w:tcPr>
          <w:p w14:paraId="069DBD8D"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2461</w:t>
            </w:r>
          </w:p>
        </w:tc>
        <w:tc>
          <w:tcPr>
            <w:tcW w:w="1218" w:type="dxa"/>
            <w:shd w:val="clear" w:color="auto" w:fill="F2F2F2"/>
            <w:noWrap/>
            <w:vAlign w:val="bottom"/>
          </w:tcPr>
          <w:p w14:paraId="6C7D906E"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300.00</w:t>
            </w:r>
          </w:p>
        </w:tc>
      </w:tr>
      <w:tr w:rsidR="002708E8" w:rsidRPr="002708E8" w14:paraId="5E786557" w14:textId="77777777" w:rsidTr="00F836ED">
        <w:trPr>
          <w:trHeight w:val="161"/>
        </w:trPr>
        <w:tc>
          <w:tcPr>
            <w:tcW w:w="3397" w:type="dxa"/>
            <w:shd w:val="clear" w:color="auto" w:fill="F2F2F2"/>
            <w:noWrap/>
            <w:vAlign w:val="bottom"/>
          </w:tcPr>
          <w:p w14:paraId="2279CE16"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DRI</w:t>
            </w:r>
          </w:p>
        </w:tc>
        <w:tc>
          <w:tcPr>
            <w:tcW w:w="4678" w:type="dxa"/>
            <w:shd w:val="clear" w:color="auto" w:fill="F2F2F2"/>
            <w:noWrap/>
            <w:vAlign w:val="bottom"/>
          </w:tcPr>
          <w:p w14:paraId="35E3DACA"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Donation</w:t>
            </w:r>
          </w:p>
        </w:tc>
        <w:tc>
          <w:tcPr>
            <w:tcW w:w="1256" w:type="dxa"/>
            <w:shd w:val="clear" w:color="auto" w:fill="F2F2F2"/>
            <w:noWrap/>
            <w:vAlign w:val="bottom"/>
          </w:tcPr>
          <w:p w14:paraId="014D451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2462</w:t>
            </w:r>
          </w:p>
        </w:tc>
        <w:tc>
          <w:tcPr>
            <w:tcW w:w="1218" w:type="dxa"/>
            <w:shd w:val="clear" w:color="auto" w:fill="F2F2F2"/>
            <w:noWrap/>
            <w:vAlign w:val="bottom"/>
          </w:tcPr>
          <w:p w14:paraId="0C601E55"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300.00</w:t>
            </w:r>
          </w:p>
        </w:tc>
      </w:tr>
      <w:tr w:rsidR="002708E8" w:rsidRPr="002708E8" w14:paraId="46B7FB94" w14:textId="77777777" w:rsidTr="00F836ED">
        <w:trPr>
          <w:trHeight w:val="161"/>
        </w:trPr>
        <w:tc>
          <w:tcPr>
            <w:tcW w:w="3397" w:type="dxa"/>
            <w:shd w:val="clear" w:color="auto" w:fill="F2F2F2"/>
            <w:noWrap/>
            <w:vAlign w:val="bottom"/>
          </w:tcPr>
          <w:p w14:paraId="4BD4A45E"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Bluebell Wood Hospice</w:t>
            </w:r>
          </w:p>
        </w:tc>
        <w:tc>
          <w:tcPr>
            <w:tcW w:w="4678" w:type="dxa"/>
            <w:shd w:val="clear" w:color="auto" w:fill="F2F2F2"/>
            <w:noWrap/>
            <w:vAlign w:val="bottom"/>
          </w:tcPr>
          <w:p w14:paraId="37B27F91"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Donation</w:t>
            </w:r>
          </w:p>
        </w:tc>
        <w:tc>
          <w:tcPr>
            <w:tcW w:w="1256" w:type="dxa"/>
            <w:shd w:val="clear" w:color="auto" w:fill="F2F2F2"/>
            <w:noWrap/>
            <w:vAlign w:val="bottom"/>
          </w:tcPr>
          <w:p w14:paraId="55D4BA3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2463</w:t>
            </w:r>
          </w:p>
        </w:tc>
        <w:tc>
          <w:tcPr>
            <w:tcW w:w="1218" w:type="dxa"/>
            <w:shd w:val="clear" w:color="auto" w:fill="F2F2F2"/>
            <w:noWrap/>
            <w:vAlign w:val="bottom"/>
          </w:tcPr>
          <w:p w14:paraId="5CF88FF8"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300.00</w:t>
            </w:r>
          </w:p>
        </w:tc>
      </w:tr>
      <w:tr w:rsidR="002708E8" w:rsidRPr="002708E8" w14:paraId="7D39488A" w14:textId="77777777" w:rsidTr="00F836ED">
        <w:trPr>
          <w:trHeight w:val="161"/>
        </w:trPr>
        <w:tc>
          <w:tcPr>
            <w:tcW w:w="3397" w:type="dxa"/>
            <w:shd w:val="clear" w:color="auto" w:fill="F2F2F2"/>
            <w:noWrap/>
            <w:vAlign w:val="bottom"/>
          </w:tcPr>
          <w:p w14:paraId="1B3B387B"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Stagenest Ltd</w:t>
            </w:r>
          </w:p>
        </w:tc>
        <w:tc>
          <w:tcPr>
            <w:tcW w:w="4678" w:type="dxa"/>
            <w:shd w:val="clear" w:color="auto" w:fill="F2F2F2"/>
            <w:noWrap/>
            <w:vAlign w:val="bottom"/>
          </w:tcPr>
          <w:p w14:paraId="49F286BF"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Carol Event</w:t>
            </w:r>
          </w:p>
        </w:tc>
        <w:tc>
          <w:tcPr>
            <w:tcW w:w="1256" w:type="dxa"/>
            <w:shd w:val="clear" w:color="auto" w:fill="F2F2F2"/>
            <w:noWrap/>
            <w:vAlign w:val="bottom"/>
          </w:tcPr>
          <w:p w14:paraId="782832D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2466</w:t>
            </w:r>
          </w:p>
        </w:tc>
        <w:tc>
          <w:tcPr>
            <w:tcW w:w="1218" w:type="dxa"/>
            <w:shd w:val="clear" w:color="auto" w:fill="F2F2F2"/>
            <w:noWrap/>
            <w:vAlign w:val="bottom"/>
          </w:tcPr>
          <w:p w14:paraId="393339B3"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570.00</w:t>
            </w:r>
          </w:p>
        </w:tc>
      </w:tr>
      <w:tr w:rsidR="002708E8" w:rsidRPr="002708E8" w14:paraId="3D16A4D1" w14:textId="77777777" w:rsidTr="00F836ED">
        <w:trPr>
          <w:trHeight w:val="161"/>
        </w:trPr>
        <w:tc>
          <w:tcPr>
            <w:tcW w:w="3397" w:type="dxa"/>
            <w:shd w:val="clear" w:color="auto" w:fill="F2F2F2"/>
            <w:noWrap/>
            <w:vAlign w:val="bottom"/>
          </w:tcPr>
          <w:p w14:paraId="44E242B8"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The Pension People</w:t>
            </w:r>
          </w:p>
        </w:tc>
        <w:tc>
          <w:tcPr>
            <w:tcW w:w="4678" w:type="dxa"/>
            <w:shd w:val="clear" w:color="auto" w:fill="F2F2F2"/>
            <w:noWrap/>
            <w:vAlign w:val="bottom"/>
          </w:tcPr>
          <w:p w14:paraId="3726669C"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Pension contributions – Dec</w:t>
            </w:r>
          </w:p>
        </w:tc>
        <w:tc>
          <w:tcPr>
            <w:tcW w:w="1256" w:type="dxa"/>
            <w:shd w:val="clear" w:color="auto" w:fill="F2F2F2"/>
            <w:noWrap/>
            <w:vAlign w:val="bottom"/>
          </w:tcPr>
          <w:p w14:paraId="573B3960"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1614F563"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266.37</w:t>
            </w:r>
          </w:p>
        </w:tc>
      </w:tr>
      <w:tr w:rsidR="002708E8" w:rsidRPr="002708E8" w14:paraId="4F4F1AAF" w14:textId="77777777" w:rsidTr="00F836ED">
        <w:trPr>
          <w:trHeight w:val="230"/>
        </w:trPr>
        <w:tc>
          <w:tcPr>
            <w:tcW w:w="3397" w:type="dxa"/>
            <w:shd w:val="clear" w:color="auto" w:fill="F2F2F2"/>
            <w:noWrap/>
            <w:vAlign w:val="bottom"/>
          </w:tcPr>
          <w:p w14:paraId="28BDB534"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DMBC</w:t>
            </w:r>
          </w:p>
        </w:tc>
        <w:tc>
          <w:tcPr>
            <w:tcW w:w="4678" w:type="dxa"/>
            <w:shd w:val="clear" w:color="auto" w:fill="F2F2F2"/>
            <w:noWrap/>
            <w:vAlign w:val="bottom"/>
          </w:tcPr>
          <w:p w14:paraId="10DD461D"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Mkt Hill rates</w:t>
            </w:r>
          </w:p>
        </w:tc>
        <w:tc>
          <w:tcPr>
            <w:tcW w:w="1256" w:type="dxa"/>
            <w:shd w:val="clear" w:color="auto" w:fill="F2F2F2"/>
            <w:noWrap/>
            <w:vAlign w:val="bottom"/>
          </w:tcPr>
          <w:p w14:paraId="13D77F2F"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4D36EDD6"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798.00</w:t>
            </w:r>
          </w:p>
        </w:tc>
      </w:tr>
      <w:tr w:rsidR="002708E8" w:rsidRPr="002708E8" w14:paraId="30FDB859" w14:textId="77777777" w:rsidTr="00F836ED">
        <w:trPr>
          <w:trHeight w:val="230"/>
        </w:trPr>
        <w:tc>
          <w:tcPr>
            <w:tcW w:w="3397" w:type="dxa"/>
            <w:shd w:val="clear" w:color="auto" w:fill="F2F2F2"/>
            <w:noWrap/>
            <w:vAlign w:val="bottom"/>
          </w:tcPr>
          <w:p w14:paraId="28BF93A7"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EDF</w:t>
            </w:r>
          </w:p>
        </w:tc>
        <w:tc>
          <w:tcPr>
            <w:tcW w:w="4678" w:type="dxa"/>
            <w:shd w:val="clear" w:color="auto" w:fill="F2F2F2"/>
            <w:noWrap/>
            <w:vAlign w:val="bottom"/>
          </w:tcPr>
          <w:p w14:paraId="58902C9B"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Mkt Hill electricity</w:t>
            </w:r>
          </w:p>
        </w:tc>
        <w:tc>
          <w:tcPr>
            <w:tcW w:w="1256" w:type="dxa"/>
            <w:shd w:val="clear" w:color="auto" w:fill="F2F2F2"/>
            <w:noWrap/>
            <w:vAlign w:val="bottom"/>
          </w:tcPr>
          <w:p w14:paraId="2E0C2654"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23272D33"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6.00</w:t>
            </w:r>
          </w:p>
        </w:tc>
      </w:tr>
      <w:tr w:rsidR="002708E8" w:rsidRPr="002708E8" w14:paraId="4D092BC3" w14:textId="77777777" w:rsidTr="00F836ED">
        <w:trPr>
          <w:trHeight w:val="230"/>
        </w:trPr>
        <w:tc>
          <w:tcPr>
            <w:tcW w:w="3397" w:type="dxa"/>
            <w:shd w:val="clear" w:color="auto" w:fill="F2F2F2"/>
            <w:noWrap/>
            <w:vAlign w:val="bottom"/>
          </w:tcPr>
          <w:p w14:paraId="1095F85D"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EE</w:t>
            </w:r>
          </w:p>
        </w:tc>
        <w:tc>
          <w:tcPr>
            <w:tcW w:w="4678" w:type="dxa"/>
            <w:shd w:val="clear" w:color="auto" w:fill="F2F2F2"/>
            <w:noWrap/>
            <w:vAlign w:val="bottom"/>
          </w:tcPr>
          <w:p w14:paraId="6465CCF1"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 xml:space="preserve">Mobile phone </w:t>
            </w:r>
          </w:p>
        </w:tc>
        <w:tc>
          <w:tcPr>
            <w:tcW w:w="1256" w:type="dxa"/>
            <w:shd w:val="clear" w:color="auto" w:fill="F2F2F2"/>
            <w:noWrap/>
            <w:vAlign w:val="bottom"/>
          </w:tcPr>
          <w:p w14:paraId="30742C7E"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73DBA9AC"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32.40</w:t>
            </w:r>
          </w:p>
        </w:tc>
      </w:tr>
      <w:tr w:rsidR="002708E8" w:rsidRPr="002708E8" w14:paraId="7181BDA1" w14:textId="77777777" w:rsidTr="00F836ED">
        <w:trPr>
          <w:trHeight w:val="230"/>
        </w:trPr>
        <w:tc>
          <w:tcPr>
            <w:tcW w:w="3397" w:type="dxa"/>
            <w:shd w:val="clear" w:color="auto" w:fill="F2F2F2"/>
            <w:noWrap/>
            <w:vAlign w:val="bottom"/>
          </w:tcPr>
          <w:p w14:paraId="73E0B07A"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Today Publications Ltd</w:t>
            </w:r>
          </w:p>
        </w:tc>
        <w:tc>
          <w:tcPr>
            <w:tcW w:w="4678" w:type="dxa"/>
            <w:shd w:val="clear" w:color="auto" w:fill="F2F2F2"/>
            <w:noWrap/>
            <w:vAlign w:val="bottom"/>
          </w:tcPr>
          <w:p w14:paraId="0DDF33F5"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 xml:space="preserve">Newsletter -  Bawtry Today  </w:t>
            </w:r>
          </w:p>
        </w:tc>
        <w:tc>
          <w:tcPr>
            <w:tcW w:w="1256" w:type="dxa"/>
            <w:shd w:val="clear" w:color="auto" w:fill="F2F2F2"/>
            <w:noWrap/>
            <w:vAlign w:val="bottom"/>
          </w:tcPr>
          <w:p w14:paraId="46D8E664"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0A0B6080"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132.00</w:t>
            </w:r>
          </w:p>
        </w:tc>
      </w:tr>
      <w:tr w:rsidR="002708E8" w:rsidRPr="002708E8" w14:paraId="27B0F8E1" w14:textId="77777777" w:rsidTr="00F836ED">
        <w:trPr>
          <w:trHeight w:val="230"/>
        </w:trPr>
        <w:tc>
          <w:tcPr>
            <w:tcW w:w="3397" w:type="dxa"/>
            <w:shd w:val="clear" w:color="auto" w:fill="F2F2F2"/>
            <w:noWrap/>
            <w:vAlign w:val="bottom"/>
          </w:tcPr>
          <w:p w14:paraId="1954ACFF"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Opus Energy</w:t>
            </w:r>
          </w:p>
        </w:tc>
        <w:tc>
          <w:tcPr>
            <w:tcW w:w="4678" w:type="dxa"/>
            <w:shd w:val="clear" w:color="auto" w:fill="F2F2F2"/>
            <w:noWrap/>
            <w:vAlign w:val="bottom"/>
          </w:tcPr>
          <w:p w14:paraId="607D6E81"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 xml:space="preserve">Hall- electricity  </w:t>
            </w:r>
          </w:p>
        </w:tc>
        <w:tc>
          <w:tcPr>
            <w:tcW w:w="1256" w:type="dxa"/>
            <w:shd w:val="clear" w:color="auto" w:fill="F2F2F2"/>
            <w:noWrap/>
            <w:vAlign w:val="bottom"/>
          </w:tcPr>
          <w:p w14:paraId="470529B9"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2C1E766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171.28</w:t>
            </w:r>
          </w:p>
        </w:tc>
      </w:tr>
      <w:tr w:rsidR="002708E8" w:rsidRPr="002708E8" w14:paraId="16C9FE06" w14:textId="77777777" w:rsidTr="00F836ED">
        <w:trPr>
          <w:trHeight w:val="230"/>
        </w:trPr>
        <w:tc>
          <w:tcPr>
            <w:tcW w:w="3397" w:type="dxa"/>
            <w:shd w:val="clear" w:color="auto" w:fill="F2F2F2"/>
            <w:noWrap/>
            <w:vAlign w:val="bottom"/>
          </w:tcPr>
          <w:p w14:paraId="4B4890B3"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Plusnet</w:t>
            </w:r>
          </w:p>
        </w:tc>
        <w:tc>
          <w:tcPr>
            <w:tcW w:w="4678" w:type="dxa"/>
            <w:shd w:val="clear" w:color="auto" w:fill="F2F2F2"/>
            <w:noWrap/>
            <w:vAlign w:val="bottom"/>
          </w:tcPr>
          <w:p w14:paraId="39E40F60"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Broadband -hall</w:t>
            </w:r>
          </w:p>
        </w:tc>
        <w:tc>
          <w:tcPr>
            <w:tcW w:w="1256" w:type="dxa"/>
            <w:shd w:val="clear" w:color="auto" w:fill="F2F2F2"/>
            <w:noWrap/>
            <w:vAlign w:val="bottom"/>
          </w:tcPr>
          <w:p w14:paraId="7D2EA260"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0118282D"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28.87</w:t>
            </w:r>
          </w:p>
        </w:tc>
      </w:tr>
      <w:tr w:rsidR="002708E8" w:rsidRPr="002708E8" w14:paraId="71FD202C" w14:textId="77777777" w:rsidTr="00F836ED">
        <w:trPr>
          <w:trHeight w:val="230"/>
        </w:trPr>
        <w:tc>
          <w:tcPr>
            <w:tcW w:w="3397" w:type="dxa"/>
            <w:shd w:val="clear" w:color="auto" w:fill="F2F2F2"/>
            <w:noWrap/>
            <w:vAlign w:val="bottom"/>
          </w:tcPr>
          <w:p w14:paraId="5E22DE15"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 xml:space="preserve">Water Plus </w:t>
            </w:r>
          </w:p>
        </w:tc>
        <w:tc>
          <w:tcPr>
            <w:tcW w:w="4678" w:type="dxa"/>
            <w:shd w:val="clear" w:color="auto" w:fill="F2F2F2"/>
            <w:noWrap/>
            <w:vAlign w:val="bottom"/>
          </w:tcPr>
          <w:p w14:paraId="7AAEAFEB"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New Hall surface water</w:t>
            </w:r>
          </w:p>
        </w:tc>
        <w:tc>
          <w:tcPr>
            <w:tcW w:w="1256" w:type="dxa"/>
            <w:shd w:val="clear" w:color="auto" w:fill="F2F2F2"/>
            <w:noWrap/>
            <w:vAlign w:val="bottom"/>
          </w:tcPr>
          <w:p w14:paraId="1A9FBC44"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7D0633C6"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sz w:val="22"/>
                <w:szCs w:val="22"/>
                <w:lang w:eastAsia="en-US"/>
              </w:rPr>
              <w:t>20.58</w:t>
            </w:r>
          </w:p>
        </w:tc>
      </w:tr>
      <w:tr w:rsidR="002708E8" w:rsidRPr="002708E8" w14:paraId="3CEB2318" w14:textId="77777777" w:rsidTr="00F836ED">
        <w:trPr>
          <w:trHeight w:val="230"/>
        </w:trPr>
        <w:tc>
          <w:tcPr>
            <w:tcW w:w="3397" w:type="dxa"/>
            <w:shd w:val="clear" w:color="auto" w:fill="F2F2F2"/>
            <w:noWrap/>
            <w:vAlign w:val="bottom"/>
          </w:tcPr>
          <w:p w14:paraId="16C831E5"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 xml:space="preserve">Mosaic Trust </w:t>
            </w:r>
          </w:p>
        </w:tc>
        <w:tc>
          <w:tcPr>
            <w:tcW w:w="4678" w:type="dxa"/>
            <w:shd w:val="clear" w:color="auto" w:fill="F2F2F2"/>
            <w:noWrap/>
            <w:vAlign w:val="bottom"/>
          </w:tcPr>
          <w:p w14:paraId="192EE60D"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Donation</w:t>
            </w:r>
          </w:p>
        </w:tc>
        <w:tc>
          <w:tcPr>
            <w:tcW w:w="1256" w:type="dxa"/>
            <w:shd w:val="clear" w:color="auto" w:fill="F2F2F2"/>
            <w:noWrap/>
            <w:vAlign w:val="bottom"/>
          </w:tcPr>
          <w:p w14:paraId="373C3B9E"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2464</w:t>
            </w:r>
          </w:p>
        </w:tc>
        <w:tc>
          <w:tcPr>
            <w:tcW w:w="1218" w:type="dxa"/>
            <w:shd w:val="clear" w:color="auto" w:fill="F2F2F2"/>
            <w:noWrap/>
            <w:vAlign w:val="bottom"/>
          </w:tcPr>
          <w:p w14:paraId="1CC7ED6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300.00</w:t>
            </w:r>
          </w:p>
        </w:tc>
      </w:tr>
      <w:tr w:rsidR="002708E8" w:rsidRPr="002708E8" w14:paraId="418C11FA" w14:textId="77777777" w:rsidTr="00F836ED">
        <w:trPr>
          <w:trHeight w:val="230"/>
        </w:trPr>
        <w:tc>
          <w:tcPr>
            <w:tcW w:w="3397" w:type="dxa"/>
            <w:shd w:val="clear" w:color="auto" w:fill="F2F2F2"/>
            <w:noWrap/>
            <w:vAlign w:val="bottom"/>
          </w:tcPr>
          <w:p w14:paraId="23AE1CAC"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Torchmaster Roofing</w:t>
            </w:r>
          </w:p>
        </w:tc>
        <w:tc>
          <w:tcPr>
            <w:tcW w:w="4678" w:type="dxa"/>
            <w:shd w:val="clear" w:color="auto" w:fill="F2F2F2"/>
            <w:noWrap/>
            <w:vAlign w:val="bottom"/>
          </w:tcPr>
          <w:p w14:paraId="698EBADD"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New Hall - roof gully clearance</w:t>
            </w:r>
          </w:p>
        </w:tc>
        <w:tc>
          <w:tcPr>
            <w:tcW w:w="1256" w:type="dxa"/>
            <w:shd w:val="clear" w:color="auto" w:fill="F2F2F2"/>
            <w:noWrap/>
            <w:vAlign w:val="bottom"/>
          </w:tcPr>
          <w:p w14:paraId="23A39BF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2465</w:t>
            </w:r>
          </w:p>
        </w:tc>
        <w:tc>
          <w:tcPr>
            <w:tcW w:w="1218" w:type="dxa"/>
            <w:shd w:val="clear" w:color="auto" w:fill="F2F2F2"/>
            <w:noWrap/>
            <w:vAlign w:val="bottom"/>
          </w:tcPr>
          <w:p w14:paraId="56A2E084"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78.00</w:t>
            </w:r>
          </w:p>
        </w:tc>
      </w:tr>
      <w:tr w:rsidR="002708E8" w:rsidRPr="002708E8" w14:paraId="368D3CBC" w14:textId="77777777" w:rsidTr="00F836ED">
        <w:trPr>
          <w:trHeight w:val="230"/>
        </w:trPr>
        <w:tc>
          <w:tcPr>
            <w:tcW w:w="3397" w:type="dxa"/>
            <w:shd w:val="clear" w:color="auto" w:fill="F2F2F2"/>
            <w:noWrap/>
            <w:vAlign w:val="bottom"/>
          </w:tcPr>
          <w:p w14:paraId="359A7E7C"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Parish Online</w:t>
            </w:r>
          </w:p>
        </w:tc>
        <w:tc>
          <w:tcPr>
            <w:tcW w:w="4678" w:type="dxa"/>
            <w:shd w:val="clear" w:color="auto" w:fill="F2F2F2"/>
            <w:noWrap/>
            <w:vAlign w:val="bottom"/>
          </w:tcPr>
          <w:p w14:paraId="02F32CA6"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Subscription</w:t>
            </w:r>
          </w:p>
        </w:tc>
        <w:tc>
          <w:tcPr>
            <w:tcW w:w="1256" w:type="dxa"/>
            <w:shd w:val="clear" w:color="auto" w:fill="F2F2F2"/>
            <w:noWrap/>
            <w:vAlign w:val="bottom"/>
          </w:tcPr>
          <w:p w14:paraId="4604885D"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2467</w:t>
            </w:r>
          </w:p>
        </w:tc>
        <w:tc>
          <w:tcPr>
            <w:tcW w:w="1218" w:type="dxa"/>
            <w:shd w:val="clear" w:color="auto" w:fill="F2F2F2"/>
            <w:noWrap/>
            <w:vAlign w:val="bottom"/>
          </w:tcPr>
          <w:p w14:paraId="36F02A22"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216.00</w:t>
            </w:r>
          </w:p>
        </w:tc>
      </w:tr>
      <w:tr w:rsidR="002708E8" w:rsidRPr="002708E8" w14:paraId="3846CD72" w14:textId="77777777" w:rsidTr="00F836ED">
        <w:trPr>
          <w:trHeight w:val="230"/>
        </w:trPr>
        <w:tc>
          <w:tcPr>
            <w:tcW w:w="3397" w:type="dxa"/>
            <w:shd w:val="clear" w:color="auto" w:fill="F2F2F2"/>
            <w:noWrap/>
            <w:vAlign w:val="bottom"/>
          </w:tcPr>
          <w:p w14:paraId="635FBEBA"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Torne Valley</w:t>
            </w:r>
          </w:p>
        </w:tc>
        <w:tc>
          <w:tcPr>
            <w:tcW w:w="4678" w:type="dxa"/>
            <w:shd w:val="clear" w:color="auto" w:fill="F2F2F2"/>
            <w:noWrap/>
            <w:vAlign w:val="bottom"/>
          </w:tcPr>
          <w:p w14:paraId="6B24DBE1"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Workwear PPE</w:t>
            </w:r>
          </w:p>
        </w:tc>
        <w:tc>
          <w:tcPr>
            <w:tcW w:w="1256" w:type="dxa"/>
            <w:shd w:val="clear" w:color="auto" w:fill="F2F2F2"/>
            <w:noWrap/>
            <w:vAlign w:val="bottom"/>
          </w:tcPr>
          <w:p w14:paraId="00143FAD"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2468</w:t>
            </w:r>
          </w:p>
        </w:tc>
        <w:tc>
          <w:tcPr>
            <w:tcW w:w="1218" w:type="dxa"/>
            <w:shd w:val="clear" w:color="auto" w:fill="F2F2F2"/>
            <w:noWrap/>
            <w:vAlign w:val="bottom"/>
          </w:tcPr>
          <w:p w14:paraId="23DB89EB"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110.49</w:t>
            </w:r>
          </w:p>
        </w:tc>
      </w:tr>
      <w:tr w:rsidR="002708E8" w:rsidRPr="002708E8" w14:paraId="6A907619" w14:textId="77777777" w:rsidTr="00F836ED">
        <w:trPr>
          <w:trHeight w:val="230"/>
        </w:trPr>
        <w:tc>
          <w:tcPr>
            <w:tcW w:w="3397" w:type="dxa"/>
            <w:shd w:val="clear" w:color="auto" w:fill="F2F2F2"/>
            <w:noWrap/>
            <w:vAlign w:val="bottom"/>
          </w:tcPr>
          <w:p w14:paraId="0F44640F"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David Ogilvie Engineering</w:t>
            </w:r>
          </w:p>
        </w:tc>
        <w:tc>
          <w:tcPr>
            <w:tcW w:w="4678" w:type="dxa"/>
            <w:shd w:val="clear" w:color="auto" w:fill="F2F2F2"/>
            <w:noWrap/>
            <w:vAlign w:val="bottom"/>
          </w:tcPr>
          <w:p w14:paraId="4DBF5E87"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 xml:space="preserve">Benches x 3 </w:t>
            </w:r>
          </w:p>
        </w:tc>
        <w:tc>
          <w:tcPr>
            <w:tcW w:w="1256" w:type="dxa"/>
            <w:shd w:val="clear" w:color="auto" w:fill="F2F2F2"/>
            <w:noWrap/>
            <w:vAlign w:val="bottom"/>
          </w:tcPr>
          <w:p w14:paraId="419A3B08"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2469</w:t>
            </w:r>
          </w:p>
        </w:tc>
        <w:tc>
          <w:tcPr>
            <w:tcW w:w="1218" w:type="dxa"/>
            <w:shd w:val="clear" w:color="auto" w:fill="F2F2F2"/>
            <w:noWrap/>
            <w:vAlign w:val="bottom"/>
          </w:tcPr>
          <w:p w14:paraId="54D78184"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3973.20</w:t>
            </w:r>
          </w:p>
        </w:tc>
      </w:tr>
      <w:tr w:rsidR="002708E8" w:rsidRPr="002708E8" w14:paraId="0CE219CB" w14:textId="77777777" w:rsidTr="00F836ED">
        <w:trPr>
          <w:trHeight w:val="230"/>
        </w:trPr>
        <w:tc>
          <w:tcPr>
            <w:tcW w:w="3397" w:type="dxa"/>
            <w:shd w:val="clear" w:color="auto" w:fill="F2F2F2"/>
            <w:noWrap/>
            <w:vAlign w:val="bottom"/>
          </w:tcPr>
          <w:p w14:paraId="430F926B"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 xml:space="preserve">Fine &amp; Country </w:t>
            </w:r>
          </w:p>
        </w:tc>
        <w:tc>
          <w:tcPr>
            <w:tcW w:w="4678" w:type="dxa"/>
            <w:shd w:val="clear" w:color="auto" w:fill="F2F2F2"/>
            <w:noWrap/>
            <w:vAlign w:val="bottom"/>
          </w:tcPr>
          <w:p w14:paraId="4770FDF2"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 xml:space="preserve">Valuation Report </w:t>
            </w:r>
          </w:p>
        </w:tc>
        <w:tc>
          <w:tcPr>
            <w:tcW w:w="1256" w:type="dxa"/>
            <w:shd w:val="clear" w:color="auto" w:fill="F2F2F2"/>
            <w:noWrap/>
            <w:vAlign w:val="bottom"/>
          </w:tcPr>
          <w:p w14:paraId="54CAF60B"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2470</w:t>
            </w:r>
          </w:p>
        </w:tc>
        <w:tc>
          <w:tcPr>
            <w:tcW w:w="1218" w:type="dxa"/>
            <w:shd w:val="clear" w:color="auto" w:fill="F2F2F2"/>
            <w:noWrap/>
            <w:vAlign w:val="bottom"/>
          </w:tcPr>
          <w:p w14:paraId="094DE8A1"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240.00</w:t>
            </w:r>
          </w:p>
        </w:tc>
      </w:tr>
      <w:tr w:rsidR="002708E8" w:rsidRPr="002708E8" w14:paraId="5C85A889" w14:textId="77777777" w:rsidTr="00F836ED">
        <w:trPr>
          <w:trHeight w:val="230"/>
        </w:trPr>
        <w:tc>
          <w:tcPr>
            <w:tcW w:w="3397" w:type="dxa"/>
            <w:shd w:val="clear" w:color="auto" w:fill="F2F2F2"/>
            <w:noWrap/>
            <w:vAlign w:val="bottom"/>
          </w:tcPr>
          <w:p w14:paraId="59044827"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DMBC</w:t>
            </w:r>
          </w:p>
        </w:tc>
        <w:tc>
          <w:tcPr>
            <w:tcW w:w="4678" w:type="dxa"/>
            <w:shd w:val="clear" w:color="auto" w:fill="F2F2F2"/>
            <w:noWrap/>
            <w:vAlign w:val="bottom"/>
          </w:tcPr>
          <w:p w14:paraId="1450DDFB"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Quarterly waste - Hall</w:t>
            </w:r>
          </w:p>
        </w:tc>
        <w:tc>
          <w:tcPr>
            <w:tcW w:w="1256" w:type="dxa"/>
            <w:shd w:val="clear" w:color="auto" w:fill="F2F2F2"/>
            <w:noWrap/>
            <w:vAlign w:val="bottom"/>
          </w:tcPr>
          <w:p w14:paraId="7D60A98A"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2471</w:t>
            </w:r>
          </w:p>
        </w:tc>
        <w:tc>
          <w:tcPr>
            <w:tcW w:w="1218" w:type="dxa"/>
            <w:shd w:val="clear" w:color="auto" w:fill="F2F2F2"/>
            <w:noWrap/>
            <w:vAlign w:val="bottom"/>
          </w:tcPr>
          <w:p w14:paraId="00551EA7"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189.50</w:t>
            </w:r>
          </w:p>
        </w:tc>
      </w:tr>
      <w:tr w:rsidR="002708E8" w:rsidRPr="002708E8" w14:paraId="0ACBCFB7" w14:textId="77777777" w:rsidTr="00F836ED">
        <w:trPr>
          <w:trHeight w:val="230"/>
        </w:trPr>
        <w:tc>
          <w:tcPr>
            <w:tcW w:w="3397" w:type="dxa"/>
            <w:shd w:val="clear" w:color="auto" w:fill="F2F2F2"/>
            <w:noWrap/>
            <w:vAlign w:val="bottom"/>
          </w:tcPr>
          <w:p w14:paraId="0E9F6EA2"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Need a Hand</w:t>
            </w:r>
          </w:p>
        </w:tc>
        <w:tc>
          <w:tcPr>
            <w:tcW w:w="4678" w:type="dxa"/>
            <w:shd w:val="clear" w:color="auto" w:fill="F2F2F2"/>
            <w:noWrap/>
            <w:vAlign w:val="bottom"/>
          </w:tcPr>
          <w:p w14:paraId="1563FD11" w14:textId="77777777" w:rsidR="002708E8" w:rsidRPr="002708E8" w:rsidRDefault="002708E8" w:rsidP="002708E8">
            <w:pPr>
              <w:spacing w:line="254" w:lineRule="auto"/>
              <w:rPr>
                <w:rFonts w:ascii="Arial" w:hAnsi="Arial" w:cs="Arial"/>
                <w:sz w:val="22"/>
                <w:szCs w:val="22"/>
                <w:lang w:eastAsia="en-US"/>
              </w:rPr>
            </w:pPr>
            <w:r w:rsidRPr="002708E8">
              <w:rPr>
                <w:rFonts w:ascii="Arial" w:hAnsi="Arial" w:cs="Arial"/>
                <w:sz w:val="22"/>
                <w:szCs w:val="22"/>
                <w:lang w:eastAsia="en-US"/>
              </w:rPr>
              <w:t>New Hall lighting replacements/repairs</w:t>
            </w:r>
          </w:p>
        </w:tc>
        <w:tc>
          <w:tcPr>
            <w:tcW w:w="1256" w:type="dxa"/>
            <w:shd w:val="clear" w:color="auto" w:fill="F2F2F2"/>
            <w:noWrap/>
            <w:vAlign w:val="bottom"/>
          </w:tcPr>
          <w:p w14:paraId="37F04234"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2472</w:t>
            </w:r>
          </w:p>
        </w:tc>
        <w:tc>
          <w:tcPr>
            <w:tcW w:w="1218" w:type="dxa"/>
            <w:shd w:val="clear" w:color="auto" w:fill="F2F2F2"/>
            <w:noWrap/>
            <w:vAlign w:val="bottom"/>
          </w:tcPr>
          <w:p w14:paraId="1728943E"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635.00</w:t>
            </w:r>
          </w:p>
        </w:tc>
      </w:tr>
      <w:tr w:rsidR="002708E8" w:rsidRPr="002708E8" w14:paraId="1B906309" w14:textId="77777777" w:rsidTr="00F836ED">
        <w:trPr>
          <w:trHeight w:val="224"/>
        </w:trPr>
        <w:tc>
          <w:tcPr>
            <w:tcW w:w="3397" w:type="dxa"/>
            <w:shd w:val="clear" w:color="auto" w:fill="F2F2F2"/>
            <w:noWrap/>
            <w:vAlign w:val="bottom"/>
          </w:tcPr>
          <w:p w14:paraId="47EC5401"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 xml:space="preserve">Excel Parking Services Limited </w:t>
            </w:r>
          </w:p>
        </w:tc>
        <w:tc>
          <w:tcPr>
            <w:tcW w:w="4678" w:type="dxa"/>
            <w:shd w:val="clear" w:color="auto" w:fill="F2F2F2"/>
            <w:noWrap/>
            <w:vAlign w:val="bottom"/>
          </w:tcPr>
          <w:p w14:paraId="505F90DD"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ECN contract fees Dec 22</w:t>
            </w:r>
          </w:p>
        </w:tc>
        <w:tc>
          <w:tcPr>
            <w:tcW w:w="1256" w:type="dxa"/>
            <w:shd w:val="clear" w:color="auto" w:fill="F2F2F2"/>
            <w:noWrap/>
            <w:vAlign w:val="bottom"/>
          </w:tcPr>
          <w:p w14:paraId="7D455AB4"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2473</w:t>
            </w:r>
          </w:p>
        </w:tc>
        <w:tc>
          <w:tcPr>
            <w:tcW w:w="1218" w:type="dxa"/>
            <w:shd w:val="clear" w:color="auto" w:fill="F2F2F2"/>
            <w:noWrap/>
            <w:vAlign w:val="bottom"/>
          </w:tcPr>
          <w:p w14:paraId="68B5A539"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1052.38</w:t>
            </w:r>
          </w:p>
        </w:tc>
      </w:tr>
      <w:tr w:rsidR="002708E8" w:rsidRPr="002708E8" w14:paraId="79DD02C5" w14:textId="77777777" w:rsidTr="00F836ED">
        <w:trPr>
          <w:trHeight w:val="224"/>
        </w:trPr>
        <w:tc>
          <w:tcPr>
            <w:tcW w:w="3397" w:type="dxa"/>
            <w:shd w:val="clear" w:color="auto" w:fill="F2F2F2"/>
            <w:noWrap/>
            <w:vAlign w:val="bottom"/>
          </w:tcPr>
          <w:p w14:paraId="0D341642"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Excel Parking Services Limited</w:t>
            </w:r>
          </w:p>
        </w:tc>
        <w:tc>
          <w:tcPr>
            <w:tcW w:w="4678" w:type="dxa"/>
            <w:shd w:val="clear" w:color="auto" w:fill="F2F2F2"/>
            <w:noWrap/>
            <w:vAlign w:val="bottom"/>
          </w:tcPr>
          <w:p w14:paraId="2246881E"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 xml:space="preserve">Car park Management fees Dec 22 </w:t>
            </w:r>
          </w:p>
        </w:tc>
        <w:tc>
          <w:tcPr>
            <w:tcW w:w="1256" w:type="dxa"/>
            <w:shd w:val="clear" w:color="auto" w:fill="F2F2F2"/>
            <w:noWrap/>
            <w:vAlign w:val="bottom"/>
          </w:tcPr>
          <w:p w14:paraId="06E0ABD6"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2474</w:t>
            </w:r>
          </w:p>
        </w:tc>
        <w:tc>
          <w:tcPr>
            <w:tcW w:w="1218" w:type="dxa"/>
            <w:shd w:val="clear" w:color="auto" w:fill="F2F2F2"/>
            <w:noWrap/>
            <w:vAlign w:val="bottom"/>
          </w:tcPr>
          <w:p w14:paraId="742CE869"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112.20</w:t>
            </w:r>
          </w:p>
        </w:tc>
      </w:tr>
      <w:tr w:rsidR="002708E8" w:rsidRPr="002708E8" w14:paraId="2BD2D94E" w14:textId="77777777" w:rsidTr="00F836ED">
        <w:trPr>
          <w:trHeight w:val="224"/>
        </w:trPr>
        <w:tc>
          <w:tcPr>
            <w:tcW w:w="3397" w:type="dxa"/>
            <w:shd w:val="clear" w:color="auto" w:fill="F2F2F2"/>
            <w:noWrap/>
            <w:vAlign w:val="bottom"/>
          </w:tcPr>
          <w:p w14:paraId="2EC03EDF"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Hatfield &amp; Askern Colliery Band</w:t>
            </w:r>
          </w:p>
        </w:tc>
        <w:tc>
          <w:tcPr>
            <w:tcW w:w="4678" w:type="dxa"/>
            <w:shd w:val="clear" w:color="auto" w:fill="F2F2F2"/>
            <w:noWrap/>
            <w:vAlign w:val="bottom"/>
          </w:tcPr>
          <w:p w14:paraId="2038BBDE"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Carol concert fees</w:t>
            </w:r>
          </w:p>
        </w:tc>
        <w:tc>
          <w:tcPr>
            <w:tcW w:w="1256" w:type="dxa"/>
            <w:shd w:val="clear" w:color="auto" w:fill="F2F2F2"/>
            <w:noWrap/>
            <w:vAlign w:val="bottom"/>
          </w:tcPr>
          <w:p w14:paraId="3B8BF8BC"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sz w:val="22"/>
                <w:szCs w:val="22"/>
                <w:lang w:eastAsia="en-US"/>
              </w:rPr>
              <w:t>2475</w:t>
            </w:r>
          </w:p>
        </w:tc>
        <w:tc>
          <w:tcPr>
            <w:tcW w:w="1218" w:type="dxa"/>
            <w:shd w:val="clear" w:color="auto" w:fill="F2F2F2"/>
            <w:noWrap/>
            <w:vAlign w:val="bottom"/>
          </w:tcPr>
          <w:p w14:paraId="03D209E9"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300.00</w:t>
            </w:r>
          </w:p>
        </w:tc>
      </w:tr>
      <w:tr w:rsidR="002708E8" w:rsidRPr="002708E8" w14:paraId="0020BFF7" w14:textId="77777777" w:rsidTr="00F836ED">
        <w:trPr>
          <w:trHeight w:val="224"/>
        </w:trPr>
        <w:tc>
          <w:tcPr>
            <w:tcW w:w="3397" w:type="dxa"/>
            <w:shd w:val="clear" w:color="auto" w:fill="F2F2F2"/>
            <w:noWrap/>
            <w:vAlign w:val="bottom"/>
          </w:tcPr>
          <w:p w14:paraId="52E75EE0"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Christmas Plus</w:t>
            </w:r>
          </w:p>
        </w:tc>
        <w:tc>
          <w:tcPr>
            <w:tcW w:w="4678" w:type="dxa"/>
            <w:shd w:val="clear" w:color="auto" w:fill="F2F2F2"/>
            <w:noWrap/>
            <w:vAlign w:val="bottom"/>
          </w:tcPr>
          <w:p w14:paraId="112F938A"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 xml:space="preserve">Dismantle fees </w:t>
            </w:r>
          </w:p>
        </w:tc>
        <w:tc>
          <w:tcPr>
            <w:tcW w:w="1256" w:type="dxa"/>
            <w:shd w:val="clear" w:color="auto" w:fill="F2F2F2"/>
            <w:noWrap/>
            <w:vAlign w:val="bottom"/>
          </w:tcPr>
          <w:p w14:paraId="693BD8A4"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2476</w:t>
            </w:r>
          </w:p>
        </w:tc>
        <w:tc>
          <w:tcPr>
            <w:tcW w:w="1218" w:type="dxa"/>
            <w:shd w:val="clear" w:color="auto" w:fill="F2F2F2"/>
            <w:noWrap/>
            <w:vAlign w:val="bottom"/>
          </w:tcPr>
          <w:p w14:paraId="37F2FEAB"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806.76</w:t>
            </w:r>
          </w:p>
        </w:tc>
      </w:tr>
      <w:tr w:rsidR="002708E8" w:rsidRPr="002708E8" w14:paraId="17FC5CE9" w14:textId="77777777" w:rsidTr="00F836ED">
        <w:trPr>
          <w:trHeight w:val="224"/>
        </w:trPr>
        <w:tc>
          <w:tcPr>
            <w:tcW w:w="3397" w:type="dxa"/>
            <w:shd w:val="clear" w:color="auto" w:fill="F2F2F2"/>
            <w:noWrap/>
            <w:vAlign w:val="bottom"/>
          </w:tcPr>
          <w:p w14:paraId="0371120B"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Opus</w:t>
            </w:r>
          </w:p>
        </w:tc>
        <w:tc>
          <w:tcPr>
            <w:tcW w:w="4678" w:type="dxa"/>
            <w:shd w:val="clear" w:color="auto" w:fill="F2F2F2"/>
            <w:noWrap/>
            <w:vAlign w:val="bottom"/>
          </w:tcPr>
          <w:p w14:paraId="23CDE307"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Hall gas</w:t>
            </w:r>
          </w:p>
        </w:tc>
        <w:tc>
          <w:tcPr>
            <w:tcW w:w="1256" w:type="dxa"/>
            <w:shd w:val="clear" w:color="auto" w:fill="F2F2F2"/>
            <w:noWrap/>
            <w:vAlign w:val="bottom"/>
          </w:tcPr>
          <w:p w14:paraId="2C8B39C7"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74345DB8"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928.74</w:t>
            </w:r>
          </w:p>
        </w:tc>
      </w:tr>
      <w:tr w:rsidR="002708E8" w:rsidRPr="002708E8" w14:paraId="4C4740BE" w14:textId="77777777" w:rsidTr="00F836ED">
        <w:trPr>
          <w:trHeight w:val="224"/>
        </w:trPr>
        <w:tc>
          <w:tcPr>
            <w:tcW w:w="3397" w:type="dxa"/>
            <w:shd w:val="clear" w:color="auto" w:fill="F2F2F2"/>
            <w:noWrap/>
            <w:vAlign w:val="bottom"/>
          </w:tcPr>
          <w:p w14:paraId="478518A8"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 xml:space="preserve">Global payments </w:t>
            </w:r>
          </w:p>
        </w:tc>
        <w:tc>
          <w:tcPr>
            <w:tcW w:w="4678" w:type="dxa"/>
            <w:shd w:val="clear" w:color="auto" w:fill="F2F2F2"/>
            <w:noWrap/>
            <w:vAlign w:val="bottom"/>
          </w:tcPr>
          <w:p w14:paraId="580FBFD8"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Merchant bank fees</w:t>
            </w:r>
          </w:p>
        </w:tc>
        <w:tc>
          <w:tcPr>
            <w:tcW w:w="1256" w:type="dxa"/>
            <w:shd w:val="clear" w:color="auto" w:fill="F2F2F2"/>
            <w:noWrap/>
            <w:vAlign w:val="bottom"/>
          </w:tcPr>
          <w:p w14:paraId="6F3FA100"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77106D8A" w14:textId="77777777" w:rsidR="002708E8" w:rsidRPr="002708E8" w:rsidRDefault="002708E8" w:rsidP="002708E8">
            <w:pPr>
              <w:spacing w:line="254" w:lineRule="auto"/>
              <w:jc w:val="right"/>
              <w:rPr>
                <w:rFonts w:ascii="Arial" w:hAnsi="Arial" w:cs="Arial"/>
                <w:sz w:val="22"/>
                <w:szCs w:val="22"/>
                <w:lang w:eastAsia="en-US"/>
              </w:rPr>
            </w:pPr>
            <w:r w:rsidRPr="002708E8">
              <w:rPr>
                <w:rFonts w:ascii="Arial" w:hAnsi="Arial" w:cs="Arial"/>
                <w:sz w:val="22"/>
                <w:szCs w:val="22"/>
                <w:lang w:eastAsia="en-US"/>
              </w:rPr>
              <w:t>147.16</w:t>
            </w:r>
          </w:p>
        </w:tc>
      </w:tr>
      <w:tr w:rsidR="002708E8" w:rsidRPr="002708E8" w14:paraId="49A9FF39" w14:textId="77777777" w:rsidTr="00F836ED">
        <w:trPr>
          <w:trHeight w:val="224"/>
        </w:trPr>
        <w:tc>
          <w:tcPr>
            <w:tcW w:w="3397" w:type="dxa"/>
            <w:shd w:val="clear" w:color="auto" w:fill="F2F2F2"/>
            <w:noWrap/>
            <w:vAlign w:val="bottom"/>
          </w:tcPr>
          <w:p w14:paraId="648B8B5E"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HSBC</w:t>
            </w:r>
          </w:p>
        </w:tc>
        <w:tc>
          <w:tcPr>
            <w:tcW w:w="4678" w:type="dxa"/>
            <w:shd w:val="clear" w:color="auto" w:fill="F2F2F2"/>
            <w:noWrap/>
            <w:vAlign w:val="bottom"/>
          </w:tcPr>
          <w:p w14:paraId="586E86E3" w14:textId="77777777" w:rsidR="002708E8" w:rsidRPr="002708E8" w:rsidRDefault="002708E8" w:rsidP="002708E8">
            <w:pPr>
              <w:spacing w:line="254" w:lineRule="auto"/>
              <w:rPr>
                <w:rFonts w:ascii="Arial" w:hAnsi="Arial" w:cs="Arial"/>
                <w:color w:val="000000"/>
                <w:sz w:val="22"/>
                <w:szCs w:val="22"/>
                <w:lang w:eastAsia="en-US"/>
              </w:rPr>
            </w:pPr>
            <w:r w:rsidRPr="002708E8">
              <w:rPr>
                <w:rFonts w:ascii="Arial" w:hAnsi="Arial" w:cs="Arial"/>
                <w:color w:val="000000"/>
                <w:sz w:val="22"/>
                <w:szCs w:val="22"/>
                <w:lang w:eastAsia="en-US"/>
              </w:rPr>
              <w:t>Bank fees</w:t>
            </w:r>
          </w:p>
        </w:tc>
        <w:tc>
          <w:tcPr>
            <w:tcW w:w="1256" w:type="dxa"/>
            <w:shd w:val="clear" w:color="auto" w:fill="F2F2F2"/>
            <w:noWrap/>
            <w:vAlign w:val="bottom"/>
          </w:tcPr>
          <w:p w14:paraId="2339A854" w14:textId="77777777" w:rsidR="002708E8" w:rsidRPr="002708E8" w:rsidRDefault="002708E8" w:rsidP="002708E8">
            <w:pPr>
              <w:spacing w:line="254" w:lineRule="auto"/>
              <w:jc w:val="right"/>
              <w:rPr>
                <w:rFonts w:ascii="Arial" w:hAnsi="Arial" w:cs="Arial"/>
                <w:color w:val="000000" w:themeColor="text1"/>
                <w:sz w:val="22"/>
                <w:szCs w:val="22"/>
                <w:lang w:eastAsia="en-US"/>
              </w:rPr>
            </w:pPr>
            <w:r w:rsidRPr="002708E8">
              <w:rPr>
                <w:rFonts w:ascii="Arial" w:hAnsi="Arial" w:cs="Arial"/>
                <w:color w:val="000000" w:themeColor="text1"/>
                <w:sz w:val="22"/>
                <w:szCs w:val="22"/>
                <w:lang w:eastAsia="en-US"/>
              </w:rPr>
              <w:t>DD</w:t>
            </w:r>
          </w:p>
        </w:tc>
        <w:tc>
          <w:tcPr>
            <w:tcW w:w="1218" w:type="dxa"/>
            <w:shd w:val="clear" w:color="auto" w:fill="F2F2F2"/>
            <w:noWrap/>
            <w:vAlign w:val="bottom"/>
          </w:tcPr>
          <w:p w14:paraId="75FB6DA3" w14:textId="77777777" w:rsidR="002708E8" w:rsidRPr="002708E8" w:rsidRDefault="002708E8" w:rsidP="002708E8">
            <w:pPr>
              <w:spacing w:line="254" w:lineRule="auto"/>
              <w:jc w:val="right"/>
              <w:rPr>
                <w:rFonts w:ascii="Arial" w:hAnsi="Arial" w:cs="Arial"/>
                <w:color w:val="FF0000"/>
                <w:sz w:val="22"/>
                <w:szCs w:val="22"/>
                <w:lang w:eastAsia="en-US"/>
              </w:rPr>
            </w:pPr>
            <w:r w:rsidRPr="002708E8">
              <w:rPr>
                <w:rFonts w:ascii="Arial" w:hAnsi="Arial" w:cs="Arial"/>
                <w:sz w:val="22"/>
                <w:szCs w:val="22"/>
                <w:lang w:eastAsia="en-US"/>
              </w:rPr>
              <w:t>13.00</w:t>
            </w:r>
          </w:p>
        </w:tc>
      </w:tr>
    </w:tbl>
    <w:p w14:paraId="6BA2609E" w14:textId="77777777" w:rsidR="00E51E1D" w:rsidRDefault="00E51E1D" w:rsidP="002708E8">
      <w:pPr>
        <w:ind w:left="720" w:hanging="720"/>
        <w:rPr>
          <w:rFonts w:ascii="Arial" w:hAnsi="Arial" w:cs="Arial"/>
          <w:b/>
          <w:bCs/>
          <w:kern w:val="28"/>
          <w:sz w:val="20"/>
          <w:szCs w:val="20"/>
          <w:lang w:val="en-US"/>
        </w:rPr>
      </w:pPr>
    </w:p>
    <w:sectPr w:rsidR="00E51E1D" w:rsidSect="001D5604">
      <w:headerReference w:type="default" r:id="rId8"/>
      <w:pgSz w:w="11906" w:h="16838"/>
      <w:pgMar w:top="709" w:right="849" w:bottom="709" w:left="1440" w:header="397" w:footer="708" w:gutter="0"/>
      <w:pgNumType w:start="14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7A5E" w14:textId="77777777" w:rsidR="001523E2" w:rsidRDefault="001523E2" w:rsidP="00C22C64">
      <w:r>
        <w:separator/>
      </w:r>
    </w:p>
  </w:endnote>
  <w:endnote w:type="continuationSeparator" w:id="0">
    <w:p w14:paraId="0343006B" w14:textId="77777777" w:rsidR="001523E2" w:rsidRDefault="001523E2"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2ABA" w14:textId="77777777" w:rsidR="001523E2" w:rsidRDefault="001523E2" w:rsidP="00C22C64">
      <w:r>
        <w:separator/>
      </w:r>
    </w:p>
  </w:footnote>
  <w:footnote w:type="continuationSeparator" w:id="0">
    <w:p w14:paraId="4600DCE4" w14:textId="77777777" w:rsidR="001523E2" w:rsidRDefault="001523E2"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FD39C1" w:rsidRDefault="001523E2">
    <w:pPr>
      <w:pStyle w:val="Header"/>
      <w:jc w:val="right"/>
    </w:pPr>
    <w:sdt>
      <w:sdtPr>
        <w:id w:val="-419108526"/>
        <w:docPartObj>
          <w:docPartGallery w:val="Page Numbers (Top of Page)"/>
          <w:docPartUnique/>
        </w:docPartObj>
      </w:sdtPr>
      <w:sdtEndPr>
        <w:rPr>
          <w:noProof/>
        </w:rPr>
      </w:sdtEndPr>
      <w:sdtContent>
        <w:r w:rsidR="00FD39C1">
          <w:fldChar w:fldCharType="begin"/>
        </w:r>
        <w:r w:rsidR="00FD39C1">
          <w:instrText xml:space="preserve"> PAGE   \* MERGEFORMAT </w:instrText>
        </w:r>
        <w:r w:rsidR="00FD39C1">
          <w:fldChar w:fldCharType="separate"/>
        </w:r>
        <w:r w:rsidR="004F0010">
          <w:rPr>
            <w:noProof/>
          </w:rPr>
          <w:t>1499</w:t>
        </w:r>
        <w:r w:rsidR="00FD39C1">
          <w:rPr>
            <w:noProof/>
          </w:rPr>
          <w:fldChar w:fldCharType="end"/>
        </w:r>
      </w:sdtContent>
    </w:sdt>
  </w:p>
  <w:p w14:paraId="53DF389D" w14:textId="77777777" w:rsidR="00FD39C1" w:rsidRDefault="00FD3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064"/>
    <w:multiLevelType w:val="hybridMultilevel"/>
    <w:tmpl w:val="F4089230"/>
    <w:lvl w:ilvl="0" w:tplc="E6A84294">
      <w:start w:val="1"/>
      <w:numFmt w:val="lowerLetter"/>
      <w:lvlText w:val="%1)"/>
      <w:lvlJc w:val="left"/>
      <w:pPr>
        <w:ind w:left="3203" w:hanging="360"/>
      </w:pPr>
      <w:rPr>
        <w:rFonts w:ascii="Arial" w:eastAsia="Times New Roman" w:hAnsi="Arial" w:cs="Arial"/>
        <w:b/>
        <w:u w:val="none"/>
      </w:rPr>
    </w:lvl>
    <w:lvl w:ilvl="1" w:tplc="08090019" w:tentative="1">
      <w:start w:val="1"/>
      <w:numFmt w:val="lowerLetter"/>
      <w:lvlText w:val="%2."/>
      <w:lvlJc w:val="left"/>
      <w:pPr>
        <w:ind w:left="3923" w:hanging="360"/>
      </w:pPr>
    </w:lvl>
    <w:lvl w:ilvl="2" w:tplc="0809001B" w:tentative="1">
      <w:start w:val="1"/>
      <w:numFmt w:val="lowerRoman"/>
      <w:lvlText w:val="%3."/>
      <w:lvlJc w:val="right"/>
      <w:pPr>
        <w:ind w:left="4643" w:hanging="180"/>
      </w:pPr>
    </w:lvl>
    <w:lvl w:ilvl="3" w:tplc="0809000F" w:tentative="1">
      <w:start w:val="1"/>
      <w:numFmt w:val="decimal"/>
      <w:lvlText w:val="%4."/>
      <w:lvlJc w:val="left"/>
      <w:pPr>
        <w:ind w:left="5363" w:hanging="360"/>
      </w:pPr>
    </w:lvl>
    <w:lvl w:ilvl="4" w:tplc="08090019" w:tentative="1">
      <w:start w:val="1"/>
      <w:numFmt w:val="lowerLetter"/>
      <w:lvlText w:val="%5."/>
      <w:lvlJc w:val="left"/>
      <w:pPr>
        <w:ind w:left="6083" w:hanging="360"/>
      </w:pPr>
    </w:lvl>
    <w:lvl w:ilvl="5" w:tplc="0809001B" w:tentative="1">
      <w:start w:val="1"/>
      <w:numFmt w:val="lowerRoman"/>
      <w:lvlText w:val="%6."/>
      <w:lvlJc w:val="right"/>
      <w:pPr>
        <w:ind w:left="6803" w:hanging="180"/>
      </w:pPr>
    </w:lvl>
    <w:lvl w:ilvl="6" w:tplc="0809000F" w:tentative="1">
      <w:start w:val="1"/>
      <w:numFmt w:val="decimal"/>
      <w:lvlText w:val="%7."/>
      <w:lvlJc w:val="left"/>
      <w:pPr>
        <w:ind w:left="7523" w:hanging="360"/>
      </w:pPr>
    </w:lvl>
    <w:lvl w:ilvl="7" w:tplc="08090019" w:tentative="1">
      <w:start w:val="1"/>
      <w:numFmt w:val="lowerLetter"/>
      <w:lvlText w:val="%8."/>
      <w:lvlJc w:val="left"/>
      <w:pPr>
        <w:ind w:left="8243" w:hanging="360"/>
      </w:pPr>
    </w:lvl>
    <w:lvl w:ilvl="8" w:tplc="0809001B" w:tentative="1">
      <w:start w:val="1"/>
      <w:numFmt w:val="lowerRoman"/>
      <w:lvlText w:val="%9."/>
      <w:lvlJc w:val="right"/>
      <w:pPr>
        <w:ind w:left="8963" w:hanging="180"/>
      </w:pPr>
    </w:lvl>
  </w:abstractNum>
  <w:abstractNum w:abstractNumId="1" w15:restartNumberingAfterBreak="0">
    <w:nsid w:val="083F057E"/>
    <w:multiLevelType w:val="hybridMultilevel"/>
    <w:tmpl w:val="68F6422A"/>
    <w:lvl w:ilvl="0" w:tplc="D1FC318E">
      <w:start w:val="1"/>
      <w:numFmt w:val="lowerLetter"/>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2" w15:restartNumberingAfterBreak="0">
    <w:nsid w:val="0A1F7B99"/>
    <w:multiLevelType w:val="hybridMultilevel"/>
    <w:tmpl w:val="85544A38"/>
    <w:lvl w:ilvl="0" w:tplc="C688F1F2">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 w15:restartNumberingAfterBreak="0">
    <w:nsid w:val="0A97622B"/>
    <w:multiLevelType w:val="hybridMultilevel"/>
    <w:tmpl w:val="BA189BA2"/>
    <w:lvl w:ilvl="0" w:tplc="0F72D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764432"/>
    <w:multiLevelType w:val="hybridMultilevel"/>
    <w:tmpl w:val="03007BA0"/>
    <w:lvl w:ilvl="0" w:tplc="8F3455FC">
      <w:start w:val="1"/>
      <w:numFmt w:val="decimal"/>
      <w:lvlText w:val="%1."/>
      <w:lvlJc w:val="left"/>
      <w:pPr>
        <w:ind w:left="2771" w:hanging="360"/>
      </w:pPr>
      <w:rPr>
        <w:b/>
        <w:sz w:val="22"/>
        <w:szCs w:val="22"/>
      </w:rPr>
    </w:lvl>
    <w:lvl w:ilvl="1" w:tplc="08090019">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15:restartNumberingAfterBreak="0">
    <w:nsid w:val="0F5F5E6C"/>
    <w:multiLevelType w:val="hybridMultilevel"/>
    <w:tmpl w:val="C012183E"/>
    <w:lvl w:ilvl="0" w:tplc="EFDA23EE">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6" w15:restartNumberingAfterBreak="0">
    <w:nsid w:val="12197B76"/>
    <w:multiLevelType w:val="hybridMultilevel"/>
    <w:tmpl w:val="2ADECE8E"/>
    <w:lvl w:ilvl="0" w:tplc="8242C6C6">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7" w15:restartNumberingAfterBreak="0">
    <w:nsid w:val="12CA12FB"/>
    <w:multiLevelType w:val="hybridMultilevel"/>
    <w:tmpl w:val="6798AEC2"/>
    <w:lvl w:ilvl="0" w:tplc="4D02CF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84132E"/>
    <w:multiLevelType w:val="hybridMultilevel"/>
    <w:tmpl w:val="3738E44A"/>
    <w:lvl w:ilvl="0" w:tplc="1338A896">
      <w:start w:val="4"/>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17110FFC"/>
    <w:multiLevelType w:val="hybridMultilevel"/>
    <w:tmpl w:val="ACB4E442"/>
    <w:lvl w:ilvl="0" w:tplc="6D7A6524">
      <w:start w:val="18"/>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0" w15:restartNumberingAfterBreak="0">
    <w:nsid w:val="17E4478B"/>
    <w:multiLevelType w:val="hybridMultilevel"/>
    <w:tmpl w:val="C956A4DA"/>
    <w:lvl w:ilvl="0" w:tplc="808AA1EE">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1A7E1A28"/>
    <w:multiLevelType w:val="hybridMultilevel"/>
    <w:tmpl w:val="DFE279B4"/>
    <w:lvl w:ilvl="0" w:tplc="9C169F2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B7A4E1A"/>
    <w:multiLevelType w:val="hybridMultilevel"/>
    <w:tmpl w:val="1590903E"/>
    <w:lvl w:ilvl="0" w:tplc="3DC61DD0">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3" w15:restartNumberingAfterBreak="0">
    <w:nsid w:val="252412FC"/>
    <w:multiLevelType w:val="hybridMultilevel"/>
    <w:tmpl w:val="A090511E"/>
    <w:lvl w:ilvl="0" w:tplc="A50C6E80">
      <w:start w:val="1"/>
      <w:numFmt w:val="bullet"/>
      <w:lvlText w:val="-"/>
      <w:lvlJc w:val="left"/>
      <w:pPr>
        <w:ind w:left="1353" w:hanging="360"/>
      </w:pPr>
      <w:rPr>
        <w:rFonts w:ascii="Verdana" w:eastAsia="Times New Roman" w:hAnsi="Verdana"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A30812"/>
    <w:multiLevelType w:val="hybridMultilevel"/>
    <w:tmpl w:val="09A8C760"/>
    <w:lvl w:ilvl="0" w:tplc="D0445644">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5" w15:restartNumberingAfterBreak="0">
    <w:nsid w:val="2F9E7D2D"/>
    <w:multiLevelType w:val="hybridMultilevel"/>
    <w:tmpl w:val="94948E7A"/>
    <w:lvl w:ilvl="0" w:tplc="433CB198">
      <w:start w:val="1"/>
      <w:numFmt w:val="lowerLetter"/>
      <w:lvlText w:val="%1)"/>
      <w:lvlJc w:val="left"/>
      <w:pPr>
        <w:ind w:left="1778" w:hanging="360"/>
      </w:pPr>
      <w:rPr>
        <w:rFonts w:hint="default"/>
        <w:sz w:val="24"/>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04D3B4F"/>
    <w:multiLevelType w:val="hybridMultilevel"/>
    <w:tmpl w:val="270428E2"/>
    <w:lvl w:ilvl="0" w:tplc="0E344A70">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330D3A12"/>
    <w:multiLevelType w:val="hybridMultilevel"/>
    <w:tmpl w:val="8C0046B6"/>
    <w:lvl w:ilvl="0" w:tplc="065A0758">
      <w:start w:val="1"/>
      <w:numFmt w:val="lowerLetter"/>
      <w:lvlText w:val="%1)"/>
      <w:lvlJc w:val="left"/>
      <w:pPr>
        <w:ind w:left="1785" w:hanging="360"/>
      </w:pPr>
      <w:rPr>
        <w:rFonts w:ascii="Arial" w:eastAsia="Times New Roman" w:hAnsi="Arial" w:cs="Arial"/>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34282DDE"/>
    <w:multiLevelType w:val="hybridMultilevel"/>
    <w:tmpl w:val="1D906D3A"/>
    <w:lvl w:ilvl="0" w:tplc="681EBD0C">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9" w15:restartNumberingAfterBreak="0">
    <w:nsid w:val="35C50C90"/>
    <w:multiLevelType w:val="hybridMultilevel"/>
    <w:tmpl w:val="D328669C"/>
    <w:lvl w:ilvl="0" w:tplc="E5A6C93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37BB4744"/>
    <w:multiLevelType w:val="hybridMultilevel"/>
    <w:tmpl w:val="54CCA162"/>
    <w:lvl w:ilvl="0" w:tplc="A4AAA9BC">
      <w:start w:val="2"/>
      <w:numFmt w:val="bullet"/>
      <w:lvlText w:val="-"/>
      <w:lvlJc w:val="left"/>
      <w:pPr>
        <w:ind w:left="1785" w:hanging="360"/>
      </w:pPr>
      <w:rPr>
        <w:rFonts w:ascii="Arial" w:eastAsia="Times New Roman" w:hAnsi="Arial" w:cs="Arial" w:hint="default"/>
        <w:b w:val="0"/>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1" w15:restartNumberingAfterBreak="0">
    <w:nsid w:val="37EA50ED"/>
    <w:multiLevelType w:val="hybridMultilevel"/>
    <w:tmpl w:val="DC868434"/>
    <w:lvl w:ilvl="0" w:tplc="5FC0E00C">
      <w:start w:val="2"/>
      <w:numFmt w:val="bullet"/>
      <w:lvlText w:val="-"/>
      <w:lvlJc w:val="left"/>
      <w:pPr>
        <w:ind w:left="1785" w:hanging="360"/>
      </w:pPr>
      <w:rPr>
        <w:rFonts w:ascii="Arial" w:eastAsia="Times New Roman" w:hAnsi="Arial" w:cs="Arial" w:hint="default"/>
        <w:b/>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2" w15:restartNumberingAfterBreak="0">
    <w:nsid w:val="3D7150A9"/>
    <w:multiLevelType w:val="hybridMultilevel"/>
    <w:tmpl w:val="A5461D0E"/>
    <w:lvl w:ilvl="0" w:tplc="B73E4DDE">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15:restartNumberingAfterBreak="0">
    <w:nsid w:val="3E68501D"/>
    <w:multiLevelType w:val="hybridMultilevel"/>
    <w:tmpl w:val="7D1C169C"/>
    <w:lvl w:ilvl="0" w:tplc="A40041EA">
      <w:start w:val="1"/>
      <w:numFmt w:val="lowerLetter"/>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27C5624"/>
    <w:multiLevelType w:val="hybridMultilevel"/>
    <w:tmpl w:val="0122B742"/>
    <w:lvl w:ilvl="0" w:tplc="76CCF26E">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5" w15:restartNumberingAfterBreak="0">
    <w:nsid w:val="52792F7E"/>
    <w:multiLevelType w:val="hybridMultilevel"/>
    <w:tmpl w:val="AE5C6C66"/>
    <w:lvl w:ilvl="0" w:tplc="1BA0165E">
      <w:start w:val="1"/>
      <w:numFmt w:val="lowerLetter"/>
      <w:lvlText w:val="%1)"/>
      <w:lvlJc w:val="left"/>
      <w:pPr>
        <w:ind w:left="4472" w:hanging="360"/>
      </w:pPr>
      <w:rPr>
        <w:rFonts w:ascii="Arial" w:hAnsi="Arial" w:cs="Arial" w:hint="default"/>
      </w:rPr>
    </w:lvl>
    <w:lvl w:ilvl="1" w:tplc="08090019" w:tentative="1">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26" w15:restartNumberingAfterBreak="0">
    <w:nsid w:val="57911C2E"/>
    <w:multiLevelType w:val="hybridMultilevel"/>
    <w:tmpl w:val="C8D65C6C"/>
    <w:lvl w:ilvl="0" w:tplc="5A2A594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59846763"/>
    <w:multiLevelType w:val="hybridMultilevel"/>
    <w:tmpl w:val="F9A6F77A"/>
    <w:lvl w:ilvl="0" w:tplc="098450B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3E0402"/>
    <w:multiLevelType w:val="hybridMultilevel"/>
    <w:tmpl w:val="1666CBA6"/>
    <w:lvl w:ilvl="0" w:tplc="9488953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FFB6A34"/>
    <w:multiLevelType w:val="hybridMultilevel"/>
    <w:tmpl w:val="9BB64046"/>
    <w:lvl w:ilvl="0" w:tplc="453EC9EA">
      <w:start w:val="1"/>
      <w:numFmt w:val="lowerLetter"/>
      <w:lvlText w:val="%1)"/>
      <w:lvlJc w:val="left"/>
      <w:pPr>
        <w:ind w:left="1785" w:hanging="360"/>
      </w:pPr>
      <w:rPr>
        <w:rFonts w:hint="default"/>
        <w:u w:val="none"/>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0" w15:restartNumberingAfterBreak="0">
    <w:nsid w:val="68735845"/>
    <w:multiLevelType w:val="hybridMultilevel"/>
    <w:tmpl w:val="84C614FC"/>
    <w:lvl w:ilvl="0" w:tplc="872E5940">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6AFF7B22"/>
    <w:multiLevelType w:val="hybridMultilevel"/>
    <w:tmpl w:val="B1E8BEFC"/>
    <w:lvl w:ilvl="0" w:tplc="2E98CA76">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2" w15:restartNumberingAfterBreak="0">
    <w:nsid w:val="722F3D22"/>
    <w:multiLevelType w:val="hybridMultilevel"/>
    <w:tmpl w:val="AFCA6BC0"/>
    <w:lvl w:ilvl="0" w:tplc="08090017">
      <w:start w:val="1"/>
      <w:numFmt w:val="lowerLetter"/>
      <w:lvlText w:val="%1)"/>
      <w:lvlJc w:val="left"/>
      <w:pPr>
        <w:ind w:left="2204" w:hanging="360"/>
      </w:pPr>
      <w:rPr>
        <w:rFonts w:hint="default"/>
      </w:rPr>
    </w:lvl>
    <w:lvl w:ilvl="1" w:tplc="08090019">
      <w:start w:val="1"/>
      <w:numFmt w:val="lowerLetter"/>
      <w:lvlText w:val="%2."/>
      <w:lvlJc w:val="left"/>
      <w:pPr>
        <w:ind w:left="2924" w:hanging="360"/>
      </w:pPr>
    </w:lvl>
    <w:lvl w:ilvl="2" w:tplc="0809001B">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3" w15:restartNumberingAfterBreak="0">
    <w:nsid w:val="75A206C5"/>
    <w:multiLevelType w:val="hybridMultilevel"/>
    <w:tmpl w:val="EE9C6AEC"/>
    <w:lvl w:ilvl="0" w:tplc="EE8C05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27"/>
  </w:num>
  <w:num w:numId="3">
    <w:abstractNumId w:val="32"/>
  </w:num>
  <w:num w:numId="4">
    <w:abstractNumId w:val="8"/>
  </w:num>
  <w:num w:numId="5">
    <w:abstractNumId w:val="9"/>
  </w:num>
  <w:num w:numId="6">
    <w:abstractNumId w:val="0"/>
  </w:num>
  <w:num w:numId="7">
    <w:abstractNumId w:val="1"/>
  </w:num>
  <w:num w:numId="8">
    <w:abstractNumId w:val="14"/>
  </w:num>
  <w:num w:numId="9">
    <w:abstractNumId w:val="25"/>
  </w:num>
  <w:num w:numId="10">
    <w:abstractNumId w:val="4"/>
  </w:num>
  <w:num w:numId="11">
    <w:abstractNumId w:val="13"/>
  </w:num>
  <w:num w:numId="12">
    <w:abstractNumId w:val="24"/>
  </w:num>
  <w:num w:numId="13">
    <w:abstractNumId w:val="17"/>
  </w:num>
  <w:num w:numId="14">
    <w:abstractNumId w:val="3"/>
  </w:num>
  <w:num w:numId="15">
    <w:abstractNumId w:val="7"/>
  </w:num>
  <w:num w:numId="16">
    <w:abstractNumId w:val="23"/>
  </w:num>
  <w:num w:numId="17">
    <w:abstractNumId w:val="33"/>
  </w:num>
  <w:num w:numId="18">
    <w:abstractNumId w:val="21"/>
  </w:num>
  <w:num w:numId="19">
    <w:abstractNumId w:val="26"/>
  </w:num>
  <w:num w:numId="20">
    <w:abstractNumId w:val="2"/>
  </w:num>
  <w:num w:numId="21">
    <w:abstractNumId w:val="19"/>
  </w:num>
  <w:num w:numId="22">
    <w:abstractNumId w:val="31"/>
  </w:num>
  <w:num w:numId="23">
    <w:abstractNumId w:val="29"/>
  </w:num>
  <w:num w:numId="24">
    <w:abstractNumId w:val="12"/>
  </w:num>
  <w:num w:numId="25">
    <w:abstractNumId w:val="28"/>
  </w:num>
  <w:num w:numId="26">
    <w:abstractNumId w:val="11"/>
  </w:num>
  <w:num w:numId="27">
    <w:abstractNumId w:val="30"/>
  </w:num>
  <w:num w:numId="28">
    <w:abstractNumId w:val="15"/>
  </w:num>
  <w:num w:numId="29">
    <w:abstractNumId w:val="18"/>
  </w:num>
  <w:num w:numId="30">
    <w:abstractNumId w:val="20"/>
  </w:num>
  <w:num w:numId="31">
    <w:abstractNumId w:val="6"/>
  </w:num>
  <w:num w:numId="32">
    <w:abstractNumId w:val="10"/>
  </w:num>
  <w:num w:numId="33">
    <w:abstractNumId w:val="5"/>
  </w:num>
  <w:num w:numId="3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5591"/>
    <w:rsid w:val="00016967"/>
    <w:rsid w:val="00016C8B"/>
    <w:rsid w:val="0001777C"/>
    <w:rsid w:val="000202BD"/>
    <w:rsid w:val="00021433"/>
    <w:rsid w:val="000224FA"/>
    <w:rsid w:val="000227A2"/>
    <w:rsid w:val="00022877"/>
    <w:rsid w:val="00023423"/>
    <w:rsid w:val="00026032"/>
    <w:rsid w:val="0002782C"/>
    <w:rsid w:val="0003690C"/>
    <w:rsid w:val="000371CA"/>
    <w:rsid w:val="00037904"/>
    <w:rsid w:val="000407F1"/>
    <w:rsid w:val="0004489C"/>
    <w:rsid w:val="00045823"/>
    <w:rsid w:val="0004588F"/>
    <w:rsid w:val="000468E9"/>
    <w:rsid w:val="00047205"/>
    <w:rsid w:val="00050A87"/>
    <w:rsid w:val="00051716"/>
    <w:rsid w:val="0005190E"/>
    <w:rsid w:val="00051D42"/>
    <w:rsid w:val="000527CB"/>
    <w:rsid w:val="00053107"/>
    <w:rsid w:val="000539F2"/>
    <w:rsid w:val="00054A7B"/>
    <w:rsid w:val="0005650E"/>
    <w:rsid w:val="00061C8E"/>
    <w:rsid w:val="0006231D"/>
    <w:rsid w:val="00062B30"/>
    <w:rsid w:val="00062CDE"/>
    <w:rsid w:val="00063216"/>
    <w:rsid w:val="000638D3"/>
    <w:rsid w:val="00066169"/>
    <w:rsid w:val="000665D3"/>
    <w:rsid w:val="000676B5"/>
    <w:rsid w:val="00070207"/>
    <w:rsid w:val="0007104C"/>
    <w:rsid w:val="0007133F"/>
    <w:rsid w:val="00072844"/>
    <w:rsid w:val="00073412"/>
    <w:rsid w:val="00073784"/>
    <w:rsid w:val="000749EE"/>
    <w:rsid w:val="0007501A"/>
    <w:rsid w:val="000758E4"/>
    <w:rsid w:val="000775A6"/>
    <w:rsid w:val="0008056D"/>
    <w:rsid w:val="000807F5"/>
    <w:rsid w:val="00082A53"/>
    <w:rsid w:val="00086065"/>
    <w:rsid w:val="00086DA5"/>
    <w:rsid w:val="00087501"/>
    <w:rsid w:val="000903DB"/>
    <w:rsid w:val="000909D5"/>
    <w:rsid w:val="00090D28"/>
    <w:rsid w:val="00091507"/>
    <w:rsid w:val="00091AF3"/>
    <w:rsid w:val="000920D3"/>
    <w:rsid w:val="000925FD"/>
    <w:rsid w:val="00092DC5"/>
    <w:rsid w:val="000930D5"/>
    <w:rsid w:val="0009314B"/>
    <w:rsid w:val="00094ACF"/>
    <w:rsid w:val="00095E02"/>
    <w:rsid w:val="000968F1"/>
    <w:rsid w:val="000A1503"/>
    <w:rsid w:val="000A2451"/>
    <w:rsid w:val="000A375F"/>
    <w:rsid w:val="000A3A10"/>
    <w:rsid w:val="000A4D94"/>
    <w:rsid w:val="000A723F"/>
    <w:rsid w:val="000A7797"/>
    <w:rsid w:val="000B04E3"/>
    <w:rsid w:val="000B3018"/>
    <w:rsid w:val="000B31FA"/>
    <w:rsid w:val="000B379F"/>
    <w:rsid w:val="000B3A36"/>
    <w:rsid w:val="000B56A3"/>
    <w:rsid w:val="000B6C86"/>
    <w:rsid w:val="000B76E4"/>
    <w:rsid w:val="000B7767"/>
    <w:rsid w:val="000B78AB"/>
    <w:rsid w:val="000C0519"/>
    <w:rsid w:val="000C3E61"/>
    <w:rsid w:val="000C5E02"/>
    <w:rsid w:val="000C5EAD"/>
    <w:rsid w:val="000C5F4D"/>
    <w:rsid w:val="000C629B"/>
    <w:rsid w:val="000C7C9A"/>
    <w:rsid w:val="000D1B56"/>
    <w:rsid w:val="000D3EAC"/>
    <w:rsid w:val="000D4E00"/>
    <w:rsid w:val="000D52DB"/>
    <w:rsid w:val="000D5E62"/>
    <w:rsid w:val="000D65AC"/>
    <w:rsid w:val="000D6894"/>
    <w:rsid w:val="000E2AA8"/>
    <w:rsid w:val="000E2E80"/>
    <w:rsid w:val="000E53CE"/>
    <w:rsid w:val="000E5FD4"/>
    <w:rsid w:val="000E6914"/>
    <w:rsid w:val="000F0F8F"/>
    <w:rsid w:val="000F17EA"/>
    <w:rsid w:val="000F183B"/>
    <w:rsid w:val="000F1DA5"/>
    <w:rsid w:val="000F2923"/>
    <w:rsid w:val="000F3617"/>
    <w:rsid w:val="000F36D0"/>
    <w:rsid w:val="000F38ED"/>
    <w:rsid w:val="000F3F48"/>
    <w:rsid w:val="000F5C1B"/>
    <w:rsid w:val="000F62E2"/>
    <w:rsid w:val="00101A62"/>
    <w:rsid w:val="001034E2"/>
    <w:rsid w:val="001035A2"/>
    <w:rsid w:val="001055E8"/>
    <w:rsid w:val="0010636C"/>
    <w:rsid w:val="001071F2"/>
    <w:rsid w:val="00107B15"/>
    <w:rsid w:val="00107E92"/>
    <w:rsid w:val="00107EFE"/>
    <w:rsid w:val="00112F0F"/>
    <w:rsid w:val="00113514"/>
    <w:rsid w:val="0011513F"/>
    <w:rsid w:val="00115373"/>
    <w:rsid w:val="00120A16"/>
    <w:rsid w:val="001215BB"/>
    <w:rsid w:val="001219A6"/>
    <w:rsid w:val="001232F2"/>
    <w:rsid w:val="001233DC"/>
    <w:rsid w:val="00123CB6"/>
    <w:rsid w:val="00124B6F"/>
    <w:rsid w:val="00126068"/>
    <w:rsid w:val="00130300"/>
    <w:rsid w:val="00131536"/>
    <w:rsid w:val="001363CA"/>
    <w:rsid w:val="00136416"/>
    <w:rsid w:val="001406B2"/>
    <w:rsid w:val="00140CD8"/>
    <w:rsid w:val="00141C83"/>
    <w:rsid w:val="00142425"/>
    <w:rsid w:val="00142AA9"/>
    <w:rsid w:val="00145B44"/>
    <w:rsid w:val="00147A61"/>
    <w:rsid w:val="0015012D"/>
    <w:rsid w:val="0015053D"/>
    <w:rsid w:val="00151955"/>
    <w:rsid w:val="00152118"/>
    <w:rsid w:val="001521CF"/>
    <w:rsid w:val="001523E2"/>
    <w:rsid w:val="00152762"/>
    <w:rsid w:val="00152AE4"/>
    <w:rsid w:val="00152CFA"/>
    <w:rsid w:val="001539B5"/>
    <w:rsid w:val="00154531"/>
    <w:rsid w:val="00154916"/>
    <w:rsid w:val="00154A9D"/>
    <w:rsid w:val="0015560F"/>
    <w:rsid w:val="0015645B"/>
    <w:rsid w:val="001564F2"/>
    <w:rsid w:val="00156CDA"/>
    <w:rsid w:val="00157441"/>
    <w:rsid w:val="0015796C"/>
    <w:rsid w:val="00160421"/>
    <w:rsid w:val="0016058B"/>
    <w:rsid w:val="00161343"/>
    <w:rsid w:val="00161405"/>
    <w:rsid w:val="00161849"/>
    <w:rsid w:val="00161CE1"/>
    <w:rsid w:val="00161EB3"/>
    <w:rsid w:val="001625AD"/>
    <w:rsid w:val="00162B2B"/>
    <w:rsid w:val="00164F70"/>
    <w:rsid w:val="0016567B"/>
    <w:rsid w:val="00165A64"/>
    <w:rsid w:val="00165AC1"/>
    <w:rsid w:val="00165FC7"/>
    <w:rsid w:val="001667EF"/>
    <w:rsid w:val="0017145D"/>
    <w:rsid w:val="00171BB1"/>
    <w:rsid w:val="00172076"/>
    <w:rsid w:val="00172588"/>
    <w:rsid w:val="00172F28"/>
    <w:rsid w:val="001736BD"/>
    <w:rsid w:val="001752E4"/>
    <w:rsid w:val="00176673"/>
    <w:rsid w:val="00176E14"/>
    <w:rsid w:val="00176E29"/>
    <w:rsid w:val="00177AC8"/>
    <w:rsid w:val="00177C41"/>
    <w:rsid w:val="00180290"/>
    <w:rsid w:val="001802FA"/>
    <w:rsid w:val="00180604"/>
    <w:rsid w:val="00180DA4"/>
    <w:rsid w:val="00182A13"/>
    <w:rsid w:val="0018369A"/>
    <w:rsid w:val="001844E2"/>
    <w:rsid w:val="001858A4"/>
    <w:rsid w:val="00185BB5"/>
    <w:rsid w:val="00186E72"/>
    <w:rsid w:val="00190253"/>
    <w:rsid w:val="00192102"/>
    <w:rsid w:val="001929C4"/>
    <w:rsid w:val="00192BA1"/>
    <w:rsid w:val="00192F8B"/>
    <w:rsid w:val="00194B05"/>
    <w:rsid w:val="00195B55"/>
    <w:rsid w:val="0019640B"/>
    <w:rsid w:val="00197352"/>
    <w:rsid w:val="001973DD"/>
    <w:rsid w:val="00197FBC"/>
    <w:rsid w:val="001A1941"/>
    <w:rsid w:val="001A1B56"/>
    <w:rsid w:val="001A2C28"/>
    <w:rsid w:val="001A38AD"/>
    <w:rsid w:val="001A38DA"/>
    <w:rsid w:val="001A6030"/>
    <w:rsid w:val="001A7719"/>
    <w:rsid w:val="001B275D"/>
    <w:rsid w:val="001B38B1"/>
    <w:rsid w:val="001B447E"/>
    <w:rsid w:val="001B492A"/>
    <w:rsid w:val="001B5612"/>
    <w:rsid w:val="001B6CC8"/>
    <w:rsid w:val="001B7E51"/>
    <w:rsid w:val="001C0BAD"/>
    <w:rsid w:val="001C1AE2"/>
    <w:rsid w:val="001C22E0"/>
    <w:rsid w:val="001C2A83"/>
    <w:rsid w:val="001C2B53"/>
    <w:rsid w:val="001C381B"/>
    <w:rsid w:val="001C39ED"/>
    <w:rsid w:val="001C3C44"/>
    <w:rsid w:val="001C4D85"/>
    <w:rsid w:val="001C5C8F"/>
    <w:rsid w:val="001C5E0C"/>
    <w:rsid w:val="001C6A52"/>
    <w:rsid w:val="001C7655"/>
    <w:rsid w:val="001D10B5"/>
    <w:rsid w:val="001D2AE8"/>
    <w:rsid w:val="001D2B57"/>
    <w:rsid w:val="001D3200"/>
    <w:rsid w:val="001D5081"/>
    <w:rsid w:val="001D54A9"/>
    <w:rsid w:val="001D5604"/>
    <w:rsid w:val="001D6937"/>
    <w:rsid w:val="001D69BD"/>
    <w:rsid w:val="001D717A"/>
    <w:rsid w:val="001E1400"/>
    <w:rsid w:val="001E231E"/>
    <w:rsid w:val="001E26E6"/>
    <w:rsid w:val="001E2E43"/>
    <w:rsid w:val="001E42B1"/>
    <w:rsid w:val="001E4581"/>
    <w:rsid w:val="001E4BED"/>
    <w:rsid w:val="001F003D"/>
    <w:rsid w:val="001F0F82"/>
    <w:rsid w:val="001F28F5"/>
    <w:rsid w:val="001F4180"/>
    <w:rsid w:val="001F50F5"/>
    <w:rsid w:val="001F743D"/>
    <w:rsid w:val="0020028E"/>
    <w:rsid w:val="00200D61"/>
    <w:rsid w:val="00202B17"/>
    <w:rsid w:val="0020358D"/>
    <w:rsid w:val="0020454E"/>
    <w:rsid w:val="0020585A"/>
    <w:rsid w:val="00207067"/>
    <w:rsid w:val="0020763C"/>
    <w:rsid w:val="00207BE9"/>
    <w:rsid w:val="002107CE"/>
    <w:rsid w:val="00211335"/>
    <w:rsid w:val="00212AE1"/>
    <w:rsid w:val="00214171"/>
    <w:rsid w:val="00214F59"/>
    <w:rsid w:val="00220324"/>
    <w:rsid w:val="00220441"/>
    <w:rsid w:val="0022207F"/>
    <w:rsid w:val="002227A7"/>
    <w:rsid w:val="0022560A"/>
    <w:rsid w:val="00225D30"/>
    <w:rsid w:val="002264C7"/>
    <w:rsid w:val="0022719E"/>
    <w:rsid w:val="0022739A"/>
    <w:rsid w:val="00227435"/>
    <w:rsid w:val="00227EA5"/>
    <w:rsid w:val="00232E99"/>
    <w:rsid w:val="00232FEB"/>
    <w:rsid w:val="002330B8"/>
    <w:rsid w:val="0023364A"/>
    <w:rsid w:val="00233BD9"/>
    <w:rsid w:val="0023460A"/>
    <w:rsid w:val="0023565E"/>
    <w:rsid w:val="002360EF"/>
    <w:rsid w:val="0023630F"/>
    <w:rsid w:val="002369BB"/>
    <w:rsid w:val="0023730F"/>
    <w:rsid w:val="00240523"/>
    <w:rsid w:val="002436BF"/>
    <w:rsid w:val="002449D1"/>
    <w:rsid w:val="00244E48"/>
    <w:rsid w:val="00245EA8"/>
    <w:rsid w:val="00246487"/>
    <w:rsid w:val="002477FF"/>
    <w:rsid w:val="002503D1"/>
    <w:rsid w:val="00250498"/>
    <w:rsid w:val="00250B47"/>
    <w:rsid w:val="00251059"/>
    <w:rsid w:val="00252B0D"/>
    <w:rsid w:val="00260AD6"/>
    <w:rsid w:val="00262266"/>
    <w:rsid w:val="002628E6"/>
    <w:rsid w:val="0026409E"/>
    <w:rsid w:val="002645FC"/>
    <w:rsid w:val="00265C18"/>
    <w:rsid w:val="00266370"/>
    <w:rsid w:val="00267297"/>
    <w:rsid w:val="002700F3"/>
    <w:rsid w:val="002708E8"/>
    <w:rsid w:val="002726AF"/>
    <w:rsid w:val="00272C0D"/>
    <w:rsid w:val="00273214"/>
    <w:rsid w:val="00275B7A"/>
    <w:rsid w:val="00280030"/>
    <w:rsid w:val="002808A6"/>
    <w:rsid w:val="00281806"/>
    <w:rsid w:val="00281F7B"/>
    <w:rsid w:val="00282C1D"/>
    <w:rsid w:val="00283BCB"/>
    <w:rsid w:val="00286C45"/>
    <w:rsid w:val="002875BC"/>
    <w:rsid w:val="00290916"/>
    <w:rsid w:val="00291873"/>
    <w:rsid w:val="00291D3A"/>
    <w:rsid w:val="002925AF"/>
    <w:rsid w:val="002927D9"/>
    <w:rsid w:val="00293250"/>
    <w:rsid w:val="002937B4"/>
    <w:rsid w:val="0029440D"/>
    <w:rsid w:val="002958F9"/>
    <w:rsid w:val="002A0171"/>
    <w:rsid w:val="002A0838"/>
    <w:rsid w:val="002A1536"/>
    <w:rsid w:val="002A1E5F"/>
    <w:rsid w:val="002A2B4B"/>
    <w:rsid w:val="002A4B45"/>
    <w:rsid w:val="002A5FFD"/>
    <w:rsid w:val="002A6DEE"/>
    <w:rsid w:val="002A7B83"/>
    <w:rsid w:val="002A7BC0"/>
    <w:rsid w:val="002A7BE2"/>
    <w:rsid w:val="002A7FCB"/>
    <w:rsid w:val="002B0838"/>
    <w:rsid w:val="002B0C70"/>
    <w:rsid w:val="002B21D6"/>
    <w:rsid w:val="002B39E1"/>
    <w:rsid w:val="002B43C3"/>
    <w:rsid w:val="002B468A"/>
    <w:rsid w:val="002B5C8F"/>
    <w:rsid w:val="002B79FD"/>
    <w:rsid w:val="002B7C07"/>
    <w:rsid w:val="002C13D1"/>
    <w:rsid w:val="002C1522"/>
    <w:rsid w:val="002C2BE9"/>
    <w:rsid w:val="002C32D4"/>
    <w:rsid w:val="002C37FC"/>
    <w:rsid w:val="002C46D8"/>
    <w:rsid w:val="002C4E76"/>
    <w:rsid w:val="002C53AE"/>
    <w:rsid w:val="002C7101"/>
    <w:rsid w:val="002D17AA"/>
    <w:rsid w:val="002D2E0A"/>
    <w:rsid w:val="002D6715"/>
    <w:rsid w:val="002D739F"/>
    <w:rsid w:val="002E0BBE"/>
    <w:rsid w:val="002E1F9D"/>
    <w:rsid w:val="002E21DA"/>
    <w:rsid w:val="002E4E0C"/>
    <w:rsid w:val="002E5E81"/>
    <w:rsid w:val="002E677C"/>
    <w:rsid w:val="002E7270"/>
    <w:rsid w:val="002E7BE8"/>
    <w:rsid w:val="002F0B01"/>
    <w:rsid w:val="002F1160"/>
    <w:rsid w:val="002F140E"/>
    <w:rsid w:val="002F1C60"/>
    <w:rsid w:val="002F3366"/>
    <w:rsid w:val="002F36D1"/>
    <w:rsid w:val="002F39F2"/>
    <w:rsid w:val="002F46D0"/>
    <w:rsid w:val="002F5C7F"/>
    <w:rsid w:val="002F7D56"/>
    <w:rsid w:val="00300365"/>
    <w:rsid w:val="00300BFB"/>
    <w:rsid w:val="003018A5"/>
    <w:rsid w:val="003037C5"/>
    <w:rsid w:val="00304E69"/>
    <w:rsid w:val="003064A4"/>
    <w:rsid w:val="0030678E"/>
    <w:rsid w:val="00307479"/>
    <w:rsid w:val="00307E33"/>
    <w:rsid w:val="00311F01"/>
    <w:rsid w:val="00312EB4"/>
    <w:rsid w:val="00314107"/>
    <w:rsid w:val="0031736F"/>
    <w:rsid w:val="003175EE"/>
    <w:rsid w:val="00317A2C"/>
    <w:rsid w:val="003207B4"/>
    <w:rsid w:val="00323100"/>
    <w:rsid w:val="00323BC8"/>
    <w:rsid w:val="00323EE9"/>
    <w:rsid w:val="003248D5"/>
    <w:rsid w:val="00325A34"/>
    <w:rsid w:val="00325D52"/>
    <w:rsid w:val="003274D6"/>
    <w:rsid w:val="00327D03"/>
    <w:rsid w:val="00327DFA"/>
    <w:rsid w:val="003300B3"/>
    <w:rsid w:val="003307B9"/>
    <w:rsid w:val="003323EE"/>
    <w:rsid w:val="00332574"/>
    <w:rsid w:val="00333FA1"/>
    <w:rsid w:val="00334DC2"/>
    <w:rsid w:val="00334EFC"/>
    <w:rsid w:val="00342FED"/>
    <w:rsid w:val="00345C16"/>
    <w:rsid w:val="0034633D"/>
    <w:rsid w:val="00346BC0"/>
    <w:rsid w:val="00347E0E"/>
    <w:rsid w:val="00351FC3"/>
    <w:rsid w:val="00352D52"/>
    <w:rsid w:val="00352D93"/>
    <w:rsid w:val="003540F2"/>
    <w:rsid w:val="003546B7"/>
    <w:rsid w:val="0036080B"/>
    <w:rsid w:val="00360FC7"/>
    <w:rsid w:val="00361028"/>
    <w:rsid w:val="00362A89"/>
    <w:rsid w:val="00363169"/>
    <w:rsid w:val="00364FF8"/>
    <w:rsid w:val="003715BE"/>
    <w:rsid w:val="00371F46"/>
    <w:rsid w:val="00373336"/>
    <w:rsid w:val="00374A1F"/>
    <w:rsid w:val="00375DF3"/>
    <w:rsid w:val="00376589"/>
    <w:rsid w:val="0037670C"/>
    <w:rsid w:val="003767A8"/>
    <w:rsid w:val="00377446"/>
    <w:rsid w:val="00380668"/>
    <w:rsid w:val="00381745"/>
    <w:rsid w:val="00382211"/>
    <w:rsid w:val="00382248"/>
    <w:rsid w:val="0038251C"/>
    <w:rsid w:val="00383281"/>
    <w:rsid w:val="00385D41"/>
    <w:rsid w:val="00386351"/>
    <w:rsid w:val="00386777"/>
    <w:rsid w:val="003867FB"/>
    <w:rsid w:val="003871F9"/>
    <w:rsid w:val="00390636"/>
    <w:rsid w:val="00391DAD"/>
    <w:rsid w:val="00392039"/>
    <w:rsid w:val="0039355E"/>
    <w:rsid w:val="00393998"/>
    <w:rsid w:val="00395918"/>
    <w:rsid w:val="003A2910"/>
    <w:rsid w:val="003A2A72"/>
    <w:rsid w:val="003A386E"/>
    <w:rsid w:val="003A3B4D"/>
    <w:rsid w:val="003A3BC9"/>
    <w:rsid w:val="003A4DDF"/>
    <w:rsid w:val="003A5211"/>
    <w:rsid w:val="003A5D9F"/>
    <w:rsid w:val="003A6D40"/>
    <w:rsid w:val="003B0CBD"/>
    <w:rsid w:val="003B11D9"/>
    <w:rsid w:val="003B4AB9"/>
    <w:rsid w:val="003B5191"/>
    <w:rsid w:val="003B6C70"/>
    <w:rsid w:val="003B7BCC"/>
    <w:rsid w:val="003C080C"/>
    <w:rsid w:val="003C08A1"/>
    <w:rsid w:val="003C2009"/>
    <w:rsid w:val="003C2556"/>
    <w:rsid w:val="003C41D9"/>
    <w:rsid w:val="003C5B37"/>
    <w:rsid w:val="003C76AD"/>
    <w:rsid w:val="003D166F"/>
    <w:rsid w:val="003D191B"/>
    <w:rsid w:val="003D39A6"/>
    <w:rsid w:val="003D3FE6"/>
    <w:rsid w:val="003D4245"/>
    <w:rsid w:val="003D47EA"/>
    <w:rsid w:val="003D47EC"/>
    <w:rsid w:val="003D4A55"/>
    <w:rsid w:val="003D4A79"/>
    <w:rsid w:val="003D5245"/>
    <w:rsid w:val="003D5327"/>
    <w:rsid w:val="003D5DEF"/>
    <w:rsid w:val="003D602A"/>
    <w:rsid w:val="003D7829"/>
    <w:rsid w:val="003E0032"/>
    <w:rsid w:val="003E16CC"/>
    <w:rsid w:val="003E2B56"/>
    <w:rsid w:val="003E30C4"/>
    <w:rsid w:val="003E4DC5"/>
    <w:rsid w:val="003E5360"/>
    <w:rsid w:val="003E625F"/>
    <w:rsid w:val="003F0AC2"/>
    <w:rsid w:val="003F18BD"/>
    <w:rsid w:val="003F1BD5"/>
    <w:rsid w:val="003F3356"/>
    <w:rsid w:val="003F3439"/>
    <w:rsid w:val="003F548C"/>
    <w:rsid w:val="003F6151"/>
    <w:rsid w:val="003F68A7"/>
    <w:rsid w:val="00400B2A"/>
    <w:rsid w:val="0040106A"/>
    <w:rsid w:val="004011F3"/>
    <w:rsid w:val="00403B02"/>
    <w:rsid w:val="0040478D"/>
    <w:rsid w:val="004060B5"/>
    <w:rsid w:val="00407AAE"/>
    <w:rsid w:val="00410DEF"/>
    <w:rsid w:val="004121C1"/>
    <w:rsid w:val="00413DB2"/>
    <w:rsid w:val="00413FAE"/>
    <w:rsid w:val="004145A4"/>
    <w:rsid w:val="0041734C"/>
    <w:rsid w:val="004201D6"/>
    <w:rsid w:val="00420A7C"/>
    <w:rsid w:val="00421A06"/>
    <w:rsid w:val="004221D3"/>
    <w:rsid w:val="00424E26"/>
    <w:rsid w:val="0042513C"/>
    <w:rsid w:val="00426EB7"/>
    <w:rsid w:val="00430334"/>
    <w:rsid w:val="0043061A"/>
    <w:rsid w:val="00430CF8"/>
    <w:rsid w:val="004323D1"/>
    <w:rsid w:val="00432F55"/>
    <w:rsid w:val="00435DD3"/>
    <w:rsid w:val="004378F6"/>
    <w:rsid w:val="00440B8B"/>
    <w:rsid w:val="00440CA5"/>
    <w:rsid w:val="004425F4"/>
    <w:rsid w:val="0044263E"/>
    <w:rsid w:val="004438E1"/>
    <w:rsid w:val="00444114"/>
    <w:rsid w:val="004470DF"/>
    <w:rsid w:val="00447917"/>
    <w:rsid w:val="00451A37"/>
    <w:rsid w:val="00452DB0"/>
    <w:rsid w:val="00453609"/>
    <w:rsid w:val="004536A3"/>
    <w:rsid w:val="00453770"/>
    <w:rsid w:val="00456209"/>
    <w:rsid w:val="00457337"/>
    <w:rsid w:val="00457C58"/>
    <w:rsid w:val="00460E3A"/>
    <w:rsid w:val="00461734"/>
    <w:rsid w:val="00461894"/>
    <w:rsid w:val="004622A8"/>
    <w:rsid w:val="00463EA0"/>
    <w:rsid w:val="00464037"/>
    <w:rsid w:val="004655DF"/>
    <w:rsid w:val="00465717"/>
    <w:rsid w:val="00465FFB"/>
    <w:rsid w:val="00466BE7"/>
    <w:rsid w:val="00467D55"/>
    <w:rsid w:val="0047026A"/>
    <w:rsid w:val="0047042D"/>
    <w:rsid w:val="00470B67"/>
    <w:rsid w:val="00470EA5"/>
    <w:rsid w:val="0047170B"/>
    <w:rsid w:val="004721BD"/>
    <w:rsid w:val="0047259F"/>
    <w:rsid w:val="004735BB"/>
    <w:rsid w:val="00474444"/>
    <w:rsid w:val="0047482E"/>
    <w:rsid w:val="004753F5"/>
    <w:rsid w:val="004762F5"/>
    <w:rsid w:val="00477AAF"/>
    <w:rsid w:val="00477C84"/>
    <w:rsid w:val="0048159F"/>
    <w:rsid w:val="004821FF"/>
    <w:rsid w:val="0048299C"/>
    <w:rsid w:val="00484376"/>
    <w:rsid w:val="0048588E"/>
    <w:rsid w:val="00487420"/>
    <w:rsid w:val="004874EA"/>
    <w:rsid w:val="00490EE3"/>
    <w:rsid w:val="00493A4D"/>
    <w:rsid w:val="00494F1B"/>
    <w:rsid w:val="00495307"/>
    <w:rsid w:val="00495FC2"/>
    <w:rsid w:val="004979A8"/>
    <w:rsid w:val="00497A4B"/>
    <w:rsid w:val="004A0DA2"/>
    <w:rsid w:val="004A1457"/>
    <w:rsid w:val="004A1907"/>
    <w:rsid w:val="004A1E28"/>
    <w:rsid w:val="004A2324"/>
    <w:rsid w:val="004A2B6C"/>
    <w:rsid w:val="004A3B9F"/>
    <w:rsid w:val="004A4F42"/>
    <w:rsid w:val="004A537F"/>
    <w:rsid w:val="004A58F7"/>
    <w:rsid w:val="004A62C1"/>
    <w:rsid w:val="004A6489"/>
    <w:rsid w:val="004A7223"/>
    <w:rsid w:val="004A7F9D"/>
    <w:rsid w:val="004B0AF0"/>
    <w:rsid w:val="004B1977"/>
    <w:rsid w:val="004B1BD2"/>
    <w:rsid w:val="004B1DA6"/>
    <w:rsid w:val="004B21C5"/>
    <w:rsid w:val="004B21E2"/>
    <w:rsid w:val="004B30F8"/>
    <w:rsid w:val="004B3817"/>
    <w:rsid w:val="004B38CE"/>
    <w:rsid w:val="004B3B73"/>
    <w:rsid w:val="004B4D26"/>
    <w:rsid w:val="004B62A9"/>
    <w:rsid w:val="004B78D6"/>
    <w:rsid w:val="004C4C56"/>
    <w:rsid w:val="004C4EB6"/>
    <w:rsid w:val="004C52C4"/>
    <w:rsid w:val="004C5387"/>
    <w:rsid w:val="004D173A"/>
    <w:rsid w:val="004D2187"/>
    <w:rsid w:val="004D3BF1"/>
    <w:rsid w:val="004D58E4"/>
    <w:rsid w:val="004D6115"/>
    <w:rsid w:val="004E0209"/>
    <w:rsid w:val="004E04A7"/>
    <w:rsid w:val="004E1713"/>
    <w:rsid w:val="004E1F03"/>
    <w:rsid w:val="004E6102"/>
    <w:rsid w:val="004E719E"/>
    <w:rsid w:val="004E7212"/>
    <w:rsid w:val="004F0010"/>
    <w:rsid w:val="004F04F5"/>
    <w:rsid w:val="004F0C26"/>
    <w:rsid w:val="004F1B91"/>
    <w:rsid w:val="004F3DB7"/>
    <w:rsid w:val="004F41AB"/>
    <w:rsid w:val="004F5C5F"/>
    <w:rsid w:val="004F77A9"/>
    <w:rsid w:val="00500B44"/>
    <w:rsid w:val="00501696"/>
    <w:rsid w:val="00502489"/>
    <w:rsid w:val="0050319C"/>
    <w:rsid w:val="005048CC"/>
    <w:rsid w:val="00504DB0"/>
    <w:rsid w:val="005072F6"/>
    <w:rsid w:val="005076B3"/>
    <w:rsid w:val="005111C2"/>
    <w:rsid w:val="005114D1"/>
    <w:rsid w:val="00511B23"/>
    <w:rsid w:val="00512705"/>
    <w:rsid w:val="0051318B"/>
    <w:rsid w:val="005140CD"/>
    <w:rsid w:val="00514602"/>
    <w:rsid w:val="00521BB7"/>
    <w:rsid w:val="005221FC"/>
    <w:rsid w:val="00522447"/>
    <w:rsid w:val="005225E3"/>
    <w:rsid w:val="00522CDA"/>
    <w:rsid w:val="00522FB9"/>
    <w:rsid w:val="0052401E"/>
    <w:rsid w:val="005244B3"/>
    <w:rsid w:val="00525F0F"/>
    <w:rsid w:val="005267C9"/>
    <w:rsid w:val="00526998"/>
    <w:rsid w:val="00527863"/>
    <w:rsid w:val="005308FF"/>
    <w:rsid w:val="005324E3"/>
    <w:rsid w:val="00532508"/>
    <w:rsid w:val="00532736"/>
    <w:rsid w:val="00532BAB"/>
    <w:rsid w:val="00533CD4"/>
    <w:rsid w:val="00534468"/>
    <w:rsid w:val="0053470C"/>
    <w:rsid w:val="0053599D"/>
    <w:rsid w:val="00540418"/>
    <w:rsid w:val="00540B91"/>
    <w:rsid w:val="00541B2C"/>
    <w:rsid w:val="0054351A"/>
    <w:rsid w:val="005445E9"/>
    <w:rsid w:val="0054641A"/>
    <w:rsid w:val="00546C0D"/>
    <w:rsid w:val="0054757C"/>
    <w:rsid w:val="005527F9"/>
    <w:rsid w:val="00552A6C"/>
    <w:rsid w:val="00552E45"/>
    <w:rsid w:val="005535F4"/>
    <w:rsid w:val="00554108"/>
    <w:rsid w:val="00554249"/>
    <w:rsid w:val="00555A89"/>
    <w:rsid w:val="00555F10"/>
    <w:rsid w:val="005629D2"/>
    <w:rsid w:val="0056320C"/>
    <w:rsid w:val="00563912"/>
    <w:rsid w:val="0056634D"/>
    <w:rsid w:val="005663C4"/>
    <w:rsid w:val="00566901"/>
    <w:rsid w:val="0056707A"/>
    <w:rsid w:val="00567D96"/>
    <w:rsid w:val="00570444"/>
    <w:rsid w:val="00570CBF"/>
    <w:rsid w:val="00570E4F"/>
    <w:rsid w:val="005711EA"/>
    <w:rsid w:val="00571F90"/>
    <w:rsid w:val="00572001"/>
    <w:rsid w:val="005721A6"/>
    <w:rsid w:val="0057267D"/>
    <w:rsid w:val="0057372B"/>
    <w:rsid w:val="0057562F"/>
    <w:rsid w:val="00575632"/>
    <w:rsid w:val="00575645"/>
    <w:rsid w:val="00575AE2"/>
    <w:rsid w:val="0057784D"/>
    <w:rsid w:val="00577B03"/>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2DFE"/>
    <w:rsid w:val="00595317"/>
    <w:rsid w:val="005968C8"/>
    <w:rsid w:val="00596CBF"/>
    <w:rsid w:val="005972F3"/>
    <w:rsid w:val="005974CF"/>
    <w:rsid w:val="005A0F48"/>
    <w:rsid w:val="005A0F80"/>
    <w:rsid w:val="005A3648"/>
    <w:rsid w:val="005A47EF"/>
    <w:rsid w:val="005A5EB2"/>
    <w:rsid w:val="005A7B51"/>
    <w:rsid w:val="005B027B"/>
    <w:rsid w:val="005B03A2"/>
    <w:rsid w:val="005B0413"/>
    <w:rsid w:val="005B49A1"/>
    <w:rsid w:val="005B5C8E"/>
    <w:rsid w:val="005B6AB2"/>
    <w:rsid w:val="005C06DA"/>
    <w:rsid w:val="005C0F60"/>
    <w:rsid w:val="005C1FDC"/>
    <w:rsid w:val="005C2ABB"/>
    <w:rsid w:val="005C2D07"/>
    <w:rsid w:val="005C6404"/>
    <w:rsid w:val="005C6958"/>
    <w:rsid w:val="005D0B7E"/>
    <w:rsid w:val="005D2043"/>
    <w:rsid w:val="005D210C"/>
    <w:rsid w:val="005D23C3"/>
    <w:rsid w:val="005D5147"/>
    <w:rsid w:val="005D520E"/>
    <w:rsid w:val="005D654C"/>
    <w:rsid w:val="005D6AEF"/>
    <w:rsid w:val="005D6F9D"/>
    <w:rsid w:val="005D791B"/>
    <w:rsid w:val="005E1052"/>
    <w:rsid w:val="005E13F3"/>
    <w:rsid w:val="005E1B61"/>
    <w:rsid w:val="005E3382"/>
    <w:rsid w:val="005E3391"/>
    <w:rsid w:val="005E3557"/>
    <w:rsid w:val="005E3A0A"/>
    <w:rsid w:val="005E3FE6"/>
    <w:rsid w:val="005E405F"/>
    <w:rsid w:val="005E42D0"/>
    <w:rsid w:val="005E4445"/>
    <w:rsid w:val="005E4C58"/>
    <w:rsid w:val="005E521A"/>
    <w:rsid w:val="005E75C5"/>
    <w:rsid w:val="005F0F68"/>
    <w:rsid w:val="005F109C"/>
    <w:rsid w:val="005F2725"/>
    <w:rsid w:val="005F4641"/>
    <w:rsid w:val="005F79D9"/>
    <w:rsid w:val="00601131"/>
    <w:rsid w:val="00601660"/>
    <w:rsid w:val="006019C1"/>
    <w:rsid w:val="0060226E"/>
    <w:rsid w:val="00602609"/>
    <w:rsid w:val="00603498"/>
    <w:rsid w:val="00604EA2"/>
    <w:rsid w:val="00605529"/>
    <w:rsid w:val="006071D0"/>
    <w:rsid w:val="0060722C"/>
    <w:rsid w:val="0061065D"/>
    <w:rsid w:val="006116FD"/>
    <w:rsid w:val="00611F29"/>
    <w:rsid w:val="0061340A"/>
    <w:rsid w:val="0061370B"/>
    <w:rsid w:val="006142DD"/>
    <w:rsid w:val="006147F0"/>
    <w:rsid w:val="00614ACA"/>
    <w:rsid w:val="00615E47"/>
    <w:rsid w:val="00616E43"/>
    <w:rsid w:val="00617C1B"/>
    <w:rsid w:val="00617FDD"/>
    <w:rsid w:val="00620A78"/>
    <w:rsid w:val="00620B98"/>
    <w:rsid w:val="00621503"/>
    <w:rsid w:val="00621CDB"/>
    <w:rsid w:val="006233C8"/>
    <w:rsid w:val="00630EB8"/>
    <w:rsid w:val="006310D2"/>
    <w:rsid w:val="0063158C"/>
    <w:rsid w:val="006316D4"/>
    <w:rsid w:val="00631A79"/>
    <w:rsid w:val="00631BEE"/>
    <w:rsid w:val="00632204"/>
    <w:rsid w:val="006330C2"/>
    <w:rsid w:val="00633DF9"/>
    <w:rsid w:val="00635EF5"/>
    <w:rsid w:val="0063686E"/>
    <w:rsid w:val="00637452"/>
    <w:rsid w:val="00640291"/>
    <w:rsid w:val="00641D51"/>
    <w:rsid w:val="006422D0"/>
    <w:rsid w:val="0064316F"/>
    <w:rsid w:val="00643E3D"/>
    <w:rsid w:val="00643F5E"/>
    <w:rsid w:val="006443F5"/>
    <w:rsid w:val="00645F32"/>
    <w:rsid w:val="006470D4"/>
    <w:rsid w:val="006513B6"/>
    <w:rsid w:val="00651700"/>
    <w:rsid w:val="0065221A"/>
    <w:rsid w:val="00654629"/>
    <w:rsid w:val="0065521D"/>
    <w:rsid w:val="006552AD"/>
    <w:rsid w:val="006557D7"/>
    <w:rsid w:val="00655D3B"/>
    <w:rsid w:val="00656274"/>
    <w:rsid w:val="0065633A"/>
    <w:rsid w:val="00657EC5"/>
    <w:rsid w:val="006606D6"/>
    <w:rsid w:val="0066109D"/>
    <w:rsid w:val="006625DD"/>
    <w:rsid w:val="0066390D"/>
    <w:rsid w:val="00663BCF"/>
    <w:rsid w:val="0066409E"/>
    <w:rsid w:val="0066499C"/>
    <w:rsid w:val="00667092"/>
    <w:rsid w:val="00670CC1"/>
    <w:rsid w:val="00670E74"/>
    <w:rsid w:val="006716FA"/>
    <w:rsid w:val="0067205D"/>
    <w:rsid w:val="00672582"/>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C6C"/>
    <w:rsid w:val="00693DCC"/>
    <w:rsid w:val="006940EC"/>
    <w:rsid w:val="00694A5D"/>
    <w:rsid w:val="006A0162"/>
    <w:rsid w:val="006A0552"/>
    <w:rsid w:val="006A0832"/>
    <w:rsid w:val="006A2619"/>
    <w:rsid w:val="006A2B49"/>
    <w:rsid w:val="006A2CD6"/>
    <w:rsid w:val="006A4084"/>
    <w:rsid w:val="006A4B55"/>
    <w:rsid w:val="006A4EBF"/>
    <w:rsid w:val="006A639A"/>
    <w:rsid w:val="006A6B05"/>
    <w:rsid w:val="006A7941"/>
    <w:rsid w:val="006A7D82"/>
    <w:rsid w:val="006B0276"/>
    <w:rsid w:val="006B06CB"/>
    <w:rsid w:val="006B11ED"/>
    <w:rsid w:val="006B1977"/>
    <w:rsid w:val="006B1D06"/>
    <w:rsid w:val="006B29E0"/>
    <w:rsid w:val="006B359D"/>
    <w:rsid w:val="006B5581"/>
    <w:rsid w:val="006B5877"/>
    <w:rsid w:val="006B6BFD"/>
    <w:rsid w:val="006B6DF3"/>
    <w:rsid w:val="006C0A88"/>
    <w:rsid w:val="006C0BD8"/>
    <w:rsid w:val="006C12E0"/>
    <w:rsid w:val="006C1479"/>
    <w:rsid w:val="006C1ADA"/>
    <w:rsid w:val="006C2FCF"/>
    <w:rsid w:val="006C35E0"/>
    <w:rsid w:val="006C559A"/>
    <w:rsid w:val="006C55A8"/>
    <w:rsid w:val="006C5B10"/>
    <w:rsid w:val="006C5B85"/>
    <w:rsid w:val="006C6E8B"/>
    <w:rsid w:val="006D072C"/>
    <w:rsid w:val="006D0C72"/>
    <w:rsid w:val="006D18EE"/>
    <w:rsid w:val="006D239B"/>
    <w:rsid w:val="006D2CBB"/>
    <w:rsid w:val="006D3296"/>
    <w:rsid w:val="006D3A4A"/>
    <w:rsid w:val="006D42E5"/>
    <w:rsid w:val="006D50FA"/>
    <w:rsid w:val="006D6515"/>
    <w:rsid w:val="006D6EA1"/>
    <w:rsid w:val="006D72B4"/>
    <w:rsid w:val="006E034E"/>
    <w:rsid w:val="006E05E7"/>
    <w:rsid w:val="006E0616"/>
    <w:rsid w:val="006E20A1"/>
    <w:rsid w:val="006E21CE"/>
    <w:rsid w:val="006E6A66"/>
    <w:rsid w:val="006E733D"/>
    <w:rsid w:val="006E79A0"/>
    <w:rsid w:val="006F0997"/>
    <w:rsid w:val="006F2D8A"/>
    <w:rsid w:val="006F3C24"/>
    <w:rsid w:val="006F3CEA"/>
    <w:rsid w:val="006F3E43"/>
    <w:rsid w:val="006F4F6A"/>
    <w:rsid w:val="006F6906"/>
    <w:rsid w:val="006F7432"/>
    <w:rsid w:val="007002CC"/>
    <w:rsid w:val="00702314"/>
    <w:rsid w:val="00703E74"/>
    <w:rsid w:val="00705583"/>
    <w:rsid w:val="00707219"/>
    <w:rsid w:val="00707D4D"/>
    <w:rsid w:val="00711B77"/>
    <w:rsid w:val="007132BA"/>
    <w:rsid w:val="007134FE"/>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4AE2"/>
    <w:rsid w:val="0072522D"/>
    <w:rsid w:val="00726234"/>
    <w:rsid w:val="00726874"/>
    <w:rsid w:val="00731BDD"/>
    <w:rsid w:val="00731D4B"/>
    <w:rsid w:val="00731DC5"/>
    <w:rsid w:val="00731F0D"/>
    <w:rsid w:val="007336C0"/>
    <w:rsid w:val="0073390D"/>
    <w:rsid w:val="00735982"/>
    <w:rsid w:val="00740106"/>
    <w:rsid w:val="0074044C"/>
    <w:rsid w:val="0074119F"/>
    <w:rsid w:val="00741F95"/>
    <w:rsid w:val="007420DD"/>
    <w:rsid w:val="0074240B"/>
    <w:rsid w:val="00743E38"/>
    <w:rsid w:val="007440F5"/>
    <w:rsid w:val="00746138"/>
    <w:rsid w:val="00746CFF"/>
    <w:rsid w:val="0075014B"/>
    <w:rsid w:val="0075063A"/>
    <w:rsid w:val="00752974"/>
    <w:rsid w:val="00752B5E"/>
    <w:rsid w:val="00752B71"/>
    <w:rsid w:val="00753FEB"/>
    <w:rsid w:val="00754996"/>
    <w:rsid w:val="007552F6"/>
    <w:rsid w:val="007552FB"/>
    <w:rsid w:val="00757806"/>
    <w:rsid w:val="00757E9C"/>
    <w:rsid w:val="007620CE"/>
    <w:rsid w:val="00762A4F"/>
    <w:rsid w:val="00764B50"/>
    <w:rsid w:val="00764BD3"/>
    <w:rsid w:val="00765ABD"/>
    <w:rsid w:val="00765DEB"/>
    <w:rsid w:val="00771AF3"/>
    <w:rsid w:val="00771BC0"/>
    <w:rsid w:val="0077311A"/>
    <w:rsid w:val="00774064"/>
    <w:rsid w:val="007742F2"/>
    <w:rsid w:val="00775FD3"/>
    <w:rsid w:val="00777F87"/>
    <w:rsid w:val="007808C8"/>
    <w:rsid w:val="00780C5C"/>
    <w:rsid w:val="00780D02"/>
    <w:rsid w:val="00780EEB"/>
    <w:rsid w:val="00782433"/>
    <w:rsid w:val="00782638"/>
    <w:rsid w:val="00782A18"/>
    <w:rsid w:val="00784EE7"/>
    <w:rsid w:val="00784F94"/>
    <w:rsid w:val="00786701"/>
    <w:rsid w:val="007911B9"/>
    <w:rsid w:val="0079261A"/>
    <w:rsid w:val="00793D62"/>
    <w:rsid w:val="00793E03"/>
    <w:rsid w:val="00795275"/>
    <w:rsid w:val="00795D66"/>
    <w:rsid w:val="00797E7A"/>
    <w:rsid w:val="007A178A"/>
    <w:rsid w:val="007A2EF6"/>
    <w:rsid w:val="007A4750"/>
    <w:rsid w:val="007A683D"/>
    <w:rsid w:val="007A6FD7"/>
    <w:rsid w:val="007A7029"/>
    <w:rsid w:val="007A78FA"/>
    <w:rsid w:val="007B45AC"/>
    <w:rsid w:val="007B572D"/>
    <w:rsid w:val="007B6103"/>
    <w:rsid w:val="007B61F9"/>
    <w:rsid w:val="007B72B2"/>
    <w:rsid w:val="007C00C8"/>
    <w:rsid w:val="007C2339"/>
    <w:rsid w:val="007C267B"/>
    <w:rsid w:val="007C314B"/>
    <w:rsid w:val="007C32E1"/>
    <w:rsid w:val="007C3D11"/>
    <w:rsid w:val="007C3F41"/>
    <w:rsid w:val="007C53FD"/>
    <w:rsid w:val="007C5B48"/>
    <w:rsid w:val="007C7B87"/>
    <w:rsid w:val="007D00F9"/>
    <w:rsid w:val="007D0332"/>
    <w:rsid w:val="007D2433"/>
    <w:rsid w:val="007D2F92"/>
    <w:rsid w:val="007D358B"/>
    <w:rsid w:val="007D439B"/>
    <w:rsid w:val="007D4C28"/>
    <w:rsid w:val="007D5E54"/>
    <w:rsid w:val="007D74F8"/>
    <w:rsid w:val="007E04D8"/>
    <w:rsid w:val="007E1D3B"/>
    <w:rsid w:val="007E5058"/>
    <w:rsid w:val="007E591C"/>
    <w:rsid w:val="007F1141"/>
    <w:rsid w:val="007F11F2"/>
    <w:rsid w:val="007F2406"/>
    <w:rsid w:val="007F26EF"/>
    <w:rsid w:val="007F3543"/>
    <w:rsid w:val="007F43A8"/>
    <w:rsid w:val="007F5B3A"/>
    <w:rsid w:val="007F5F4B"/>
    <w:rsid w:val="008001CE"/>
    <w:rsid w:val="008010A2"/>
    <w:rsid w:val="00801B81"/>
    <w:rsid w:val="00803F60"/>
    <w:rsid w:val="00804AFE"/>
    <w:rsid w:val="008066FB"/>
    <w:rsid w:val="00806E71"/>
    <w:rsid w:val="008072A1"/>
    <w:rsid w:val="00807463"/>
    <w:rsid w:val="00807604"/>
    <w:rsid w:val="008117E3"/>
    <w:rsid w:val="00811FF5"/>
    <w:rsid w:val="008124F9"/>
    <w:rsid w:val="0081289D"/>
    <w:rsid w:val="00812E5D"/>
    <w:rsid w:val="008143AE"/>
    <w:rsid w:val="00814B6F"/>
    <w:rsid w:val="008161B2"/>
    <w:rsid w:val="00816C79"/>
    <w:rsid w:val="00817CA1"/>
    <w:rsid w:val="00820075"/>
    <w:rsid w:val="00822CD7"/>
    <w:rsid w:val="008244AC"/>
    <w:rsid w:val="00824855"/>
    <w:rsid w:val="00826A3C"/>
    <w:rsid w:val="00827269"/>
    <w:rsid w:val="00827CD2"/>
    <w:rsid w:val="00827E81"/>
    <w:rsid w:val="00830B63"/>
    <w:rsid w:val="00834729"/>
    <w:rsid w:val="0083482B"/>
    <w:rsid w:val="008354E5"/>
    <w:rsid w:val="00835579"/>
    <w:rsid w:val="008359E0"/>
    <w:rsid w:val="00837C37"/>
    <w:rsid w:val="00841192"/>
    <w:rsid w:val="008437CD"/>
    <w:rsid w:val="00843CBF"/>
    <w:rsid w:val="00843E12"/>
    <w:rsid w:val="0084488B"/>
    <w:rsid w:val="0084587A"/>
    <w:rsid w:val="00847CC4"/>
    <w:rsid w:val="0085039B"/>
    <w:rsid w:val="008512FD"/>
    <w:rsid w:val="00851E4D"/>
    <w:rsid w:val="008542B7"/>
    <w:rsid w:val="008543B7"/>
    <w:rsid w:val="00854525"/>
    <w:rsid w:val="0085547B"/>
    <w:rsid w:val="0085596A"/>
    <w:rsid w:val="0085613B"/>
    <w:rsid w:val="00857FD0"/>
    <w:rsid w:val="0086013B"/>
    <w:rsid w:val="00861075"/>
    <w:rsid w:val="00861844"/>
    <w:rsid w:val="00865F5E"/>
    <w:rsid w:val="00867C15"/>
    <w:rsid w:val="00867D7E"/>
    <w:rsid w:val="00870292"/>
    <w:rsid w:val="0087094A"/>
    <w:rsid w:val="0087095C"/>
    <w:rsid w:val="00871BA8"/>
    <w:rsid w:val="0087219E"/>
    <w:rsid w:val="008724B6"/>
    <w:rsid w:val="00875C83"/>
    <w:rsid w:val="00876A50"/>
    <w:rsid w:val="0088013C"/>
    <w:rsid w:val="008814F9"/>
    <w:rsid w:val="0088176E"/>
    <w:rsid w:val="0088194E"/>
    <w:rsid w:val="008833DA"/>
    <w:rsid w:val="00883E0D"/>
    <w:rsid w:val="00884987"/>
    <w:rsid w:val="00886028"/>
    <w:rsid w:val="0088660D"/>
    <w:rsid w:val="008866DB"/>
    <w:rsid w:val="008912AB"/>
    <w:rsid w:val="00892139"/>
    <w:rsid w:val="0089413B"/>
    <w:rsid w:val="0089668B"/>
    <w:rsid w:val="00896BF1"/>
    <w:rsid w:val="008974DC"/>
    <w:rsid w:val="008A0177"/>
    <w:rsid w:val="008A343C"/>
    <w:rsid w:val="008A52CB"/>
    <w:rsid w:val="008A6863"/>
    <w:rsid w:val="008A79B7"/>
    <w:rsid w:val="008B2429"/>
    <w:rsid w:val="008B4090"/>
    <w:rsid w:val="008B6095"/>
    <w:rsid w:val="008B7003"/>
    <w:rsid w:val="008B7F2C"/>
    <w:rsid w:val="008C004C"/>
    <w:rsid w:val="008C0A19"/>
    <w:rsid w:val="008C0F3E"/>
    <w:rsid w:val="008C0FB6"/>
    <w:rsid w:val="008C2067"/>
    <w:rsid w:val="008C30DE"/>
    <w:rsid w:val="008C53F2"/>
    <w:rsid w:val="008C63FD"/>
    <w:rsid w:val="008C7E51"/>
    <w:rsid w:val="008D1273"/>
    <w:rsid w:val="008D1BCE"/>
    <w:rsid w:val="008D3937"/>
    <w:rsid w:val="008D3B6D"/>
    <w:rsid w:val="008D46EA"/>
    <w:rsid w:val="008E011E"/>
    <w:rsid w:val="008E03BB"/>
    <w:rsid w:val="008E0506"/>
    <w:rsid w:val="008E056A"/>
    <w:rsid w:val="008E0902"/>
    <w:rsid w:val="008E1DBC"/>
    <w:rsid w:val="008E382D"/>
    <w:rsid w:val="008E43DE"/>
    <w:rsid w:val="008E45A5"/>
    <w:rsid w:val="008E6C9A"/>
    <w:rsid w:val="008E7C22"/>
    <w:rsid w:val="008E7FB3"/>
    <w:rsid w:val="008F09E0"/>
    <w:rsid w:val="008F0A37"/>
    <w:rsid w:val="008F1423"/>
    <w:rsid w:val="008F15B6"/>
    <w:rsid w:val="008F233A"/>
    <w:rsid w:val="008F2AB9"/>
    <w:rsid w:val="008F3685"/>
    <w:rsid w:val="008F3CB7"/>
    <w:rsid w:val="008F4E67"/>
    <w:rsid w:val="008F50DB"/>
    <w:rsid w:val="008F7834"/>
    <w:rsid w:val="009017A3"/>
    <w:rsid w:val="009055C0"/>
    <w:rsid w:val="009055ED"/>
    <w:rsid w:val="009059E3"/>
    <w:rsid w:val="00905CAA"/>
    <w:rsid w:val="00907E07"/>
    <w:rsid w:val="00910383"/>
    <w:rsid w:val="00911A3A"/>
    <w:rsid w:val="00911D80"/>
    <w:rsid w:val="00912884"/>
    <w:rsid w:val="00912BD8"/>
    <w:rsid w:val="00912F50"/>
    <w:rsid w:val="00913637"/>
    <w:rsid w:val="00913A91"/>
    <w:rsid w:val="00914D14"/>
    <w:rsid w:val="00914F38"/>
    <w:rsid w:val="00915A1C"/>
    <w:rsid w:val="00915C14"/>
    <w:rsid w:val="009162CC"/>
    <w:rsid w:val="00916D7D"/>
    <w:rsid w:val="00920668"/>
    <w:rsid w:val="00920A0F"/>
    <w:rsid w:val="009235AC"/>
    <w:rsid w:val="00923CDC"/>
    <w:rsid w:val="00924047"/>
    <w:rsid w:val="009245CC"/>
    <w:rsid w:val="009249E3"/>
    <w:rsid w:val="00925967"/>
    <w:rsid w:val="0092680A"/>
    <w:rsid w:val="00927B87"/>
    <w:rsid w:val="00927EA5"/>
    <w:rsid w:val="00930C4C"/>
    <w:rsid w:val="00930DE8"/>
    <w:rsid w:val="00930E1A"/>
    <w:rsid w:val="009310D2"/>
    <w:rsid w:val="00931EDE"/>
    <w:rsid w:val="0093210E"/>
    <w:rsid w:val="00932182"/>
    <w:rsid w:val="00932F58"/>
    <w:rsid w:val="00933601"/>
    <w:rsid w:val="00933A28"/>
    <w:rsid w:val="00934AED"/>
    <w:rsid w:val="0093526C"/>
    <w:rsid w:val="00935D4D"/>
    <w:rsid w:val="00936A58"/>
    <w:rsid w:val="00936AD7"/>
    <w:rsid w:val="00937AE3"/>
    <w:rsid w:val="00940863"/>
    <w:rsid w:val="00941359"/>
    <w:rsid w:val="0094164E"/>
    <w:rsid w:val="00942908"/>
    <w:rsid w:val="00943F6C"/>
    <w:rsid w:val="009459EA"/>
    <w:rsid w:val="00945A08"/>
    <w:rsid w:val="00947052"/>
    <w:rsid w:val="0094721F"/>
    <w:rsid w:val="0094788F"/>
    <w:rsid w:val="00950656"/>
    <w:rsid w:val="00950E19"/>
    <w:rsid w:val="009520A3"/>
    <w:rsid w:val="00952A1B"/>
    <w:rsid w:val="00952C5B"/>
    <w:rsid w:val="00952C8D"/>
    <w:rsid w:val="00953E52"/>
    <w:rsid w:val="00955355"/>
    <w:rsid w:val="009561CD"/>
    <w:rsid w:val="009572BA"/>
    <w:rsid w:val="00960A5D"/>
    <w:rsid w:val="00963464"/>
    <w:rsid w:val="0096465D"/>
    <w:rsid w:val="0096528F"/>
    <w:rsid w:val="009653F5"/>
    <w:rsid w:val="00965492"/>
    <w:rsid w:val="0096603D"/>
    <w:rsid w:val="0096782E"/>
    <w:rsid w:val="00967D76"/>
    <w:rsid w:val="00971450"/>
    <w:rsid w:val="0097274E"/>
    <w:rsid w:val="00972817"/>
    <w:rsid w:val="00972B5F"/>
    <w:rsid w:val="009754A3"/>
    <w:rsid w:val="00980649"/>
    <w:rsid w:val="00980654"/>
    <w:rsid w:val="00980804"/>
    <w:rsid w:val="00980CE0"/>
    <w:rsid w:val="00981644"/>
    <w:rsid w:val="00982968"/>
    <w:rsid w:val="00983D8A"/>
    <w:rsid w:val="00986C26"/>
    <w:rsid w:val="00986C9D"/>
    <w:rsid w:val="00986E8F"/>
    <w:rsid w:val="00990225"/>
    <w:rsid w:val="00991C61"/>
    <w:rsid w:val="009921BB"/>
    <w:rsid w:val="009929E7"/>
    <w:rsid w:val="00992D7E"/>
    <w:rsid w:val="009939F6"/>
    <w:rsid w:val="009967BA"/>
    <w:rsid w:val="00997EF0"/>
    <w:rsid w:val="009A0952"/>
    <w:rsid w:val="009A11C1"/>
    <w:rsid w:val="009A1901"/>
    <w:rsid w:val="009A250C"/>
    <w:rsid w:val="009A259F"/>
    <w:rsid w:val="009A435A"/>
    <w:rsid w:val="009A44DF"/>
    <w:rsid w:val="009A46C7"/>
    <w:rsid w:val="009A51A7"/>
    <w:rsid w:val="009A5223"/>
    <w:rsid w:val="009A5EA9"/>
    <w:rsid w:val="009A64B2"/>
    <w:rsid w:val="009A7839"/>
    <w:rsid w:val="009A7D7B"/>
    <w:rsid w:val="009B0BB7"/>
    <w:rsid w:val="009B19A0"/>
    <w:rsid w:val="009B1A7E"/>
    <w:rsid w:val="009B1EEC"/>
    <w:rsid w:val="009B2F00"/>
    <w:rsid w:val="009B3885"/>
    <w:rsid w:val="009B3C87"/>
    <w:rsid w:val="009B462C"/>
    <w:rsid w:val="009B4862"/>
    <w:rsid w:val="009B5C69"/>
    <w:rsid w:val="009B5D80"/>
    <w:rsid w:val="009B76A8"/>
    <w:rsid w:val="009B7872"/>
    <w:rsid w:val="009C233D"/>
    <w:rsid w:val="009C2504"/>
    <w:rsid w:val="009C3446"/>
    <w:rsid w:val="009C4854"/>
    <w:rsid w:val="009C4CE4"/>
    <w:rsid w:val="009C4FF3"/>
    <w:rsid w:val="009C7437"/>
    <w:rsid w:val="009C78B9"/>
    <w:rsid w:val="009C7CAD"/>
    <w:rsid w:val="009D0722"/>
    <w:rsid w:val="009D07D7"/>
    <w:rsid w:val="009D10B5"/>
    <w:rsid w:val="009D40FB"/>
    <w:rsid w:val="009D48C4"/>
    <w:rsid w:val="009D7E32"/>
    <w:rsid w:val="009E0DC8"/>
    <w:rsid w:val="009E1B83"/>
    <w:rsid w:val="009E39FA"/>
    <w:rsid w:val="009E3F8C"/>
    <w:rsid w:val="009E5B11"/>
    <w:rsid w:val="009E61C4"/>
    <w:rsid w:val="009E7801"/>
    <w:rsid w:val="009F15E5"/>
    <w:rsid w:val="009F1E03"/>
    <w:rsid w:val="009F22D4"/>
    <w:rsid w:val="009F2C17"/>
    <w:rsid w:val="009F2F7F"/>
    <w:rsid w:val="009F39C3"/>
    <w:rsid w:val="009F47D2"/>
    <w:rsid w:val="009F6D34"/>
    <w:rsid w:val="009F7ADC"/>
    <w:rsid w:val="009F7D10"/>
    <w:rsid w:val="00A023A5"/>
    <w:rsid w:val="00A02C8F"/>
    <w:rsid w:val="00A03C62"/>
    <w:rsid w:val="00A04389"/>
    <w:rsid w:val="00A046A4"/>
    <w:rsid w:val="00A05630"/>
    <w:rsid w:val="00A075C7"/>
    <w:rsid w:val="00A14929"/>
    <w:rsid w:val="00A14BD2"/>
    <w:rsid w:val="00A16680"/>
    <w:rsid w:val="00A2099C"/>
    <w:rsid w:val="00A20CBA"/>
    <w:rsid w:val="00A21AFB"/>
    <w:rsid w:val="00A228A7"/>
    <w:rsid w:val="00A228E7"/>
    <w:rsid w:val="00A23661"/>
    <w:rsid w:val="00A23AE4"/>
    <w:rsid w:val="00A240E0"/>
    <w:rsid w:val="00A24DF2"/>
    <w:rsid w:val="00A25311"/>
    <w:rsid w:val="00A254FD"/>
    <w:rsid w:val="00A25588"/>
    <w:rsid w:val="00A2683B"/>
    <w:rsid w:val="00A276E5"/>
    <w:rsid w:val="00A279D3"/>
    <w:rsid w:val="00A3034F"/>
    <w:rsid w:val="00A30AA5"/>
    <w:rsid w:val="00A33A89"/>
    <w:rsid w:val="00A3446D"/>
    <w:rsid w:val="00A3493B"/>
    <w:rsid w:val="00A357D9"/>
    <w:rsid w:val="00A365A4"/>
    <w:rsid w:val="00A3767B"/>
    <w:rsid w:val="00A419BB"/>
    <w:rsid w:val="00A41AE9"/>
    <w:rsid w:val="00A43B6A"/>
    <w:rsid w:val="00A43F92"/>
    <w:rsid w:val="00A459F7"/>
    <w:rsid w:val="00A46C4F"/>
    <w:rsid w:val="00A46E08"/>
    <w:rsid w:val="00A478D3"/>
    <w:rsid w:val="00A50595"/>
    <w:rsid w:val="00A5081A"/>
    <w:rsid w:val="00A5233B"/>
    <w:rsid w:val="00A53BBF"/>
    <w:rsid w:val="00A54345"/>
    <w:rsid w:val="00A545CA"/>
    <w:rsid w:val="00A54779"/>
    <w:rsid w:val="00A55077"/>
    <w:rsid w:val="00A556E2"/>
    <w:rsid w:val="00A61E98"/>
    <w:rsid w:val="00A6387C"/>
    <w:rsid w:val="00A63E65"/>
    <w:rsid w:val="00A63F72"/>
    <w:rsid w:val="00A6417A"/>
    <w:rsid w:val="00A653E9"/>
    <w:rsid w:val="00A65C08"/>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3C0B"/>
    <w:rsid w:val="00A858F9"/>
    <w:rsid w:val="00A85BF8"/>
    <w:rsid w:val="00A85C09"/>
    <w:rsid w:val="00A85E01"/>
    <w:rsid w:val="00A86726"/>
    <w:rsid w:val="00A873B7"/>
    <w:rsid w:val="00A901B7"/>
    <w:rsid w:val="00A90238"/>
    <w:rsid w:val="00A90D78"/>
    <w:rsid w:val="00A91CC7"/>
    <w:rsid w:val="00A92145"/>
    <w:rsid w:val="00A92796"/>
    <w:rsid w:val="00A93DB2"/>
    <w:rsid w:val="00A9503B"/>
    <w:rsid w:val="00A95F7F"/>
    <w:rsid w:val="00A962BB"/>
    <w:rsid w:val="00A97B1F"/>
    <w:rsid w:val="00AA24B4"/>
    <w:rsid w:val="00AA3BA2"/>
    <w:rsid w:val="00AA3F76"/>
    <w:rsid w:val="00AA5059"/>
    <w:rsid w:val="00AA52ED"/>
    <w:rsid w:val="00AA57FF"/>
    <w:rsid w:val="00AA5C7D"/>
    <w:rsid w:val="00AA6257"/>
    <w:rsid w:val="00AA6BB1"/>
    <w:rsid w:val="00AA7BDE"/>
    <w:rsid w:val="00AA7D45"/>
    <w:rsid w:val="00AB0D63"/>
    <w:rsid w:val="00AB1B74"/>
    <w:rsid w:val="00AB2970"/>
    <w:rsid w:val="00AB3141"/>
    <w:rsid w:val="00AB3962"/>
    <w:rsid w:val="00AB4FBA"/>
    <w:rsid w:val="00AB56F7"/>
    <w:rsid w:val="00AB5C45"/>
    <w:rsid w:val="00AC03B0"/>
    <w:rsid w:val="00AC050F"/>
    <w:rsid w:val="00AD0022"/>
    <w:rsid w:val="00AD1614"/>
    <w:rsid w:val="00AD2FF2"/>
    <w:rsid w:val="00AD48F0"/>
    <w:rsid w:val="00AD4AD0"/>
    <w:rsid w:val="00AD6062"/>
    <w:rsid w:val="00AD6385"/>
    <w:rsid w:val="00AD63C8"/>
    <w:rsid w:val="00AD67BA"/>
    <w:rsid w:val="00AD717D"/>
    <w:rsid w:val="00AE0F01"/>
    <w:rsid w:val="00AE12C0"/>
    <w:rsid w:val="00AE1D43"/>
    <w:rsid w:val="00AE4445"/>
    <w:rsid w:val="00AE7168"/>
    <w:rsid w:val="00AE79D5"/>
    <w:rsid w:val="00AE7F06"/>
    <w:rsid w:val="00AF4D91"/>
    <w:rsid w:val="00AF4EFC"/>
    <w:rsid w:val="00AF69B3"/>
    <w:rsid w:val="00AF6FD1"/>
    <w:rsid w:val="00AF7834"/>
    <w:rsid w:val="00B03824"/>
    <w:rsid w:val="00B0486B"/>
    <w:rsid w:val="00B04C31"/>
    <w:rsid w:val="00B06F18"/>
    <w:rsid w:val="00B071B3"/>
    <w:rsid w:val="00B07731"/>
    <w:rsid w:val="00B11B5F"/>
    <w:rsid w:val="00B11E01"/>
    <w:rsid w:val="00B1263A"/>
    <w:rsid w:val="00B1275F"/>
    <w:rsid w:val="00B138C6"/>
    <w:rsid w:val="00B14E5A"/>
    <w:rsid w:val="00B22C59"/>
    <w:rsid w:val="00B23D5B"/>
    <w:rsid w:val="00B241B4"/>
    <w:rsid w:val="00B25842"/>
    <w:rsid w:val="00B25F69"/>
    <w:rsid w:val="00B26621"/>
    <w:rsid w:val="00B273F3"/>
    <w:rsid w:val="00B30144"/>
    <w:rsid w:val="00B30BCA"/>
    <w:rsid w:val="00B3114F"/>
    <w:rsid w:val="00B32C48"/>
    <w:rsid w:val="00B331BE"/>
    <w:rsid w:val="00B33945"/>
    <w:rsid w:val="00B3565A"/>
    <w:rsid w:val="00B357F5"/>
    <w:rsid w:val="00B37F26"/>
    <w:rsid w:val="00B409FE"/>
    <w:rsid w:val="00B41404"/>
    <w:rsid w:val="00B4161B"/>
    <w:rsid w:val="00B450A5"/>
    <w:rsid w:val="00B460C2"/>
    <w:rsid w:val="00B4675E"/>
    <w:rsid w:val="00B46DA7"/>
    <w:rsid w:val="00B521D9"/>
    <w:rsid w:val="00B52347"/>
    <w:rsid w:val="00B523C3"/>
    <w:rsid w:val="00B54A99"/>
    <w:rsid w:val="00B55AB9"/>
    <w:rsid w:val="00B561CF"/>
    <w:rsid w:val="00B57CA0"/>
    <w:rsid w:val="00B61143"/>
    <w:rsid w:val="00B616D9"/>
    <w:rsid w:val="00B61BC6"/>
    <w:rsid w:val="00B62471"/>
    <w:rsid w:val="00B624A2"/>
    <w:rsid w:val="00B62CE0"/>
    <w:rsid w:val="00B63B7B"/>
    <w:rsid w:val="00B642BA"/>
    <w:rsid w:val="00B64E01"/>
    <w:rsid w:val="00B66F80"/>
    <w:rsid w:val="00B721FE"/>
    <w:rsid w:val="00B75EDC"/>
    <w:rsid w:val="00B76508"/>
    <w:rsid w:val="00B76627"/>
    <w:rsid w:val="00B76BB3"/>
    <w:rsid w:val="00B77E67"/>
    <w:rsid w:val="00B804EE"/>
    <w:rsid w:val="00B82399"/>
    <w:rsid w:val="00B83C45"/>
    <w:rsid w:val="00B84921"/>
    <w:rsid w:val="00B8553E"/>
    <w:rsid w:val="00B856C7"/>
    <w:rsid w:val="00B8642B"/>
    <w:rsid w:val="00B87016"/>
    <w:rsid w:val="00B873E5"/>
    <w:rsid w:val="00B87A33"/>
    <w:rsid w:val="00B91172"/>
    <w:rsid w:val="00B929B6"/>
    <w:rsid w:val="00B9395A"/>
    <w:rsid w:val="00B9553D"/>
    <w:rsid w:val="00B9620D"/>
    <w:rsid w:val="00B9778C"/>
    <w:rsid w:val="00B97DB7"/>
    <w:rsid w:val="00B97DFA"/>
    <w:rsid w:val="00BA0801"/>
    <w:rsid w:val="00BA16F0"/>
    <w:rsid w:val="00BA19CE"/>
    <w:rsid w:val="00BA1A04"/>
    <w:rsid w:val="00BA2AFC"/>
    <w:rsid w:val="00BA4C32"/>
    <w:rsid w:val="00BA5B47"/>
    <w:rsid w:val="00BA7561"/>
    <w:rsid w:val="00BA7B13"/>
    <w:rsid w:val="00BB0D33"/>
    <w:rsid w:val="00BB1226"/>
    <w:rsid w:val="00BB2BBC"/>
    <w:rsid w:val="00BB39BF"/>
    <w:rsid w:val="00BB3C25"/>
    <w:rsid w:val="00BB3D85"/>
    <w:rsid w:val="00BB4032"/>
    <w:rsid w:val="00BB45BD"/>
    <w:rsid w:val="00BB4638"/>
    <w:rsid w:val="00BB4F3D"/>
    <w:rsid w:val="00BC163F"/>
    <w:rsid w:val="00BC23BB"/>
    <w:rsid w:val="00BC2680"/>
    <w:rsid w:val="00BC2981"/>
    <w:rsid w:val="00BC4872"/>
    <w:rsid w:val="00BC5291"/>
    <w:rsid w:val="00BC7743"/>
    <w:rsid w:val="00BC79AC"/>
    <w:rsid w:val="00BD0C57"/>
    <w:rsid w:val="00BD176E"/>
    <w:rsid w:val="00BD1F36"/>
    <w:rsid w:val="00BD309D"/>
    <w:rsid w:val="00BD3ABE"/>
    <w:rsid w:val="00BD484F"/>
    <w:rsid w:val="00BD66A1"/>
    <w:rsid w:val="00BE1662"/>
    <w:rsid w:val="00BE2329"/>
    <w:rsid w:val="00BE2CB4"/>
    <w:rsid w:val="00BE5552"/>
    <w:rsid w:val="00BE5EE4"/>
    <w:rsid w:val="00BE6A35"/>
    <w:rsid w:val="00BF03CF"/>
    <w:rsid w:val="00BF19B9"/>
    <w:rsid w:val="00BF343B"/>
    <w:rsid w:val="00BF4057"/>
    <w:rsid w:val="00BF6483"/>
    <w:rsid w:val="00BF75E0"/>
    <w:rsid w:val="00BF7F39"/>
    <w:rsid w:val="00C00A33"/>
    <w:rsid w:val="00C00C73"/>
    <w:rsid w:val="00C01940"/>
    <w:rsid w:val="00C02F53"/>
    <w:rsid w:val="00C035D8"/>
    <w:rsid w:val="00C03CA8"/>
    <w:rsid w:val="00C04536"/>
    <w:rsid w:val="00C05BFC"/>
    <w:rsid w:val="00C05E4E"/>
    <w:rsid w:val="00C07AB2"/>
    <w:rsid w:val="00C10270"/>
    <w:rsid w:val="00C11D79"/>
    <w:rsid w:val="00C13454"/>
    <w:rsid w:val="00C1376D"/>
    <w:rsid w:val="00C14582"/>
    <w:rsid w:val="00C14897"/>
    <w:rsid w:val="00C14EF2"/>
    <w:rsid w:val="00C15704"/>
    <w:rsid w:val="00C1642C"/>
    <w:rsid w:val="00C164FB"/>
    <w:rsid w:val="00C176C8"/>
    <w:rsid w:val="00C17969"/>
    <w:rsid w:val="00C20630"/>
    <w:rsid w:val="00C20CF5"/>
    <w:rsid w:val="00C20D6F"/>
    <w:rsid w:val="00C21102"/>
    <w:rsid w:val="00C2156A"/>
    <w:rsid w:val="00C2163B"/>
    <w:rsid w:val="00C221D0"/>
    <w:rsid w:val="00C2244B"/>
    <w:rsid w:val="00C22884"/>
    <w:rsid w:val="00C22C64"/>
    <w:rsid w:val="00C2361A"/>
    <w:rsid w:val="00C2581C"/>
    <w:rsid w:val="00C258E9"/>
    <w:rsid w:val="00C266F5"/>
    <w:rsid w:val="00C277EB"/>
    <w:rsid w:val="00C2790E"/>
    <w:rsid w:val="00C3164E"/>
    <w:rsid w:val="00C320C4"/>
    <w:rsid w:val="00C33D7F"/>
    <w:rsid w:val="00C36AF6"/>
    <w:rsid w:val="00C409A1"/>
    <w:rsid w:val="00C412C6"/>
    <w:rsid w:val="00C42809"/>
    <w:rsid w:val="00C42F4B"/>
    <w:rsid w:val="00C42FA5"/>
    <w:rsid w:val="00C435D9"/>
    <w:rsid w:val="00C447A8"/>
    <w:rsid w:val="00C464AA"/>
    <w:rsid w:val="00C47AC3"/>
    <w:rsid w:val="00C508E9"/>
    <w:rsid w:val="00C5141C"/>
    <w:rsid w:val="00C520FD"/>
    <w:rsid w:val="00C5244C"/>
    <w:rsid w:val="00C52941"/>
    <w:rsid w:val="00C53D0C"/>
    <w:rsid w:val="00C541AE"/>
    <w:rsid w:val="00C55A09"/>
    <w:rsid w:val="00C55E6D"/>
    <w:rsid w:val="00C5743D"/>
    <w:rsid w:val="00C57A39"/>
    <w:rsid w:val="00C60DB5"/>
    <w:rsid w:val="00C6319F"/>
    <w:rsid w:val="00C64005"/>
    <w:rsid w:val="00C646E9"/>
    <w:rsid w:val="00C667A9"/>
    <w:rsid w:val="00C6771A"/>
    <w:rsid w:val="00C67C7C"/>
    <w:rsid w:val="00C67DAD"/>
    <w:rsid w:val="00C727DE"/>
    <w:rsid w:val="00C72833"/>
    <w:rsid w:val="00C72859"/>
    <w:rsid w:val="00C72A96"/>
    <w:rsid w:val="00C74B60"/>
    <w:rsid w:val="00C75912"/>
    <w:rsid w:val="00C7714A"/>
    <w:rsid w:val="00C77B7A"/>
    <w:rsid w:val="00C80134"/>
    <w:rsid w:val="00C81391"/>
    <w:rsid w:val="00C8199C"/>
    <w:rsid w:val="00C81E2A"/>
    <w:rsid w:val="00C82352"/>
    <w:rsid w:val="00C87323"/>
    <w:rsid w:val="00C873FC"/>
    <w:rsid w:val="00C9227E"/>
    <w:rsid w:val="00C924B9"/>
    <w:rsid w:val="00C92715"/>
    <w:rsid w:val="00C929B9"/>
    <w:rsid w:val="00C9358A"/>
    <w:rsid w:val="00C93DE0"/>
    <w:rsid w:val="00C94E7C"/>
    <w:rsid w:val="00C95E2C"/>
    <w:rsid w:val="00C96C25"/>
    <w:rsid w:val="00C96D68"/>
    <w:rsid w:val="00CA2ADE"/>
    <w:rsid w:val="00CA30C6"/>
    <w:rsid w:val="00CA393E"/>
    <w:rsid w:val="00CA4072"/>
    <w:rsid w:val="00CA4356"/>
    <w:rsid w:val="00CA5EAE"/>
    <w:rsid w:val="00CA6C50"/>
    <w:rsid w:val="00CB22C0"/>
    <w:rsid w:val="00CB431B"/>
    <w:rsid w:val="00CB4751"/>
    <w:rsid w:val="00CB560A"/>
    <w:rsid w:val="00CB5A9E"/>
    <w:rsid w:val="00CC0541"/>
    <w:rsid w:val="00CC0E03"/>
    <w:rsid w:val="00CC17E5"/>
    <w:rsid w:val="00CC1A94"/>
    <w:rsid w:val="00CC21EB"/>
    <w:rsid w:val="00CC2406"/>
    <w:rsid w:val="00CC2969"/>
    <w:rsid w:val="00CC2BAD"/>
    <w:rsid w:val="00CC3761"/>
    <w:rsid w:val="00CC3885"/>
    <w:rsid w:val="00CC3BD4"/>
    <w:rsid w:val="00CC43C0"/>
    <w:rsid w:val="00CC5259"/>
    <w:rsid w:val="00CC53E6"/>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077D"/>
    <w:rsid w:val="00CF5922"/>
    <w:rsid w:val="00CF5CA3"/>
    <w:rsid w:val="00CF60BD"/>
    <w:rsid w:val="00CF765A"/>
    <w:rsid w:val="00CF7AD4"/>
    <w:rsid w:val="00D00200"/>
    <w:rsid w:val="00D0073B"/>
    <w:rsid w:val="00D015AD"/>
    <w:rsid w:val="00D029F7"/>
    <w:rsid w:val="00D02A75"/>
    <w:rsid w:val="00D031E7"/>
    <w:rsid w:val="00D03836"/>
    <w:rsid w:val="00D04DFE"/>
    <w:rsid w:val="00D04FAC"/>
    <w:rsid w:val="00D055C9"/>
    <w:rsid w:val="00D07331"/>
    <w:rsid w:val="00D10265"/>
    <w:rsid w:val="00D12B13"/>
    <w:rsid w:val="00D13180"/>
    <w:rsid w:val="00D132BE"/>
    <w:rsid w:val="00D14A83"/>
    <w:rsid w:val="00D1581E"/>
    <w:rsid w:val="00D1659A"/>
    <w:rsid w:val="00D17BDB"/>
    <w:rsid w:val="00D17F1D"/>
    <w:rsid w:val="00D17F44"/>
    <w:rsid w:val="00D22273"/>
    <w:rsid w:val="00D25D6B"/>
    <w:rsid w:val="00D260DB"/>
    <w:rsid w:val="00D26583"/>
    <w:rsid w:val="00D26F3A"/>
    <w:rsid w:val="00D3043F"/>
    <w:rsid w:val="00D345B0"/>
    <w:rsid w:val="00D362F4"/>
    <w:rsid w:val="00D363E6"/>
    <w:rsid w:val="00D363F1"/>
    <w:rsid w:val="00D37909"/>
    <w:rsid w:val="00D41E96"/>
    <w:rsid w:val="00D4260E"/>
    <w:rsid w:val="00D42D6E"/>
    <w:rsid w:val="00D43569"/>
    <w:rsid w:val="00D43CB8"/>
    <w:rsid w:val="00D43EED"/>
    <w:rsid w:val="00D443AB"/>
    <w:rsid w:val="00D46C40"/>
    <w:rsid w:val="00D470F4"/>
    <w:rsid w:val="00D50CA0"/>
    <w:rsid w:val="00D51F62"/>
    <w:rsid w:val="00D5231C"/>
    <w:rsid w:val="00D52407"/>
    <w:rsid w:val="00D54027"/>
    <w:rsid w:val="00D54134"/>
    <w:rsid w:val="00D54856"/>
    <w:rsid w:val="00D55852"/>
    <w:rsid w:val="00D56191"/>
    <w:rsid w:val="00D56454"/>
    <w:rsid w:val="00D570FE"/>
    <w:rsid w:val="00D57DF2"/>
    <w:rsid w:val="00D6071A"/>
    <w:rsid w:val="00D60A5A"/>
    <w:rsid w:val="00D618AF"/>
    <w:rsid w:val="00D628A7"/>
    <w:rsid w:val="00D62D57"/>
    <w:rsid w:val="00D62FA4"/>
    <w:rsid w:val="00D6353A"/>
    <w:rsid w:val="00D63612"/>
    <w:rsid w:val="00D639A2"/>
    <w:rsid w:val="00D64FC5"/>
    <w:rsid w:val="00D675C8"/>
    <w:rsid w:val="00D732CA"/>
    <w:rsid w:val="00D74243"/>
    <w:rsid w:val="00D74F51"/>
    <w:rsid w:val="00D75D72"/>
    <w:rsid w:val="00D7636C"/>
    <w:rsid w:val="00D76CE0"/>
    <w:rsid w:val="00D7742F"/>
    <w:rsid w:val="00D77871"/>
    <w:rsid w:val="00D80083"/>
    <w:rsid w:val="00D83CAA"/>
    <w:rsid w:val="00D8569B"/>
    <w:rsid w:val="00D860ED"/>
    <w:rsid w:val="00D86C08"/>
    <w:rsid w:val="00D900A7"/>
    <w:rsid w:val="00D907A3"/>
    <w:rsid w:val="00D90994"/>
    <w:rsid w:val="00D9218F"/>
    <w:rsid w:val="00D9274A"/>
    <w:rsid w:val="00D92E5D"/>
    <w:rsid w:val="00D93C95"/>
    <w:rsid w:val="00D97ECD"/>
    <w:rsid w:val="00DA21B0"/>
    <w:rsid w:val="00DA274C"/>
    <w:rsid w:val="00DA2E38"/>
    <w:rsid w:val="00DA35FD"/>
    <w:rsid w:val="00DA472A"/>
    <w:rsid w:val="00DA4B94"/>
    <w:rsid w:val="00DA4C22"/>
    <w:rsid w:val="00DA572F"/>
    <w:rsid w:val="00DA5BB9"/>
    <w:rsid w:val="00DA6E6C"/>
    <w:rsid w:val="00DA7578"/>
    <w:rsid w:val="00DA7E26"/>
    <w:rsid w:val="00DA7E32"/>
    <w:rsid w:val="00DB03DE"/>
    <w:rsid w:val="00DB172C"/>
    <w:rsid w:val="00DB248D"/>
    <w:rsid w:val="00DB347F"/>
    <w:rsid w:val="00DB42C6"/>
    <w:rsid w:val="00DB5693"/>
    <w:rsid w:val="00DB5FAE"/>
    <w:rsid w:val="00DB6A7A"/>
    <w:rsid w:val="00DB73D6"/>
    <w:rsid w:val="00DB7B25"/>
    <w:rsid w:val="00DC1436"/>
    <w:rsid w:val="00DC357A"/>
    <w:rsid w:val="00DC3EB9"/>
    <w:rsid w:val="00DC4840"/>
    <w:rsid w:val="00DC58EB"/>
    <w:rsid w:val="00DC7087"/>
    <w:rsid w:val="00DC71FB"/>
    <w:rsid w:val="00DD037E"/>
    <w:rsid w:val="00DD1EA8"/>
    <w:rsid w:val="00DD22FD"/>
    <w:rsid w:val="00DD3237"/>
    <w:rsid w:val="00DD36C2"/>
    <w:rsid w:val="00DD46AF"/>
    <w:rsid w:val="00DD4859"/>
    <w:rsid w:val="00DD4A35"/>
    <w:rsid w:val="00DD5835"/>
    <w:rsid w:val="00DD629A"/>
    <w:rsid w:val="00DD6348"/>
    <w:rsid w:val="00DD69DC"/>
    <w:rsid w:val="00DD6F8F"/>
    <w:rsid w:val="00DD7857"/>
    <w:rsid w:val="00DE0AB1"/>
    <w:rsid w:val="00DE0C17"/>
    <w:rsid w:val="00DE14C2"/>
    <w:rsid w:val="00DE1DD8"/>
    <w:rsid w:val="00DE447A"/>
    <w:rsid w:val="00DE6B94"/>
    <w:rsid w:val="00DE6F7F"/>
    <w:rsid w:val="00DE7635"/>
    <w:rsid w:val="00DE7F6F"/>
    <w:rsid w:val="00DF01E7"/>
    <w:rsid w:val="00DF053D"/>
    <w:rsid w:val="00DF094A"/>
    <w:rsid w:val="00DF0AFF"/>
    <w:rsid w:val="00DF0C0F"/>
    <w:rsid w:val="00DF2F06"/>
    <w:rsid w:val="00DF68C6"/>
    <w:rsid w:val="00DF6C92"/>
    <w:rsid w:val="00E013BB"/>
    <w:rsid w:val="00E01E0C"/>
    <w:rsid w:val="00E01F9F"/>
    <w:rsid w:val="00E05E78"/>
    <w:rsid w:val="00E064AE"/>
    <w:rsid w:val="00E065CB"/>
    <w:rsid w:val="00E06995"/>
    <w:rsid w:val="00E10025"/>
    <w:rsid w:val="00E108EF"/>
    <w:rsid w:val="00E10FAA"/>
    <w:rsid w:val="00E114C9"/>
    <w:rsid w:val="00E130E8"/>
    <w:rsid w:val="00E132C7"/>
    <w:rsid w:val="00E13733"/>
    <w:rsid w:val="00E13E2D"/>
    <w:rsid w:val="00E13E71"/>
    <w:rsid w:val="00E15BD3"/>
    <w:rsid w:val="00E15CF4"/>
    <w:rsid w:val="00E16272"/>
    <w:rsid w:val="00E16454"/>
    <w:rsid w:val="00E16A24"/>
    <w:rsid w:val="00E17E36"/>
    <w:rsid w:val="00E23C8A"/>
    <w:rsid w:val="00E241C3"/>
    <w:rsid w:val="00E244A8"/>
    <w:rsid w:val="00E245AD"/>
    <w:rsid w:val="00E25114"/>
    <w:rsid w:val="00E25562"/>
    <w:rsid w:val="00E25BC8"/>
    <w:rsid w:val="00E2790D"/>
    <w:rsid w:val="00E30B4A"/>
    <w:rsid w:val="00E30F9D"/>
    <w:rsid w:val="00E31182"/>
    <w:rsid w:val="00E32F29"/>
    <w:rsid w:val="00E33877"/>
    <w:rsid w:val="00E33EFC"/>
    <w:rsid w:val="00E35384"/>
    <w:rsid w:val="00E35467"/>
    <w:rsid w:val="00E36897"/>
    <w:rsid w:val="00E375A2"/>
    <w:rsid w:val="00E403CD"/>
    <w:rsid w:val="00E42CAC"/>
    <w:rsid w:val="00E42EA0"/>
    <w:rsid w:val="00E44625"/>
    <w:rsid w:val="00E44AE1"/>
    <w:rsid w:val="00E46988"/>
    <w:rsid w:val="00E471C7"/>
    <w:rsid w:val="00E51696"/>
    <w:rsid w:val="00E51E1D"/>
    <w:rsid w:val="00E54624"/>
    <w:rsid w:val="00E548DA"/>
    <w:rsid w:val="00E54F19"/>
    <w:rsid w:val="00E5570A"/>
    <w:rsid w:val="00E55CF1"/>
    <w:rsid w:val="00E57455"/>
    <w:rsid w:val="00E606EA"/>
    <w:rsid w:val="00E61000"/>
    <w:rsid w:val="00E6113F"/>
    <w:rsid w:val="00E618D5"/>
    <w:rsid w:val="00E61E66"/>
    <w:rsid w:val="00E624FC"/>
    <w:rsid w:val="00E64139"/>
    <w:rsid w:val="00E641D1"/>
    <w:rsid w:val="00E64850"/>
    <w:rsid w:val="00E658EA"/>
    <w:rsid w:val="00E66674"/>
    <w:rsid w:val="00E66BED"/>
    <w:rsid w:val="00E67613"/>
    <w:rsid w:val="00E7052A"/>
    <w:rsid w:val="00E70D00"/>
    <w:rsid w:val="00E7351E"/>
    <w:rsid w:val="00E7375F"/>
    <w:rsid w:val="00E73AB1"/>
    <w:rsid w:val="00E73AC0"/>
    <w:rsid w:val="00E73F2F"/>
    <w:rsid w:val="00E73FDE"/>
    <w:rsid w:val="00E751AC"/>
    <w:rsid w:val="00E75890"/>
    <w:rsid w:val="00E758BE"/>
    <w:rsid w:val="00E75F55"/>
    <w:rsid w:val="00E764D1"/>
    <w:rsid w:val="00E767FC"/>
    <w:rsid w:val="00E7700C"/>
    <w:rsid w:val="00E801D7"/>
    <w:rsid w:val="00E8109C"/>
    <w:rsid w:val="00E83236"/>
    <w:rsid w:val="00E83B40"/>
    <w:rsid w:val="00E8457F"/>
    <w:rsid w:val="00E84A44"/>
    <w:rsid w:val="00E862A4"/>
    <w:rsid w:val="00E875F4"/>
    <w:rsid w:val="00E9226A"/>
    <w:rsid w:val="00E943CB"/>
    <w:rsid w:val="00E9555C"/>
    <w:rsid w:val="00E95FA8"/>
    <w:rsid w:val="00E97E6A"/>
    <w:rsid w:val="00EA05C2"/>
    <w:rsid w:val="00EA0E2E"/>
    <w:rsid w:val="00EA0E53"/>
    <w:rsid w:val="00EA114B"/>
    <w:rsid w:val="00EA37AF"/>
    <w:rsid w:val="00EA62A7"/>
    <w:rsid w:val="00EA7BA5"/>
    <w:rsid w:val="00EB107A"/>
    <w:rsid w:val="00EB1D42"/>
    <w:rsid w:val="00EB27DE"/>
    <w:rsid w:val="00EB2AA9"/>
    <w:rsid w:val="00EB31BF"/>
    <w:rsid w:val="00EB3556"/>
    <w:rsid w:val="00EB55CF"/>
    <w:rsid w:val="00EB6221"/>
    <w:rsid w:val="00EB6BF0"/>
    <w:rsid w:val="00EC004E"/>
    <w:rsid w:val="00EC59B1"/>
    <w:rsid w:val="00EC607C"/>
    <w:rsid w:val="00EC6155"/>
    <w:rsid w:val="00EC63A7"/>
    <w:rsid w:val="00EC727D"/>
    <w:rsid w:val="00ED2670"/>
    <w:rsid w:val="00ED4F07"/>
    <w:rsid w:val="00ED52EF"/>
    <w:rsid w:val="00EE025B"/>
    <w:rsid w:val="00EE0586"/>
    <w:rsid w:val="00EE0F5D"/>
    <w:rsid w:val="00EE1789"/>
    <w:rsid w:val="00EE17E6"/>
    <w:rsid w:val="00EE4A4F"/>
    <w:rsid w:val="00EE5F02"/>
    <w:rsid w:val="00EF1731"/>
    <w:rsid w:val="00EF287B"/>
    <w:rsid w:val="00EF2A87"/>
    <w:rsid w:val="00EF2C3A"/>
    <w:rsid w:val="00EF3960"/>
    <w:rsid w:val="00EF3FD2"/>
    <w:rsid w:val="00EF44BD"/>
    <w:rsid w:val="00EF4CCE"/>
    <w:rsid w:val="00EF55C4"/>
    <w:rsid w:val="00EF715C"/>
    <w:rsid w:val="00F025BA"/>
    <w:rsid w:val="00F02CC6"/>
    <w:rsid w:val="00F03BB2"/>
    <w:rsid w:val="00F04156"/>
    <w:rsid w:val="00F04BBD"/>
    <w:rsid w:val="00F068C7"/>
    <w:rsid w:val="00F0693F"/>
    <w:rsid w:val="00F06EC1"/>
    <w:rsid w:val="00F072BB"/>
    <w:rsid w:val="00F0783C"/>
    <w:rsid w:val="00F10AF8"/>
    <w:rsid w:val="00F155AF"/>
    <w:rsid w:val="00F17B99"/>
    <w:rsid w:val="00F209EA"/>
    <w:rsid w:val="00F21D16"/>
    <w:rsid w:val="00F222DF"/>
    <w:rsid w:val="00F22715"/>
    <w:rsid w:val="00F2373F"/>
    <w:rsid w:val="00F25236"/>
    <w:rsid w:val="00F25DE8"/>
    <w:rsid w:val="00F31196"/>
    <w:rsid w:val="00F3143C"/>
    <w:rsid w:val="00F32861"/>
    <w:rsid w:val="00F331DE"/>
    <w:rsid w:val="00F336DF"/>
    <w:rsid w:val="00F34FC9"/>
    <w:rsid w:val="00F35013"/>
    <w:rsid w:val="00F37C93"/>
    <w:rsid w:val="00F4122B"/>
    <w:rsid w:val="00F4159D"/>
    <w:rsid w:val="00F41A7F"/>
    <w:rsid w:val="00F41F50"/>
    <w:rsid w:val="00F424CE"/>
    <w:rsid w:val="00F44410"/>
    <w:rsid w:val="00F44531"/>
    <w:rsid w:val="00F44831"/>
    <w:rsid w:val="00F44A27"/>
    <w:rsid w:val="00F44B02"/>
    <w:rsid w:val="00F44CB7"/>
    <w:rsid w:val="00F45F2B"/>
    <w:rsid w:val="00F46804"/>
    <w:rsid w:val="00F4761B"/>
    <w:rsid w:val="00F47987"/>
    <w:rsid w:val="00F47B9D"/>
    <w:rsid w:val="00F51707"/>
    <w:rsid w:val="00F52DB2"/>
    <w:rsid w:val="00F53637"/>
    <w:rsid w:val="00F53827"/>
    <w:rsid w:val="00F5496B"/>
    <w:rsid w:val="00F5531F"/>
    <w:rsid w:val="00F55C4F"/>
    <w:rsid w:val="00F572B4"/>
    <w:rsid w:val="00F5745A"/>
    <w:rsid w:val="00F60342"/>
    <w:rsid w:val="00F60677"/>
    <w:rsid w:val="00F6190A"/>
    <w:rsid w:val="00F62183"/>
    <w:rsid w:val="00F65BD6"/>
    <w:rsid w:val="00F676F9"/>
    <w:rsid w:val="00F67894"/>
    <w:rsid w:val="00F725BE"/>
    <w:rsid w:val="00F73142"/>
    <w:rsid w:val="00F74C8E"/>
    <w:rsid w:val="00F74CAA"/>
    <w:rsid w:val="00F75797"/>
    <w:rsid w:val="00F82095"/>
    <w:rsid w:val="00F83170"/>
    <w:rsid w:val="00F834D6"/>
    <w:rsid w:val="00F83A66"/>
    <w:rsid w:val="00F84413"/>
    <w:rsid w:val="00F84814"/>
    <w:rsid w:val="00F8567B"/>
    <w:rsid w:val="00F86A66"/>
    <w:rsid w:val="00F878F9"/>
    <w:rsid w:val="00F8793E"/>
    <w:rsid w:val="00F91500"/>
    <w:rsid w:val="00F919B6"/>
    <w:rsid w:val="00F91A38"/>
    <w:rsid w:val="00F929F7"/>
    <w:rsid w:val="00F938FB"/>
    <w:rsid w:val="00F958D4"/>
    <w:rsid w:val="00F95BBF"/>
    <w:rsid w:val="00F9656E"/>
    <w:rsid w:val="00F96598"/>
    <w:rsid w:val="00F9688B"/>
    <w:rsid w:val="00F96CE6"/>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8A8"/>
    <w:rsid w:val="00FD2995"/>
    <w:rsid w:val="00FD39C1"/>
    <w:rsid w:val="00FD417A"/>
    <w:rsid w:val="00FD4C18"/>
    <w:rsid w:val="00FD4C2F"/>
    <w:rsid w:val="00FD4FDF"/>
    <w:rsid w:val="00FD5861"/>
    <w:rsid w:val="00FD688F"/>
    <w:rsid w:val="00FD69DF"/>
    <w:rsid w:val="00FE14B9"/>
    <w:rsid w:val="00FE3449"/>
    <w:rsid w:val="00FE45D5"/>
    <w:rsid w:val="00FE4E88"/>
    <w:rsid w:val="00FE5ABE"/>
    <w:rsid w:val="00FE6ED0"/>
    <w:rsid w:val="00FE7BB7"/>
    <w:rsid w:val="00FF0AB0"/>
    <w:rsid w:val="00FF0F6E"/>
    <w:rsid w:val="00FF1644"/>
    <w:rsid w:val="00FF2771"/>
    <w:rsid w:val="00FF35DF"/>
    <w:rsid w:val="00FF3758"/>
    <w:rsid w:val="00FF4243"/>
    <w:rsid w:val="00FF47F0"/>
    <w:rsid w:val="00FF5991"/>
    <w:rsid w:val="00FF62E2"/>
    <w:rsid w:val="00FF70C3"/>
    <w:rsid w:val="00FF7661"/>
    <w:rsid w:val="00FF7A43"/>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432215072">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C9929-A9BA-4AB9-A99D-AFBEA899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9</cp:revision>
  <cp:lastPrinted>2023-02-06T11:44:00Z</cp:lastPrinted>
  <dcterms:created xsi:type="dcterms:W3CDTF">2023-01-18T10:29:00Z</dcterms:created>
  <dcterms:modified xsi:type="dcterms:W3CDTF">2023-02-06T11:44:00Z</dcterms:modified>
</cp:coreProperties>
</file>